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20" w:rsidRPr="000D6E56" w:rsidRDefault="00B81D8C" w:rsidP="00692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                    </w:t>
      </w:r>
      <w:r w:rsidR="006928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№39 им. </w:t>
      </w:r>
      <w:proofErr w:type="spellStart"/>
      <w:r w:rsidR="00692820">
        <w:rPr>
          <w:rFonts w:ascii="Times New Roman" w:eastAsia="Times New Roman" w:hAnsi="Times New Roman" w:cs="Times New Roman"/>
          <w:b/>
          <w:bCs/>
          <w:sz w:val="24"/>
          <w:szCs w:val="24"/>
        </w:rPr>
        <w:t>Дзебисова</w:t>
      </w:r>
      <w:proofErr w:type="spellEnd"/>
      <w:r w:rsidR="006928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Т.С.  г. Владикавказа</w:t>
      </w:r>
    </w:p>
    <w:tbl>
      <w:tblPr>
        <w:tblpPr w:leftFromText="180" w:rightFromText="180" w:vertAnchor="text" w:horzAnchor="margin" w:tblpY="11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086"/>
        <w:gridCol w:w="3331"/>
      </w:tblGrid>
      <w:tr w:rsidR="00692820" w:rsidTr="00692820">
        <w:tc>
          <w:tcPr>
            <w:tcW w:w="31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20" w:rsidRDefault="00692820" w:rsidP="0069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Руководитель 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</w:t>
            </w:r>
          </w:p>
          <w:p w:rsidR="00AD6531" w:rsidRDefault="00692820" w:rsidP="0069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учителей</w:t>
            </w:r>
          </w:p>
          <w:p w:rsidR="00692820" w:rsidRDefault="00AD6531" w:rsidP="0069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И.Т</w:t>
            </w:r>
            <w:r w:rsidR="00692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________/______________/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         ФИО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 __________2017 г</w:t>
            </w:r>
          </w:p>
        </w:tc>
        <w:tc>
          <w:tcPr>
            <w:tcW w:w="30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20" w:rsidRDefault="00692820" w:rsidP="00692820">
            <w:pPr>
              <w:spacing w:before="100" w:beforeAutospacing="1" w:after="100" w:afterAutospacing="1" w:line="240" w:lineRule="auto"/>
              <w:ind w:left="-819" w:firstLine="8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Заместитель 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  <w:p w:rsidR="00AD6531" w:rsidRDefault="009509D3" w:rsidP="0069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оева</w:t>
            </w:r>
            <w:proofErr w:type="spellEnd"/>
            <w:r w:rsidR="00AD6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_________/____________/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 ФИО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«___» ___________2017 г </w:t>
            </w:r>
          </w:p>
        </w:tc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20" w:rsidRDefault="00692820" w:rsidP="0069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Директор школы 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AD6531">
              <w:rPr>
                <w:rFonts w:ascii="Times New Roman" w:eastAsia="Times New Roman" w:hAnsi="Times New Roman" w:cs="Times New Roman"/>
                <w:sz w:val="24"/>
                <w:szCs w:val="24"/>
              </w:rPr>
              <w:t>Кочиева</w:t>
            </w:r>
            <w:proofErr w:type="spellEnd"/>
            <w:r w:rsidR="00AD6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__________/_____________/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                 ФИО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«___» ___________2017 г </w:t>
            </w:r>
          </w:p>
          <w:p w:rsidR="00692820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92820" w:rsidRPr="00D24EF1" w:rsidRDefault="00692820" w:rsidP="006928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92820" w:rsidRDefault="00692820" w:rsidP="00692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820" w:rsidRDefault="00692820" w:rsidP="00692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820" w:rsidRDefault="00692820" w:rsidP="00692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820" w:rsidRDefault="00692820" w:rsidP="00692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820" w:rsidRDefault="00692820" w:rsidP="00692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820" w:rsidRDefault="00692820" w:rsidP="00692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820" w:rsidRDefault="00692820" w:rsidP="00692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820" w:rsidRDefault="00692820" w:rsidP="00692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820" w:rsidRDefault="00692820" w:rsidP="00692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820" w:rsidRDefault="00692820" w:rsidP="00692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820" w:rsidRDefault="00692820" w:rsidP="00692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820" w:rsidRDefault="00692820" w:rsidP="00692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692820" w:rsidRDefault="00692820" w:rsidP="00692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по обществознанию</w:t>
      </w:r>
    </w:p>
    <w:p w:rsidR="00692820" w:rsidRDefault="00692820" w:rsidP="00692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ДЛЯ  6-11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  <w:proofErr w:type="spellEnd"/>
    </w:p>
    <w:p w:rsidR="00692820" w:rsidRDefault="00692820" w:rsidP="00692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на 2017/2018 УЧЕБНЫЙ ГОД</w:t>
      </w:r>
    </w:p>
    <w:p w:rsidR="00692820" w:rsidRDefault="00692820" w:rsidP="0069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Составитель программы:</w:t>
      </w:r>
    </w:p>
    <w:p w:rsidR="00692820" w:rsidRDefault="00692820" w:rsidP="00692820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Цопанова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И.Т.- учитель истории и обществознания</w:t>
      </w:r>
    </w:p>
    <w:p w:rsidR="00692820" w:rsidRDefault="00692820" w:rsidP="00B81D8C">
      <w:pPr>
        <w:autoSpaceDE w:val="0"/>
        <w:autoSpaceDN w:val="0"/>
        <w:adjustRightInd w:val="0"/>
        <w:spacing w:before="240" w:after="165" w:line="266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82F42" w:rsidRPr="00CA7391" w:rsidRDefault="00B81D8C" w:rsidP="00B81D8C">
      <w:pPr>
        <w:autoSpaceDE w:val="0"/>
        <w:autoSpaceDN w:val="0"/>
        <w:adjustRightInd w:val="0"/>
        <w:spacing w:before="240" w:after="165" w:line="266" w:lineRule="auto"/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</w:t>
      </w:r>
      <w:r w:rsidR="003228A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882F42" w:rsidRPr="00CA7391">
        <w:rPr>
          <w:rFonts w:ascii="Times New Roman" w:hAnsi="Times New Roman" w:cs="Times New Roman"/>
          <w:b/>
          <w:bCs/>
          <w:caps/>
          <w:sz w:val="24"/>
          <w:szCs w:val="24"/>
        </w:rPr>
        <w:t>6</w:t>
      </w:r>
      <w:r w:rsidR="00882F42" w:rsidRPr="00CA7391"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t xml:space="preserve"> класс</w:t>
      </w:r>
    </w:p>
    <w:p w:rsidR="00882F42" w:rsidRPr="00CA7391" w:rsidRDefault="00882F42" w:rsidP="00882F42">
      <w:pPr>
        <w:autoSpaceDE w:val="0"/>
        <w:autoSpaceDN w:val="0"/>
        <w:adjustRightInd w:val="0"/>
        <w:spacing w:before="105" w:after="240" w:line="268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" w:name="_Toc236786296"/>
      <w:bookmarkEnd w:id="1"/>
      <w:r w:rsidRPr="00CA7391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  <w:r w:rsidR="008B03EE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882F42" w:rsidRPr="00D35AD9" w:rsidRDefault="00882F42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5A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35AD9" w:rsidRPr="00D35AD9">
        <w:rPr>
          <w:rFonts w:ascii="Times New Roman" w:hAnsi="Times New Roman" w:cs="Times New Roman"/>
          <w:sz w:val="24"/>
          <w:szCs w:val="24"/>
        </w:rPr>
        <w:t>Настоящая рабочая программа по обществознанию</w:t>
      </w:r>
      <w:r w:rsidR="000641B1">
        <w:rPr>
          <w:rFonts w:ascii="Times New Roman" w:hAnsi="Times New Roman" w:cs="Times New Roman"/>
          <w:sz w:val="24"/>
          <w:szCs w:val="24"/>
        </w:rPr>
        <w:t xml:space="preserve"> (включая Экономику и Право)</w:t>
      </w:r>
      <w:r w:rsidR="00D35AD9" w:rsidRPr="00D35AD9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компонента Государственног</w:t>
      </w:r>
      <w:r w:rsidR="00811A61">
        <w:rPr>
          <w:rFonts w:ascii="Times New Roman" w:hAnsi="Times New Roman" w:cs="Times New Roman"/>
          <w:sz w:val="24"/>
          <w:szCs w:val="24"/>
        </w:rPr>
        <w:t>о стандарта</w:t>
      </w:r>
      <w:r w:rsidR="00B95CF6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="00811A61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  <w:r w:rsidR="00D35AD9" w:rsidRPr="00D35AD9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11A61">
        <w:rPr>
          <w:rFonts w:ascii="Times New Roman" w:hAnsi="Times New Roman" w:cs="Times New Roman"/>
          <w:sz w:val="24"/>
          <w:szCs w:val="24"/>
        </w:rPr>
        <w:t>общеобразовательных учреждений по обществознанию  6-11 классы. Авторы: Л. Н. Боголюбов, Н. И. Городецкая, Л. Ф. Иванова, А. И. Матвеев, Москва «Просвещение», 2009 год.</w:t>
      </w:r>
      <w:r w:rsidR="00D35AD9" w:rsidRPr="00D35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F42" w:rsidRPr="00CA7391" w:rsidRDefault="00882F42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CA7391">
        <w:rPr>
          <w:rFonts w:ascii="Times New Roman" w:hAnsi="Times New Roman" w:cs="Times New Roman"/>
          <w:spacing w:val="45"/>
          <w:sz w:val="24"/>
          <w:szCs w:val="24"/>
        </w:rPr>
        <w:t>Учебник:</w:t>
      </w:r>
    </w:p>
    <w:p w:rsidR="00882F42" w:rsidRPr="00CA7391" w:rsidRDefault="00882F42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t>Обществознание</w:t>
      </w:r>
      <w:r w:rsidR="000641B1">
        <w:rPr>
          <w:rFonts w:ascii="Times New Roman" w:hAnsi="Times New Roman" w:cs="Times New Roman"/>
          <w:i/>
          <w:iCs/>
          <w:sz w:val="24"/>
          <w:szCs w:val="24"/>
        </w:rPr>
        <w:t xml:space="preserve"> (включая Экономику и Право)</w:t>
      </w:r>
      <w:r w:rsidRPr="00CA7391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r w:rsidRPr="00CA7391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Pr="00CA73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7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3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A7391">
        <w:rPr>
          <w:rFonts w:ascii="Times New Roman" w:hAnsi="Times New Roman" w:cs="Times New Roman"/>
          <w:sz w:val="24"/>
          <w:szCs w:val="24"/>
        </w:rPr>
        <w:t xml:space="preserve">ля 6 </w:t>
      </w:r>
      <w:proofErr w:type="spellStart"/>
      <w:r w:rsidRPr="00CA73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7391">
        <w:rPr>
          <w:rFonts w:ascii="Times New Roman" w:hAnsi="Times New Roman" w:cs="Times New Roman"/>
          <w:sz w:val="24"/>
          <w:szCs w:val="24"/>
        </w:rPr>
        <w:t>. общеобразовательных учреждений / Л. Н. Боголюбов, Н. Ф. Виноградова, Н. И. Городецкая [и др.] ; под ред. Л. Н. Боголюбова, Л. Ф. Ивановой. – М.</w:t>
      </w:r>
      <w:proofErr w:type="gramStart"/>
      <w:r w:rsidRPr="00CA73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7391">
        <w:rPr>
          <w:rFonts w:ascii="Times New Roman" w:hAnsi="Times New Roman" w:cs="Times New Roman"/>
          <w:sz w:val="24"/>
          <w:szCs w:val="24"/>
        </w:rPr>
        <w:t xml:space="preserve"> Просвещение, 2008.</w:t>
      </w:r>
    </w:p>
    <w:p w:rsidR="00882F42" w:rsidRPr="00D35AD9" w:rsidRDefault="00882F42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b/>
          <w:spacing w:val="45"/>
          <w:sz w:val="24"/>
          <w:szCs w:val="24"/>
        </w:rPr>
      </w:pPr>
      <w:r w:rsidRPr="00D35AD9">
        <w:rPr>
          <w:rFonts w:ascii="Times New Roman" w:hAnsi="Times New Roman" w:cs="Times New Roman"/>
          <w:b/>
          <w:spacing w:val="45"/>
          <w:sz w:val="24"/>
          <w:szCs w:val="24"/>
        </w:rPr>
        <w:t>Дополнительная литература:</w:t>
      </w:r>
    </w:p>
    <w:p w:rsidR="00882F42" w:rsidRPr="00CA7391" w:rsidRDefault="00882F42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A7391">
        <w:rPr>
          <w:rFonts w:ascii="Times New Roman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CA7391">
        <w:rPr>
          <w:rFonts w:ascii="Times New Roman" w:hAnsi="Times New Roman" w:cs="Times New Roman"/>
          <w:i/>
          <w:iCs/>
          <w:sz w:val="24"/>
          <w:szCs w:val="24"/>
        </w:rPr>
        <w:t>, А. С.</w:t>
      </w:r>
      <w:r w:rsidRPr="00CA7391">
        <w:rPr>
          <w:rFonts w:ascii="Times New Roman" w:hAnsi="Times New Roman" w:cs="Times New Roman"/>
          <w:sz w:val="24"/>
          <w:szCs w:val="24"/>
        </w:rPr>
        <w:t xml:space="preserve"> Свет мой, зеркальце, скажи… Методические разработки социально-психологических тренингов / А. С. </w:t>
      </w:r>
      <w:proofErr w:type="spellStart"/>
      <w:r w:rsidRPr="00CA7391">
        <w:rPr>
          <w:rFonts w:ascii="Times New Roman" w:hAnsi="Times New Roman" w:cs="Times New Roman"/>
          <w:sz w:val="24"/>
          <w:szCs w:val="24"/>
        </w:rPr>
        <w:t>Пру</w:t>
      </w:r>
      <w:r w:rsidR="00811A61">
        <w:rPr>
          <w:rFonts w:ascii="Times New Roman" w:hAnsi="Times New Roman" w:cs="Times New Roman"/>
          <w:sz w:val="24"/>
          <w:szCs w:val="24"/>
        </w:rPr>
        <w:t>тченков</w:t>
      </w:r>
      <w:proofErr w:type="spellEnd"/>
      <w:r w:rsidR="00811A6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811A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11A61">
        <w:rPr>
          <w:rFonts w:ascii="Times New Roman" w:hAnsi="Times New Roman" w:cs="Times New Roman"/>
          <w:sz w:val="24"/>
          <w:szCs w:val="24"/>
        </w:rPr>
        <w:t xml:space="preserve"> Новая школа, 200</w:t>
      </w:r>
      <w:r w:rsidRPr="00CA7391">
        <w:rPr>
          <w:rFonts w:ascii="Times New Roman" w:hAnsi="Times New Roman" w:cs="Times New Roman"/>
          <w:sz w:val="24"/>
          <w:szCs w:val="24"/>
        </w:rPr>
        <w:t>6.</w:t>
      </w:r>
    </w:p>
    <w:p w:rsidR="00882F42" w:rsidRPr="00CA7391" w:rsidRDefault="00882F42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A7391">
        <w:rPr>
          <w:rFonts w:ascii="Times New Roman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CA7391">
        <w:rPr>
          <w:rFonts w:ascii="Times New Roman" w:hAnsi="Times New Roman" w:cs="Times New Roman"/>
          <w:i/>
          <w:iCs/>
          <w:sz w:val="24"/>
          <w:szCs w:val="24"/>
        </w:rPr>
        <w:t>, А. С.</w:t>
      </w:r>
      <w:r w:rsidRPr="00CA7391">
        <w:rPr>
          <w:rFonts w:ascii="Times New Roman" w:hAnsi="Times New Roman" w:cs="Times New Roman"/>
          <w:sz w:val="24"/>
          <w:szCs w:val="24"/>
        </w:rPr>
        <w:t xml:space="preserve"> Наедине с собой. Психологические тесты и психотехнические упражнения для подростков и старшеклассников /</w:t>
      </w:r>
      <w:r w:rsidR="00D35AD9">
        <w:rPr>
          <w:rFonts w:ascii="Times New Roman" w:hAnsi="Times New Roman" w:cs="Times New Roman"/>
          <w:sz w:val="24"/>
          <w:szCs w:val="24"/>
        </w:rPr>
        <w:t xml:space="preserve"> А. С. </w:t>
      </w:r>
      <w:proofErr w:type="spellStart"/>
      <w:r w:rsidR="00D35AD9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="00D35AD9">
        <w:rPr>
          <w:rFonts w:ascii="Times New Roman" w:hAnsi="Times New Roman" w:cs="Times New Roman"/>
          <w:sz w:val="24"/>
          <w:szCs w:val="24"/>
        </w:rPr>
        <w:t>. – М.</w:t>
      </w:r>
      <w:r w:rsidRPr="00CA7391">
        <w:rPr>
          <w:rFonts w:ascii="Times New Roman" w:hAnsi="Times New Roman" w:cs="Times New Roman"/>
          <w:sz w:val="24"/>
          <w:szCs w:val="24"/>
        </w:rPr>
        <w:t>: Российск</w:t>
      </w:r>
      <w:r w:rsidR="00811A61">
        <w:rPr>
          <w:rFonts w:ascii="Times New Roman" w:hAnsi="Times New Roman" w:cs="Times New Roman"/>
          <w:sz w:val="24"/>
          <w:szCs w:val="24"/>
        </w:rPr>
        <w:t>ое педагогическое агентство, 2006</w:t>
      </w:r>
      <w:r w:rsidRPr="00CA7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F42" w:rsidRPr="00CA7391" w:rsidRDefault="00882F42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A7391">
        <w:rPr>
          <w:rFonts w:ascii="Times New Roman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CA7391">
        <w:rPr>
          <w:rFonts w:ascii="Times New Roman" w:hAnsi="Times New Roman" w:cs="Times New Roman"/>
          <w:i/>
          <w:iCs/>
          <w:sz w:val="24"/>
          <w:szCs w:val="24"/>
        </w:rPr>
        <w:t>, А. С.</w:t>
      </w:r>
      <w:r w:rsidRPr="00CA7391">
        <w:rPr>
          <w:rFonts w:ascii="Times New Roman" w:hAnsi="Times New Roman" w:cs="Times New Roman"/>
          <w:sz w:val="24"/>
          <w:szCs w:val="24"/>
        </w:rPr>
        <w:t xml:space="preserve"> Школа жизни : метод</w:t>
      </w:r>
      <w:proofErr w:type="gramStart"/>
      <w:r w:rsidRPr="00CA73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7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3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7391">
        <w:rPr>
          <w:rFonts w:ascii="Times New Roman" w:hAnsi="Times New Roman" w:cs="Times New Roman"/>
          <w:sz w:val="24"/>
          <w:szCs w:val="24"/>
        </w:rPr>
        <w:t xml:space="preserve">азработки социально-психол. тренинга / А. С. </w:t>
      </w:r>
      <w:proofErr w:type="spellStart"/>
      <w:r w:rsidRPr="00CA7391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CA739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CA73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7391">
        <w:rPr>
          <w:rFonts w:ascii="Times New Roman" w:hAnsi="Times New Roman" w:cs="Times New Roman"/>
          <w:sz w:val="24"/>
          <w:szCs w:val="24"/>
        </w:rPr>
        <w:t xml:space="preserve"> Международ</w:t>
      </w:r>
      <w:r w:rsidR="00811A61">
        <w:rPr>
          <w:rFonts w:ascii="Times New Roman" w:hAnsi="Times New Roman" w:cs="Times New Roman"/>
          <w:sz w:val="24"/>
          <w:szCs w:val="24"/>
        </w:rPr>
        <w:t>ная Педагогическая Академия, 200</w:t>
      </w:r>
      <w:r w:rsidRPr="00CA7391"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882F42" w:rsidRPr="00CA7391" w:rsidRDefault="000641B1" w:rsidP="00882F42">
      <w:pPr>
        <w:autoSpaceDE w:val="0"/>
        <w:autoSpaceDN w:val="0"/>
        <w:adjustRightInd w:val="0"/>
        <w:spacing w:before="120" w:after="6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Согласно базисному учебному плану, на изучение обществознания (включая экономику и право) отводится:</w:t>
      </w:r>
      <w:r w:rsidR="00811A61">
        <w:rPr>
          <w:rFonts w:ascii="Times New Roman" w:hAnsi="Times New Roman" w:cs="Times New Roman"/>
          <w:sz w:val="24"/>
          <w:szCs w:val="24"/>
        </w:rPr>
        <w:t xml:space="preserve"> всего – 35</w:t>
      </w:r>
      <w:r>
        <w:rPr>
          <w:rFonts w:ascii="Times New Roman" w:hAnsi="Times New Roman" w:cs="Times New Roman"/>
          <w:sz w:val="24"/>
          <w:szCs w:val="24"/>
        </w:rPr>
        <w:t>ч.</w:t>
      </w:r>
      <w:r w:rsidR="00882F42" w:rsidRPr="00CA7391">
        <w:rPr>
          <w:rFonts w:ascii="Times New Roman" w:hAnsi="Times New Roman" w:cs="Times New Roman"/>
          <w:sz w:val="24"/>
          <w:szCs w:val="24"/>
        </w:rPr>
        <w:t xml:space="preserve"> (из расчета 1 учебный час в неделю).</w:t>
      </w:r>
    </w:p>
    <w:p w:rsidR="00882F42" w:rsidRPr="00CA7391" w:rsidRDefault="00882F42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Цель </w:t>
      </w:r>
      <w:r w:rsidRPr="00CA7391">
        <w:rPr>
          <w:rFonts w:ascii="Times New Roman" w:hAnsi="Times New Roman" w:cs="Times New Roman"/>
          <w:sz w:val="24"/>
          <w:szCs w:val="24"/>
        </w:rPr>
        <w:t xml:space="preserve">данного курса – способствовать осознанию учащимися роли человека в обществе, процесса самопознания и осознанию своего места в истории своей страны. </w:t>
      </w:r>
    </w:p>
    <w:p w:rsidR="00882F42" w:rsidRDefault="00882F42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Курс способствует интеллектуальному развитию учащихся, </w:t>
      </w:r>
      <w:proofErr w:type="spellStart"/>
      <w:r w:rsidRPr="00CA7391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CA7391">
        <w:rPr>
          <w:rFonts w:ascii="Times New Roman" w:hAnsi="Times New Roman" w:cs="Times New Roman"/>
          <w:sz w:val="24"/>
          <w:szCs w:val="24"/>
        </w:rPr>
        <w:t xml:space="preserve"> личности, формированию жизненной стратегии личности подростка, помогает развивать познавательные способности учащихся. </w:t>
      </w:r>
    </w:p>
    <w:p w:rsidR="00792D47" w:rsidRPr="00CA7391" w:rsidRDefault="00792D47" w:rsidP="00792D47">
      <w:pPr>
        <w:autoSpaceDE w:val="0"/>
        <w:autoSpaceDN w:val="0"/>
        <w:adjustRightInd w:val="0"/>
        <w:spacing w:before="255" w:after="120" w:line="26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В результате изучения обществознания</w:t>
      </w:r>
      <w:r w:rsidRPr="00CA7391">
        <w:rPr>
          <w:rFonts w:ascii="Times New Roman" w:hAnsi="Times New Roman" w:cs="Times New Roman"/>
          <w:spacing w:val="45"/>
          <w:sz w:val="24"/>
          <w:szCs w:val="24"/>
        </w:rPr>
        <w:t xml:space="preserve"> ученик должен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lastRenderedPageBreak/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особенности социально-гуманитарного познания; 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характеризовать основные социальные объекты, выделяя их существенные признаки, закономерности развития; 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осуществлять поиск социальной информации, представленной в различных знаковых системах;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подготовить устное выступление, творческую работу по социальной проблематике;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</w:t>
      </w:r>
      <w:r w:rsidRPr="00CA7391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совершенствования собственной познавательной деятельности;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решения практических жизненных проблем, возникающих в социальной деятельности; 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предвидения возможных последствий определенных социальных действий;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оценки происходящих событий и поведения людей с точки зрения морали и права;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реализации и защиты прав человека и гражданина, осознанного выполнения гражданских обязанностей;</w:t>
      </w:r>
    </w:p>
    <w:p w:rsidR="00792D47" w:rsidRPr="00CA7391" w:rsidRDefault="00792D47" w:rsidP="00792D4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осуществления конструктивного взаимодействия людей с разными убеждениями, культурными ценностями, социальным положением.</w:t>
      </w:r>
    </w:p>
    <w:p w:rsidR="00792D47" w:rsidRPr="00CA7391" w:rsidRDefault="00792D47" w:rsidP="00882F4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78E2" w:rsidRPr="00D35AD9" w:rsidRDefault="00C778E2" w:rsidP="00C778E2">
      <w:pPr>
        <w:pStyle w:val="a7"/>
        <w:rPr>
          <w:b/>
        </w:rPr>
      </w:pPr>
      <w:r w:rsidRPr="00D35AD9">
        <w:rPr>
          <w:b/>
        </w:rPr>
        <w:t>Перечень литературы и средств обучения</w:t>
      </w:r>
      <w:r w:rsidR="00D35AD9">
        <w:rPr>
          <w:b/>
        </w:rPr>
        <w:t>:</w:t>
      </w:r>
      <w:r w:rsidRPr="00D35AD9">
        <w:rPr>
          <w:b/>
        </w:rPr>
        <w:t xml:space="preserve"> </w:t>
      </w:r>
    </w:p>
    <w:p w:rsidR="00C778E2" w:rsidRPr="00D35AD9" w:rsidRDefault="00C778E2" w:rsidP="00C778E2">
      <w:pPr>
        <w:pStyle w:val="a7"/>
      </w:pPr>
      <w:r w:rsidRPr="00D35AD9">
        <w:t>1. Программы общеобраз</w:t>
      </w:r>
      <w:r w:rsidR="00AF62C1">
        <w:t>овательных учреждений: О</w:t>
      </w:r>
      <w:r w:rsidRPr="00D35AD9">
        <w:t>бществознание</w:t>
      </w:r>
      <w:r w:rsidR="00AF62C1">
        <w:t xml:space="preserve"> 5-11 классы.  Л.А., М.: Просвещение 2009</w:t>
      </w:r>
      <w:r w:rsidRPr="00D35AD9">
        <w:t xml:space="preserve">г. </w:t>
      </w:r>
      <w:r w:rsidRPr="00D35AD9">
        <w:br/>
        <w:t xml:space="preserve">2. Кравченко А.И., Певцова Е.А. Обществознание: Учебник для 6 класса – М.:ООО «ТИД «Русское слово – РС», 2008. </w:t>
      </w:r>
      <w:r w:rsidRPr="00D35AD9">
        <w:br/>
        <w:t xml:space="preserve">3. Обществознание. 6 класс: поурочные планы по учебнику </w:t>
      </w:r>
      <w:proofErr w:type="spellStart"/>
      <w:r w:rsidRPr="00D35AD9">
        <w:t>А.И.Кравченко</w:t>
      </w:r>
      <w:proofErr w:type="spellEnd"/>
      <w:r w:rsidRPr="00D35AD9">
        <w:t xml:space="preserve">, </w:t>
      </w:r>
      <w:proofErr w:type="spellStart"/>
      <w:r w:rsidRPr="00D35AD9">
        <w:t>Е.А.Певцовой</w:t>
      </w:r>
      <w:proofErr w:type="spellEnd"/>
      <w:r w:rsidRPr="00D35AD9">
        <w:t xml:space="preserve"> / авт.-сост. </w:t>
      </w:r>
      <w:proofErr w:type="spellStart"/>
      <w:r w:rsidRPr="00D35AD9">
        <w:t>Н.С.Кочетов</w:t>
      </w:r>
      <w:proofErr w:type="spellEnd"/>
      <w:r w:rsidRPr="00D35AD9">
        <w:t xml:space="preserve">. – Волгоград: Учитель, 2008. </w:t>
      </w:r>
      <w:r w:rsidRPr="00D35AD9">
        <w:br/>
        <w:t>4.Аминов A.M. Деловая игра «Права ребенка» // Преподавание истори</w:t>
      </w:r>
      <w:r w:rsidR="00811A61">
        <w:t>и и обществознания в школе. 2006</w:t>
      </w:r>
      <w:r w:rsidRPr="00D35AD9">
        <w:t xml:space="preserve">. № 9. С. 31—34. </w:t>
      </w:r>
      <w:r w:rsidRPr="00D35AD9">
        <w:br/>
        <w:t xml:space="preserve">5.Аминов A.M. Деловая игра «Гражданином быть </w:t>
      </w:r>
      <w:proofErr w:type="gramStart"/>
      <w:r w:rsidRPr="00D35AD9">
        <w:t>обязан</w:t>
      </w:r>
      <w:proofErr w:type="gramEnd"/>
      <w:r w:rsidRPr="00D35AD9">
        <w:t xml:space="preserve">» // Преподавание истории и обществознания в школе. 2003. № 8. С. 40-44. </w:t>
      </w:r>
      <w:r w:rsidRPr="00D35AD9">
        <w:br/>
        <w:t xml:space="preserve">6.Баранов П.А., Воронцов А.В. Проблемные, познавательные и тестовые задания по праву //Преподавание истории и обществознания в школе. 2003. № 4. С. 17—24. </w:t>
      </w:r>
      <w:r w:rsidRPr="00D35AD9">
        <w:br/>
        <w:t xml:space="preserve">7.Бахмутова Л.С. О планировании уроков обществознания // Преподавание истории и обществознания в школе. 2002. № 2. С. 22-26. </w:t>
      </w:r>
      <w:r w:rsidRPr="00D35AD9">
        <w:br/>
        <w:t xml:space="preserve">8.Бенку И.В. Учебно-методический комплекс издательства «Русское слово» по обществознанию. М., 2005. </w:t>
      </w:r>
      <w:r w:rsidRPr="00D35AD9">
        <w:br/>
        <w:t>9.Духовно-нравственные основы семьи. Этика и психология семейной жизни: Хрестоматия для учителя: В 3 ч. М., 2001.</w:t>
      </w:r>
    </w:p>
    <w:p w:rsidR="0038440F" w:rsidRPr="00CA7391" w:rsidRDefault="0038440F">
      <w:pPr>
        <w:rPr>
          <w:sz w:val="24"/>
          <w:szCs w:val="24"/>
        </w:rPr>
      </w:pPr>
    </w:p>
    <w:p w:rsidR="00882F42" w:rsidRPr="00CA7391" w:rsidRDefault="00882F42">
      <w:pPr>
        <w:rPr>
          <w:sz w:val="24"/>
          <w:szCs w:val="24"/>
        </w:rPr>
      </w:pPr>
    </w:p>
    <w:p w:rsidR="00882F42" w:rsidRPr="00CA7391" w:rsidRDefault="00882F42">
      <w:pPr>
        <w:rPr>
          <w:sz w:val="24"/>
          <w:szCs w:val="24"/>
        </w:rPr>
      </w:pPr>
    </w:p>
    <w:p w:rsidR="000C28DA" w:rsidRDefault="000C28DA" w:rsidP="00CA7391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236786297"/>
      <w:bookmarkEnd w:id="2"/>
    </w:p>
    <w:p w:rsidR="00B81D8C" w:rsidRDefault="00B81D8C" w:rsidP="00CA7391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8C" w:rsidRDefault="00B81D8C" w:rsidP="00CA7391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8C" w:rsidRDefault="00B81D8C" w:rsidP="00CA7391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820" w:rsidRDefault="00692820" w:rsidP="00CA7391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820" w:rsidRDefault="00692820" w:rsidP="00CA7391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A61" w:rsidRDefault="00D35AD9" w:rsidP="005C2806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</w:p>
    <w:p w:rsidR="00CA7391" w:rsidRPr="00CA7391" w:rsidRDefault="00811A61" w:rsidP="005C2806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</w:t>
      </w:r>
      <w:r w:rsidR="00CA7391" w:rsidRPr="00CA739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(35</w:t>
      </w:r>
      <w:r w:rsidR="00792D47"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tbl>
      <w:tblPr>
        <w:tblW w:w="14478" w:type="dxa"/>
        <w:jc w:val="center"/>
        <w:tblCellSpacing w:w="0" w:type="dxa"/>
        <w:tblInd w:w="-2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50"/>
        <w:gridCol w:w="1822"/>
        <w:gridCol w:w="701"/>
        <w:gridCol w:w="1584"/>
        <w:gridCol w:w="2752"/>
        <w:gridCol w:w="2266"/>
        <w:gridCol w:w="1703"/>
        <w:gridCol w:w="1120"/>
        <w:gridCol w:w="857"/>
        <w:gridCol w:w="1023"/>
      </w:tblGrid>
      <w:tr w:rsidR="00CA7391" w:rsidRPr="00CA7391" w:rsidTr="008B03EE">
        <w:trPr>
          <w:trHeight w:val="810"/>
          <w:tblCellSpacing w:w="0" w:type="dxa"/>
          <w:jc w:val="center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Вид деятельности.</w:t>
            </w:r>
          </w:p>
        </w:tc>
        <w:tc>
          <w:tcPr>
            <w:tcW w:w="2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 уровню подготовки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обучающихся. (ЗУН)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caps/>
                <w:spacing w:val="-15"/>
                <w:sz w:val="24"/>
                <w:szCs w:val="24"/>
              </w:rPr>
              <w:t>и</w:t>
            </w:r>
            <w:r w:rsidRPr="00CA739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змерители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дополни-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A7391" w:rsidRPr="00CA7391" w:rsidTr="008B03EE">
        <w:tblPrEx>
          <w:tblCellSpacing w:w="-8" w:type="dxa"/>
        </w:tblPrEx>
        <w:trPr>
          <w:trHeight w:val="660"/>
          <w:tblCellSpacing w:w="-8" w:type="dxa"/>
          <w:jc w:val="center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A7391" w:rsidRPr="00CA7391" w:rsidTr="008B03EE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7391" w:rsidRPr="00CA7391" w:rsidTr="008B03EE">
        <w:tblPrEx>
          <w:tblCellSpacing w:w="-8" w:type="dxa"/>
        </w:tblPrEx>
        <w:trPr>
          <w:tblCellSpacing w:w="-8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мнение, работать с текстом учебника. Отвечать на вопросы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792D47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8B03EE">
        <w:tblPrEx>
          <w:tblCellSpacing w:w="-8" w:type="dxa"/>
        </w:tblPrEx>
        <w:trPr>
          <w:tblCellSpacing w:w="-8" w:type="dxa"/>
          <w:jc w:val="center"/>
        </w:trPr>
        <w:tc>
          <w:tcPr>
            <w:tcW w:w="144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</w:t>
            </w:r>
            <w:r w:rsidRPr="00CA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Человек (8 часов)</w:t>
            </w:r>
          </w:p>
        </w:tc>
      </w:tr>
      <w:tr w:rsidR="00CA7391" w:rsidRPr="00CA7391" w:rsidTr="008B03EE">
        <w:tblPrEx>
          <w:tblCellSpacing w:w="-8" w:type="dxa"/>
        </w:tblPrEx>
        <w:trPr>
          <w:tblCellSpacing w:w="-8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1. Человек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родился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мнение, работать с текстом учебника, отвечать на поставленные вопросы, давать определение понятий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10–15, задания «в классе и дома», с. 15; 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5–13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8B03EE">
        <w:tblPrEx>
          <w:tblCellSpacing w:w="-8" w:type="dxa"/>
        </w:tblPrEx>
        <w:trPr>
          <w:tblCellSpacing w:w="-8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2. Человек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ичность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8B03EE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Знать,</w:t>
            </w:r>
            <w:r w:rsidRPr="008B03EE">
              <w:rPr>
                <w:rFonts w:ascii="Times New Roman" w:hAnsi="Times New Roman" w:cs="Times New Roman"/>
                <w:sz w:val="20"/>
                <w:szCs w:val="20"/>
              </w:rPr>
              <w:t xml:space="preserve"> какие качества характеризуют личность, и </w:t>
            </w:r>
            <w:r w:rsidRPr="008B03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понимать, </w:t>
            </w:r>
            <w:r w:rsidRPr="008B03EE">
              <w:rPr>
                <w:rFonts w:ascii="Times New Roman" w:hAnsi="Times New Roman" w:cs="Times New Roman"/>
                <w:sz w:val="20"/>
                <w:szCs w:val="20"/>
              </w:rPr>
              <w:t>есть ли в них черты сильной личности и над чем они могут поработать, что можно воспитать в себе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Качества личности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2,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16–25, задания «в классе и дома»,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с. 24–25;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55"/>
        <w:tblW w:w="14250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"/>
        <w:gridCol w:w="1931"/>
        <w:gridCol w:w="739"/>
        <w:gridCol w:w="1690"/>
        <w:gridCol w:w="3020"/>
        <w:gridCol w:w="2153"/>
        <w:gridCol w:w="1388"/>
        <w:gridCol w:w="1268"/>
        <w:gridCol w:w="577"/>
        <w:gridCol w:w="1023"/>
      </w:tblGrid>
      <w:tr w:rsidR="008B03EE" w:rsidRPr="00CA7391" w:rsidTr="008B03EE">
        <w:trPr>
          <w:tblCellSpacing w:w="-8" w:type="dxa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доказать, что человек не только биологическое, но и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существо; объяснять, о каких качествах говорят эти пословицы: «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то раз отмерь – один раз отрежь», «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б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ез труда не выловишь и рыбку из пруда», «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б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ез терпенья нет ученья», «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е сиди на печи, будешь есть калачи»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рабочая тетрадь,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14–23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EE" w:rsidRPr="00CA7391" w:rsidTr="008B03EE">
        <w:trPr>
          <w:tblCellSpacing w:w="-8" w:type="dxa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3. Особый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возраст – отрочество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почему принято считать подростковый возраст переходным. 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какие черты подросткового возраста наиболее заметны и отличают его от других периодов. 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объяснять, может ли самостоятельность быть отрицательным качеством; пояснить свою точку зрения в вопросе: «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ак ты считаешь, нужно ли обучать мальчиков стирать, готовить еду, ухаживать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за младенцами?»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Этапы взросления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3,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26–36,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«в классе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и дома»,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35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8B03E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-175"/>
        <w:tblW w:w="14250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202"/>
        <w:gridCol w:w="738"/>
        <w:gridCol w:w="1690"/>
        <w:gridCol w:w="3560"/>
        <w:gridCol w:w="1615"/>
        <w:gridCol w:w="1388"/>
        <w:gridCol w:w="1613"/>
        <w:gridCol w:w="634"/>
        <w:gridCol w:w="620"/>
      </w:tblGrid>
      <w:tr w:rsidR="008B03EE" w:rsidRPr="00CA7391" w:rsidTr="008B03EE">
        <w:trPr>
          <w:tblCellSpacing w:w="-8" w:type="dxa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5–6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4. Познай самого себя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влияет ли самооценка на поведение человека. 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зачем человек познает себя; как найти дело по душе.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объяснять,</w:t>
            </w: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нужно ли сравнивать себя c самим собой и другими; объяснять, каждый ли из нас талантлив и как это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4,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37–47, задания «в классе и дома»,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44–45;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50–53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EE" w:rsidRPr="00CA7391" w:rsidTr="008B03EE">
        <w:trPr>
          <w:tblCellSpacing w:w="-8" w:type="dxa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5. Человек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и его деятельность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8B03EE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значения слова «деятельность». 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почему считают, что только человек может заниматься деятельностью. 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какие виды деятельности называют основными и почему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5,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48–55, задания «в классе и дома»,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53–54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EE" w:rsidRPr="00CA7391" w:rsidTr="008B03EE">
        <w:trPr>
          <w:tblCellSpacing w:w="-8" w:type="dxa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6. Что человек чувствует, о чем размышляет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8B03EE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бывают у человека; что такое мышление. 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что составляет духовный мир человека; чем чувства человека отличаются от его эмоций. </w:t>
            </w:r>
          </w:p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рассказать, какие высшие чувства они знают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6,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55–63, задания «в классе и дома», с. 62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3EE" w:rsidRPr="00CA7391" w:rsidRDefault="008B03EE" w:rsidP="008B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8B03E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"/>
        <w:gridCol w:w="1931"/>
        <w:gridCol w:w="738"/>
        <w:gridCol w:w="1676"/>
        <w:gridCol w:w="3560"/>
        <w:gridCol w:w="1613"/>
        <w:gridCol w:w="1404"/>
        <w:gridCol w:w="1613"/>
        <w:gridCol w:w="634"/>
        <w:gridCol w:w="620"/>
      </w:tblGrid>
      <w:tr w:rsidR="00CA7391" w:rsidRPr="00CA7391" w:rsidTr="000C28DA">
        <w:trPr>
          <w:trHeight w:val="2775"/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</w:t>
            </w:r>
          </w:p>
          <w:p w:rsidR="00792D47" w:rsidRDefault="00792D47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792D47" w:rsidRPr="00CA7391" w:rsidRDefault="00792D47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раздела.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главное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Опрос.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</w:t>
            </w:r>
            <w:r w:rsidRPr="00CA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Семья (5 часов)</w:t>
            </w: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7. Семья –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ячейка общества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Default="00792D47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792D47" w:rsidRPr="00CA7391" w:rsidRDefault="00792D47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Опрос.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Семейный кодекс РФ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7,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68–75, задания «в классе и дома», с. 75;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24–30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8. Семейное хозяйство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кого считают рачительным </w:t>
            </w:r>
            <w:proofErr w:type="spell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хозяи</w:t>
            </w:r>
            <w:proofErr w:type="spell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Опрос.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8,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75–85,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CA7391">
      <w:pPr>
        <w:autoSpaceDE w:val="0"/>
        <w:autoSpaceDN w:val="0"/>
        <w:adjustRightInd w:val="0"/>
        <w:spacing w:after="165" w:line="273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"/>
        <w:gridCol w:w="1931"/>
        <w:gridCol w:w="738"/>
        <w:gridCol w:w="1690"/>
        <w:gridCol w:w="3560"/>
        <w:gridCol w:w="1615"/>
        <w:gridCol w:w="1388"/>
        <w:gridCol w:w="1613"/>
        <w:gridCol w:w="634"/>
        <w:gridCol w:w="620"/>
      </w:tblGrid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ном, каковы источники экономии в домашнем хозяйстве, что должен знать и уметь рачительный хозяин.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вопросы: «Что такое домашний труд? 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акие потребности семьи удовлетворяет совместный труд?».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для чего нужно семейное хозяйство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«в классе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и дома»,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84;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30–38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9. Делу время, потехе час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урока: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время можно назвать свободным.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вопросы; объяснять, почему говорят: «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най минутам цену, секундам счет», «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тдых – это перемена вида деятельности»; рассказать, какие знают увлечения – хобби, как наполнить свободное время полезными делами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9,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86–93, задания «в классе и дома», с. 93;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44–50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8DA" w:rsidRPr="00CA7391" w:rsidRDefault="00CA7391" w:rsidP="000C28DA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"/>
        <w:gridCol w:w="1931"/>
        <w:gridCol w:w="738"/>
        <w:gridCol w:w="1676"/>
        <w:gridCol w:w="3560"/>
        <w:gridCol w:w="1613"/>
        <w:gridCol w:w="1404"/>
        <w:gridCol w:w="1613"/>
        <w:gridCol w:w="634"/>
        <w:gridCol w:w="620"/>
      </w:tblGrid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раздела.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39–43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rHeight w:val="300"/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</w:t>
            </w:r>
            <w:r w:rsidRPr="00CA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Школа (4 часа)</w:t>
            </w: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15–16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10. </w:t>
            </w:r>
            <w:proofErr w:type="spell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– ученик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 в конце параграфа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образовании»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10, с. 100–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112, задания «в классе и дома», с. 112; 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51–56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11. Одноклассники, сверстники, друзья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какого человека можно назвать хорошим товарищем и почему.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вопросы; объяснять, что может помешать дружбе, привести примеры о том, как дружат разные ребята; пояснить, какие человеческие качества считают наиболее важными для дружбы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11,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112–118, задания «в классе и дома», с. 117;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57–64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CA7391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"/>
        <w:gridCol w:w="1931"/>
        <w:gridCol w:w="738"/>
        <w:gridCol w:w="1690"/>
        <w:gridCol w:w="3560"/>
        <w:gridCol w:w="1615"/>
        <w:gridCol w:w="1388"/>
        <w:gridCol w:w="1613"/>
        <w:gridCol w:w="634"/>
        <w:gridCol w:w="620"/>
      </w:tblGrid>
      <w:tr w:rsidR="00CA7391" w:rsidRPr="00CA7391" w:rsidTr="000C28DA"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before="60" w:after="60" w:line="2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lastRenderedPageBreak/>
              <w:t>Раздел</w:t>
            </w:r>
            <w:r w:rsidRPr="00CA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 Труд (4 часа)</w:t>
            </w: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12. Труд-основа жизни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каким бывает труд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; какие правила помогают успешно трудиться.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почему труд по-разному оценивается.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чем богатый человек отличается от бедного; анализировать,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выводы, отвечать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на вопросы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Трудовой кодекс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12,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124–132, задания «в классе и дома»,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131; рабочая тетрадь,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64–70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13. Труд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и творчество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: какие два значения имеет слово «ремесленник»; как связаны по смыслу и происхождению слова «творчество», «творить», «творец», «творение».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как соотносятся красота и творчество, и привести примеры научного и художественного творчества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13,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132–144, задания «в классе и дома», с. 143; 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70–75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CA7391">
      <w:pPr>
        <w:autoSpaceDE w:val="0"/>
        <w:autoSpaceDN w:val="0"/>
        <w:adjustRightInd w:val="0"/>
        <w:spacing w:after="120" w:line="278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"/>
        <w:gridCol w:w="1931"/>
        <w:gridCol w:w="738"/>
        <w:gridCol w:w="1676"/>
        <w:gridCol w:w="3560"/>
        <w:gridCol w:w="1613"/>
        <w:gridCol w:w="1404"/>
        <w:gridCol w:w="1613"/>
        <w:gridCol w:w="634"/>
        <w:gridCol w:w="620"/>
      </w:tblGrid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всякий ли мастер может быть назван творцом; анализировать, делать выводы, отвечать на вопросы, давать определение понятий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14. На пути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 жизненному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успеху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792D47" w:rsidP="00792D47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курса: что сопутствует успеху в жизни. </w:t>
            </w: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как выбрать свое дело.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в чем человек видит свое счастье; можно ли в работе видеть смысл жизни; анализировать, делать выводы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14,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144–153, задания «в классе и дома»,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152–153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давать определение понятий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before="75" w:after="75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</w:t>
            </w:r>
            <w:r w:rsidRPr="00CA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 Родина (6 часов)</w:t>
            </w: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23–24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15. Что значит быть патриотом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что такое федерация и субъект Российской Федерации; 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15,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156–163, задания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CA7391">
      <w:pPr>
        <w:autoSpaceDE w:val="0"/>
        <w:autoSpaceDN w:val="0"/>
        <w:adjustRightInd w:val="0"/>
        <w:spacing w:after="120" w:line="25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"/>
        <w:gridCol w:w="1931"/>
        <w:gridCol w:w="738"/>
        <w:gridCol w:w="1690"/>
        <w:gridCol w:w="3560"/>
        <w:gridCol w:w="1615"/>
        <w:gridCol w:w="1388"/>
        <w:gridCol w:w="1613"/>
        <w:gridCol w:w="634"/>
        <w:gridCol w:w="620"/>
      </w:tblGrid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почему русский язык является государственным в РФ.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вопросы; объяснять значение слова «патриот»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и дома»,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163;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76–82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16. Символика России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792D4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что изображено на гербе РФ; что означают цвета российского государственного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; в каких случаях принято исполнять 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г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осударственный гимн России.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16,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164–173, задания «в классе и дома»,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с. 172–173;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83–87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17. </w:t>
            </w:r>
            <w:proofErr w:type="spellStart"/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Гражда-нин</w:t>
            </w:r>
            <w:proofErr w:type="spellEnd"/>
            <w:proofErr w:type="gramEnd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– Отечества достойный сын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что означает слово «гражданин»; права гражданина, дающие ему возможность участвовать в управлении делами государства.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Понимать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главные обязанности граждан.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17,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174–180, задания «в классе и дома», с. 180;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87–91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CA7391">
      <w:pPr>
        <w:autoSpaceDE w:val="0"/>
        <w:autoSpaceDN w:val="0"/>
        <w:adjustRightInd w:val="0"/>
        <w:spacing w:after="120" w:line="25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231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"/>
        <w:gridCol w:w="1931"/>
        <w:gridCol w:w="738"/>
        <w:gridCol w:w="1690"/>
        <w:gridCol w:w="3560"/>
        <w:gridCol w:w="1615"/>
        <w:gridCol w:w="1388"/>
        <w:gridCol w:w="1613"/>
        <w:gridCol w:w="634"/>
        <w:gridCol w:w="601"/>
      </w:tblGrid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какого человека можно считать достойным гражданином своей страны; анализировать, делать выводы, отвечать на вопросы, объяснять свою точку зрения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18. Мы – многонациональный народ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792D4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задач; отвечать на вопросы после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параграфа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18,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180–188, задания «в классе и дома»,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188; рабочая тетрадь,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91–95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раздела.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CA739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"/>
        <w:gridCol w:w="1931"/>
        <w:gridCol w:w="738"/>
        <w:gridCol w:w="1676"/>
        <w:gridCol w:w="3560"/>
        <w:gridCol w:w="1613"/>
        <w:gridCol w:w="1404"/>
        <w:gridCol w:w="1613"/>
        <w:gridCol w:w="634"/>
        <w:gridCol w:w="620"/>
      </w:tblGrid>
      <w:tr w:rsidR="00CA7391" w:rsidRPr="00CA7391" w:rsidTr="000C28DA"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before="60" w:after="60" w:line="2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lastRenderedPageBreak/>
              <w:t>Раздел</w:t>
            </w:r>
            <w:r w:rsidRPr="00CA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 Добродетели (6 часов)</w:t>
            </w:r>
          </w:p>
        </w:tc>
      </w:tr>
      <w:tr w:rsidR="00CA7391" w:rsidRPr="00CA7391" w:rsidTr="000C28DA">
        <w:trPr>
          <w:trHeight w:val="5715"/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19. Человек славен добрыми делами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792D4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задач; объяснять, в чем состоит доброе дело, добрый поступок, каких людей на свете больше: добрых или злых; обосновать свое мнение. </w:t>
            </w: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в чем суть «золотого правила морали»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19,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192–199, задания «в классе и дома», с. 198; рабочая тетрадь,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95–99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0C28D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"/>
        <w:gridCol w:w="1931"/>
        <w:gridCol w:w="738"/>
        <w:gridCol w:w="1690"/>
        <w:gridCol w:w="3560"/>
        <w:gridCol w:w="1615"/>
        <w:gridCol w:w="1388"/>
        <w:gridCol w:w="1613"/>
        <w:gridCol w:w="634"/>
        <w:gridCol w:w="620"/>
      </w:tblGrid>
      <w:tr w:rsidR="00CA7391" w:rsidRPr="00CA7391" w:rsidTr="000C28DA">
        <w:trPr>
          <w:trHeight w:val="3915"/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20. Будь смелым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792D4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вопросы; работать с текстом учебника, выделять главное, использовать ранее изученный материал для решения познавательных задач; объяснять, что такое страх, что такое смелость, какую роль она играет в жизни человека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20,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199–207, задания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«в классе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и дома»,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206–207; рабочая тетрадь, с. 100–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rHeight w:val="3150"/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§ 21. Что такое человечность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792D47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человечность.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сформулировать свое определение гуманизма; пояснить, как поняли смысл рассказа В. В. Вересаева «</w:t>
            </w: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л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егенда»; объяснить, как эта легенда связана с темой параграфа.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, почему необходимо заботиться о слабых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§ 21,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с. 208–213, задания «в классе и дома»,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с. 212–213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Добродетели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</w:t>
            </w:r>
          </w:p>
          <w:p w:rsidR="00792D47" w:rsidRPr="00CA7391" w:rsidRDefault="00792D47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основные положения раздела.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Опрос. </w:t>
            </w:r>
            <w:proofErr w:type="gram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  <w:proofErr w:type="spellStart"/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0C28D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CA7391">
        <w:rPr>
          <w:rFonts w:ascii="Times New Roman" w:hAnsi="Times New Roman" w:cs="Times New Roman"/>
          <w:i/>
          <w:iCs/>
          <w:sz w:val="24"/>
          <w:szCs w:val="24"/>
        </w:rPr>
        <w:lastRenderedPageBreak/>
        <w:t>.</w:t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629"/>
        <w:gridCol w:w="634"/>
        <w:gridCol w:w="1418"/>
        <w:gridCol w:w="2219"/>
        <w:gridCol w:w="2987"/>
        <w:gridCol w:w="1358"/>
        <w:gridCol w:w="1177"/>
        <w:gridCol w:w="1358"/>
        <w:gridCol w:w="543"/>
        <w:gridCol w:w="543"/>
      </w:tblGrid>
      <w:tr w:rsidR="00CA7391" w:rsidRPr="00CA7391" w:rsidTr="000C28DA">
        <w:trPr>
          <w:tblCellSpacing w:w="-8" w:type="dxa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задания. Творческое задание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91" w:rsidRPr="00CA7391" w:rsidTr="000C28DA">
        <w:trPr>
          <w:tblCellSpacing w:w="-8" w:type="dxa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33–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и общество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бобщение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br/>
              <w:t>и систематизация знаний</w:t>
            </w:r>
            <w:r w:rsidR="00792D4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курса. </w:t>
            </w:r>
          </w:p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 Творческое задание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391" w:rsidRPr="00CA7391" w:rsidRDefault="00CA739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61" w:rsidRPr="00CA7391" w:rsidTr="000C28DA">
        <w:trPr>
          <w:tblCellSpacing w:w="-8" w:type="dxa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AF62C1" w:rsidP="00CA739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A61" w:rsidRPr="00CA7391" w:rsidRDefault="00811A61" w:rsidP="00CA73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82F42" w:rsidRPr="00CA7391" w:rsidRDefault="00882F42">
      <w:pPr>
        <w:rPr>
          <w:sz w:val="24"/>
          <w:szCs w:val="24"/>
        </w:rPr>
      </w:pPr>
    </w:p>
    <w:p w:rsidR="00882F42" w:rsidRPr="00CA7391" w:rsidRDefault="00882F42">
      <w:pPr>
        <w:rPr>
          <w:sz w:val="24"/>
          <w:szCs w:val="24"/>
        </w:rPr>
      </w:pPr>
    </w:p>
    <w:p w:rsidR="00882F42" w:rsidRPr="00CA7391" w:rsidRDefault="00882F42">
      <w:pPr>
        <w:rPr>
          <w:sz w:val="24"/>
          <w:szCs w:val="24"/>
        </w:rPr>
      </w:pPr>
    </w:p>
    <w:p w:rsidR="00882F42" w:rsidRPr="00CA7391" w:rsidRDefault="00882F42">
      <w:pPr>
        <w:rPr>
          <w:sz w:val="24"/>
          <w:szCs w:val="24"/>
        </w:rPr>
      </w:pPr>
    </w:p>
    <w:p w:rsidR="00CA7391" w:rsidRPr="00CA7391" w:rsidRDefault="00CA7391">
      <w:pPr>
        <w:rPr>
          <w:sz w:val="24"/>
          <w:szCs w:val="24"/>
        </w:rPr>
      </w:pPr>
    </w:p>
    <w:p w:rsidR="00CA7391" w:rsidRPr="00CA7391" w:rsidRDefault="00CA7391">
      <w:pPr>
        <w:rPr>
          <w:sz w:val="24"/>
          <w:szCs w:val="24"/>
        </w:rPr>
      </w:pPr>
    </w:p>
    <w:p w:rsidR="00CA7391" w:rsidRPr="00CA7391" w:rsidRDefault="00CA7391" w:rsidP="00CA7391">
      <w:pPr>
        <w:autoSpaceDE w:val="0"/>
        <w:autoSpaceDN w:val="0"/>
        <w:adjustRightInd w:val="0"/>
        <w:spacing w:before="240" w:after="165" w:line="268" w:lineRule="auto"/>
        <w:jc w:val="center"/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7</w:t>
      </w:r>
      <w:r w:rsidRPr="00CA7391"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t xml:space="preserve"> класс</w:t>
      </w:r>
    </w:p>
    <w:p w:rsidR="00CA7391" w:rsidRPr="00CA7391" w:rsidRDefault="00CA7391" w:rsidP="00CA7391">
      <w:pPr>
        <w:autoSpaceDE w:val="0"/>
        <w:autoSpaceDN w:val="0"/>
        <w:adjustRightInd w:val="0"/>
        <w:spacing w:before="105" w:after="240" w:line="268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3" w:name="_Toc236786299"/>
      <w:bookmarkEnd w:id="3"/>
      <w:r w:rsidRPr="00CA7391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Настоящая рабочая программа</w:t>
      </w:r>
      <w:r w:rsidR="002630D3">
        <w:rPr>
          <w:rFonts w:ascii="Times New Roman" w:hAnsi="Times New Roman" w:cs="Times New Roman"/>
          <w:sz w:val="24"/>
          <w:szCs w:val="24"/>
        </w:rPr>
        <w:t xml:space="preserve"> по обществознанию (включая Экономику и Право)</w:t>
      </w:r>
      <w:r w:rsidRPr="00CA7391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компонента </w:t>
      </w:r>
      <w:r w:rsidRPr="00CA7391">
        <w:rPr>
          <w:rFonts w:ascii="Times New Roman" w:hAnsi="Times New Roman" w:cs="Times New Roman"/>
          <w:caps/>
          <w:sz w:val="24"/>
          <w:szCs w:val="24"/>
        </w:rPr>
        <w:t>г</w:t>
      </w:r>
      <w:r w:rsidRPr="00CA7391">
        <w:rPr>
          <w:rFonts w:ascii="Times New Roman" w:hAnsi="Times New Roman" w:cs="Times New Roman"/>
          <w:sz w:val="24"/>
          <w:szCs w:val="24"/>
        </w:rPr>
        <w:t>осударствен</w:t>
      </w:r>
      <w:r w:rsidR="00AF62C1">
        <w:rPr>
          <w:rFonts w:ascii="Times New Roman" w:hAnsi="Times New Roman" w:cs="Times New Roman"/>
          <w:sz w:val="24"/>
          <w:szCs w:val="24"/>
        </w:rPr>
        <w:t>ного стандарта основного</w:t>
      </w:r>
      <w:r w:rsidRPr="00CA7391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AF62C1">
        <w:rPr>
          <w:rFonts w:ascii="Times New Roman" w:hAnsi="Times New Roman" w:cs="Times New Roman"/>
          <w:sz w:val="24"/>
          <w:szCs w:val="24"/>
        </w:rPr>
        <w:t>;</w:t>
      </w:r>
      <w:r w:rsidRPr="00CA7391">
        <w:rPr>
          <w:rFonts w:ascii="Times New Roman" w:hAnsi="Times New Roman" w:cs="Times New Roman"/>
          <w:sz w:val="24"/>
          <w:szCs w:val="24"/>
        </w:rPr>
        <w:t xml:space="preserve"> </w:t>
      </w:r>
      <w:r w:rsidR="00AF62C1" w:rsidRPr="00D35AD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F62C1">
        <w:rPr>
          <w:rFonts w:ascii="Times New Roman" w:hAnsi="Times New Roman" w:cs="Times New Roman"/>
          <w:sz w:val="24"/>
          <w:szCs w:val="24"/>
        </w:rPr>
        <w:t>общеобразовательных учреждений по обществознанию  6-11 классы. Авторы: Л. Н. Боголюбов, Н. И. Городецкая, Л. Ф. Иванова, А. И. Матвеев, Москва «Просвещение», 2009 год.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CA7391">
        <w:rPr>
          <w:rFonts w:ascii="Times New Roman" w:hAnsi="Times New Roman" w:cs="Times New Roman"/>
          <w:spacing w:val="45"/>
          <w:sz w:val="24"/>
          <w:szCs w:val="24"/>
        </w:rPr>
        <w:t>Учебник: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i/>
          <w:iCs/>
          <w:sz w:val="24"/>
          <w:szCs w:val="24"/>
        </w:rPr>
        <w:t>Обществознание:</w:t>
      </w:r>
      <w:r w:rsidRPr="00CA7391">
        <w:rPr>
          <w:rFonts w:ascii="Times New Roman" w:hAnsi="Times New Roman" w:cs="Times New Roman"/>
          <w:sz w:val="24"/>
          <w:szCs w:val="24"/>
        </w:rPr>
        <w:t xml:space="preserve"> человек, право, экономика : учеб</w:t>
      </w:r>
      <w:proofErr w:type="gramStart"/>
      <w:r w:rsidRPr="00CA73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7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3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A7391">
        <w:rPr>
          <w:rFonts w:ascii="Times New Roman" w:hAnsi="Times New Roman" w:cs="Times New Roman"/>
          <w:sz w:val="24"/>
          <w:szCs w:val="24"/>
        </w:rPr>
        <w:t xml:space="preserve">ля 7 </w:t>
      </w:r>
      <w:proofErr w:type="spellStart"/>
      <w:r w:rsidRPr="00CA73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73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739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A7391">
        <w:rPr>
          <w:rFonts w:ascii="Times New Roman" w:hAnsi="Times New Roman" w:cs="Times New Roman"/>
          <w:sz w:val="24"/>
          <w:szCs w:val="24"/>
        </w:rPr>
        <w:t>. учреждений / Л. Н. Боголюбов, Н. И. Городецкая, Л. Ф. Иванова [и др.] ; под ред. Л. Н. Боголюбова, Л. Ф. Ивановой. – 2-е изд. – М. : Просвещение, 2008.</w:t>
      </w:r>
    </w:p>
    <w:p w:rsidR="00CA7391" w:rsidRPr="00CA7391" w:rsidRDefault="002630D3" w:rsidP="00CA7391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с базисным учебным планом, к</w:t>
      </w:r>
      <w:r w:rsidR="00AF62C1">
        <w:rPr>
          <w:rFonts w:ascii="Times New Roman" w:hAnsi="Times New Roman" w:cs="Times New Roman"/>
          <w:sz w:val="24"/>
          <w:szCs w:val="24"/>
        </w:rPr>
        <w:t>оличество часов: всего –  35</w:t>
      </w:r>
      <w:r w:rsidR="00CA7391" w:rsidRPr="00CA7391">
        <w:rPr>
          <w:rFonts w:ascii="Times New Roman" w:hAnsi="Times New Roman" w:cs="Times New Roman"/>
          <w:sz w:val="24"/>
          <w:szCs w:val="24"/>
        </w:rPr>
        <w:t xml:space="preserve"> (из расчета 1 учебный час в неделю).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Изучение обществоведения в 7 классе – это второй этап, который ориентирован на более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 В курсе 7 класса изучаются два направления – человек и закон, человек и экономика.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spacing w:val="45"/>
          <w:sz w:val="24"/>
          <w:szCs w:val="24"/>
        </w:rPr>
        <w:t>Цели и задачи</w:t>
      </w:r>
      <w:r w:rsidRPr="00CA739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развитие личности в ответственный период социального взросления, ее познавательных интересов, критического мышления в процессе восприятия экономической и правовой информации и определение собственной позиции;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воспитание общероссийской идентичности, гражданской ответственности, уважения к правовым нормам;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усвоение знаний, необходимых для социальной адаптации;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формирование опыта применения полученных знаний для решения типичных задач в области экономической и гражданско-правовой деятельности.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pacing w:val="45"/>
          <w:sz w:val="24"/>
          <w:szCs w:val="24"/>
        </w:rPr>
        <w:t>Формы организации учебной</w:t>
      </w:r>
      <w:r w:rsidRPr="00CA7391">
        <w:rPr>
          <w:rFonts w:ascii="Times New Roman" w:hAnsi="Times New Roman" w:cs="Times New Roman"/>
          <w:sz w:val="24"/>
          <w:szCs w:val="24"/>
        </w:rPr>
        <w:t xml:space="preserve"> деятельности: лекции, практикумы, сюжетно-ролевые игры, беседы, лабораторные работы, дискуссии.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pacing w:val="45"/>
          <w:sz w:val="24"/>
          <w:szCs w:val="24"/>
        </w:rPr>
        <w:lastRenderedPageBreak/>
        <w:t>Система оценивания</w:t>
      </w:r>
      <w:r w:rsidRPr="00CA7391">
        <w:rPr>
          <w:rFonts w:ascii="Times New Roman" w:hAnsi="Times New Roman" w:cs="Times New Roman"/>
          <w:sz w:val="24"/>
          <w:szCs w:val="24"/>
        </w:rPr>
        <w:t xml:space="preserve">: наряду с традиционным устным и письменным опросом, тестирование, проверка качества выполнения практических заданий, могут быть использованы методы социологического исследования: анкетирование, самооценка и т. д.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pacing w:val="45"/>
          <w:sz w:val="24"/>
          <w:szCs w:val="24"/>
        </w:rPr>
        <w:t>Формы контроля</w:t>
      </w:r>
      <w:r w:rsidRPr="00CA7391">
        <w:rPr>
          <w:rFonts w:ascii="Times New Roman" w:hAnsi="Times New Roman" w:cs="Times New Roman"/>
          <w:sz w:val="24"/>
          <w:szCs w:val="24"/>
        </w:rPr>
        <w:t>: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тестирование;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задания на выявление операционных жизненных ситуаций;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моделирование жизненных ситуаций.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pacing w:val="45"/>
          <w:sz w:val="24"/>
          <w:szCs w:val="24"/>
        </w:rPr>
        <w:t>Предполагаемые результаты</w:t>
      </w:r>
      <w:r w:rsidRPr="00CA7391">
        <w:rPr>
          <w:rFonts w:ascii="Times New Roman" w:hAnsi="Times New Roman" w:cs="Times New Roman"/>
          <w:sz w:val="24"/>
          <w:szCs w:val="24"/>
        </w:rPr>
        <w:t>.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В процессе изучения курса у учащихся должны сформироваться: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знания и представления о нормах российского законодательства;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знания, достаточные для защиты прав, свобод и законных интересов личности;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коммуникативные способности; способность к творческому мышлению и деятельности в ситуациях с незаданным результатом.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Основные</w:t>
      </w:r>
      <w:r w:rsidRPr="00CA7391">
        <w:rPr>
          <w:rFonts w:ascii="Times New Roman" w:hAnsi="Times New Roman" w:cs="Times New Roman"/>
          <w:spacing w:val="45"/>
          <w:sz w:val="24"/>
          <w:szCs w:val="24"/>
        </w:rPr>
        <w:t xml:space="preserve"> методические приемы</w:t>
      </w:r>
      <w:r w:rsidRPr="00CA7391">
        <w:rPr>
          <w:rFonts w:ascii="Times New Roman" w:hAnsi="Times New Roman" w:cs="Times New Roman"/>
          <w:sz w:val="24"/>
          <w:szCs w:val="24"/>
        </w:rPr>
        <w:t xml:space="preserve"> преподавания курса.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Реализация рабочей программы способствует: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391">
        <w:rPr>
          <w:rFonts w:ascii="Times New Roman" w:hAnsi="Times New Roman" w:cs="Times New Roman"/>
          <w:sz w:val="24"/>
          <w:szCs w:val="24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391">
        <w:rPr>
          <w:rFonts w:ascii="Times New Roman" w:hAnsi="Times New Roman" w:cs="Times New Roman"/>
          <w:sz w:val="24"/>
          <w:szCs w:val="24"/>
        </w:rPr>
        <w:t xml:space="preserve">– формированию опыта применения полученных знаний и умений для решения 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  <w:proofErr w:type="gramEnd"/>
    </w:p>
    <w:p w:rsidR="00692820" w:rsidRDefault="00692820" w:rsidP="00CA7391">
      <w:pPr>
        <w:autoSpaceDE w:val="0"/>
        <w:autoSpaceDN w:val="0"/>
        <w:adjustRightInd w:val="0"/>
        <w:spacing w:before="255" w:after="120" w:line="26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391" w:rsidRPr="00CA7391" w:rsidRDefault="00CA7391" w:rsidP="00CA7391">
      <w:pPr>
        <w:autoSpaceDE w:val="0"/>
        <w:autoSpaceDN w:val="0"/>
        <w:adjustRightInd w:val="0"/>
        <w:spacing w:before="255" w:after="120" w:line="26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В результате изучения обществознания</w:t>
      </w:r>
      <w:r w:rsidRPr="00CA7391">
        <w:rPr>
          <w:rFonts w:ascii="Times New Roman" w:hAnsi="Times New Roman" w:cs="Times New Roman"/>
          <w:spacing w:val="45"/>
          <w:sz w:val="24"/>
          <w:szCs w:val="24"/>
        </w:rPr>
        <w:t xml:space="preserve"> ученик должен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особенности социально-гуманитарного познания;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характеризовать основные социальные объекты, выделяя их существенные признаки, закономерности развития;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осуществлять поиск социальной информации, представленной в различных знаковых системах;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подготовить устное выступление, творческую работу по социальной проблематике;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</w:t>
      </w:r>
      <w:r w:rsidRPr="00CA7391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совершенствования собственной познавательной деятельности;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 xml:space="preserve">– решения практических жизненных проблем, возникающих в социальной деятельности; 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lastRenderedPageBreak/>
        <w:t>– ориентировки в актуальных общественных событиях и процессах; определения личной и гражданской позиции;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предвидения возможных последствий определенных социальных действий;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оценки происходящих событий и поведения людей с точки зрения морали и права;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реализации и защиты прав человека и гражданина, осознанного выполнения гражданских обязанностей;</w:t>
      </w:r>
    </w:p>
    <w:p w:rsidR="00CA7391" w:rsidRPr="00CA7391" w:rsidRDefault="00CA7391" w:rsidP="00CA73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– осуществления конструктивного взаимодействия людей с разными убеждениями, культурными ценностями, социальным положением.</w:t>
      </w:r>
    </w:p>
    <w:p w:rsidR="00AF62C1" w:rsidRPr="00D35AD9" w:rsidRDefault="00AF62C1" w:rsidP="00AF62C1">
      <w:pPr>
        <w:pStyle w:val="a7"/>
        <w:rPr>
          <w:b/>
        </w:rPr>
      </w:pPr>
      <w:r w:rsidRPr="00D35AD9">
        <w:rPr>
          <w:b/>
        </w:rPr>
        <w:t>Перечень литературы и средств обучения</w:t>
      </w:r>
      <w:r>
        <w:rPr>
          <w:b/>
        </w:rPr>
        <w:t>:</w:t>
      </w:r>
      <w:r w:rsidRPr="00D35AD9">
        <w:rPr>
          <w:b/>
        </w:rPr>
        <w:t xml:space="preserve"> </w:t>
      </w:r>
    </w:p>
    <w:p w:rsidR="00AF62C1" w:rsidRPr="00D35AD9" w:rsidRDefault="00AF62C1" w:rsidP="00AF62C1">
      <w:pPr>
        <w:pStyle w:val="a7"/>
      </w:pPr>
      <w:r w:rsidRPr="00D35AD9">
        <w:t>1. Программы общеобраз</w:t>
      </w:r>
      <w:r>
        <w:t>овательных учреждений: О</w:t>
      </w:r>
      <w:r w:rsidRPr="00D35AD9">
        <w:t>бществознание</w:t>
      </w:r>
      <w:r>
        <w:t xml:space="preserve"> 5-11 классы.  Л.А., М.: Просвещение 2009</w:t>
      </w:r>
      <w:r w:rsidRPr="00D35AD9">
        <w:t xml:space="preserve">г. </w:t>
      </w:r>
      <w:r w:rsidRPr="00D35AD9">
        <w:br/>
        <w:t>2. Кравченко А.И., Певцова Е.</w:t>
      </w:r>
      <w:r>
        <w:t>А. Обществознание: Учебник для 7</w:t>
      </w:r>
      <w:r w:rsidRPr="00D35AD9">
        <w:t xml:space="preserve"> класса – М.:ООО «ТИД «Русское слово – </w:t>
      </w:r>
      <w:r>
        <w:t xml:space="preserve">РС», 2008. </w:t>
      </w:r>
      <w:r>
        <w:br/>
        <w:t>3. Обществознание. 7</w:t>
      </w:r>
      <w:r w:rsidRPr="00D35AD9">
        <w:t xml:space="preserve"> класс: поурочные</w:t>
      </w:r>
      <w:r>
        <w:t xml:space="preserve"> планы по учебнику Л. Н. Боголюбова, Н. И. </w:t>
      </w:r>
      <w:proofErr w:type="spellStart"/>
      <w:r>
        <w:t>Городецкой</w:t>
      </w:r>
      <w:proofErr w:type="gramStart"/>
      <w:r>
        <w:t>,М</w:t>
      </w:r>
      <w:proofErr w:type="spellEnd"/>
      <w:proofErr w:type="gramEnd"/>
      <w:r>
        <w:t>.: Просвещение</w:t>
      </w:r>
      <w:r w:rsidRPr="00D35AD9">
        <w:t xml:space="preserve"> 2008. </w:t>
      </w:r>
      <w:r w:rsidRPr="00D35AD9">
        <w:br/>
        <w:t>4.Аминов A.M. Деловая игра «Права ребенка» // Преподавание истори</w:t>
      </w:r>
      <w:r>
        <w:t>и и обществознания в школе. 2006</w:t>
      </w:r>
      <w:r w:rsidRPr="00D35AD9">
        <w:t xml:space="preserve">. № 9. С. 31—34. </w:t>
      </w:r>
      <w:r w:rsidRPr="00D35AD9">
        <w:br/>
        <w:t xml:space="preserve">5.Аминов A.M. Деловая игра «Гражданином быть </w:t>
      </w:r>
      <w:proofErr w:type="gramStart"/>
      <w:r w:rsidRPr="00D35AD9">
        <w:t>обязан</w:t>
      </w:r>
      <w:proofErr w:type="gramEnd"/>
      <w:r w:rsidRPr="00D35AD9">
        <w:t xml:space="preserve">» // Преподавание истории и обществознания в школе. 2003. № 8. С. 40-44. </w:t>
      </w:r>
      <w:r w:rsidRPr="00D35AD9">
        <w:br/>
        <w:t xml:space="preserve">6.Баранов П.А., Воронцов А.В. Проблемные, познавательные и тестовые задания по праву //Преподавание истории и обществознания в школе. 2003. № 4. С. 17—24. </w:t>
      </w:r>
      <w:r w:rsidRPr="00D35AD9">
        <w:br/>
        <w:t xml:space="preserve">7.Бахмутова Л.С. О планировании уроков обществознания // Преподавание истории и обществознания в школе. 2002. № 2. С. 22-26. </w:t>
      </w:r>
      <w:r w:rsidRPr="00D35AD9">
        <w:br/>
        <w:t xml:space="preserve">8.Бенку И.В. Учебно-методический комплекс издательства «Русское слово» по обществознанию. М., 2005. </w:t>
      </w:r>
      <w:r w:rsidRPr="00D35AD9">
        <w:br/>
      </w:r>
    </w:p>
    <w:p w:rsidR="00CA7391" w:rsidRDefault="00CA7391">
      <w:pPr>
        <w:rPr>
          <w:sz w:val="24"/>
          <w:szCs w:val="24"/>
        </w:rPr>
      </w:pPr>
    </w:p>
    <w:p w:rsidR="00CA7391" w:rsidRDefault="00CA7391">
      <w:pPr>
        <w:rPr>
          <w:sz w:val="24"/>
          <w:szCs w:val="24"/>
        </w:rPr>
      </w:pPr>
    </w:p>
    <w:p w:rsidR="00692820" w:rsidRDefault="00692820">
      <w:pPr>
        <w:rPr>
          <w:sz w:val="24"/>
          <w:szCs w:val="24"/>
        </w:rPr>
      </w:pPr>
    </w:p>
    <w:p w:rsidR="00692820" w:rsidRDefault="00692820">
      <w:pPr>
        <w:rPr>
          <w:sz w:val="24"/>
          <w:szCs w:val="24"/>
        </w:rPr>
      </w:pPr>
    </w:p>
    <w:p w:rsidR="00692820" w:rsidRDefault="00692820">
      <w:pPr>
        <w:rPr>
          <w:sz w:val="24"/>
          <w:szCs w:val="24"/>
        </w:rPr>
      </w:pPr>
    </w:p>
    <w:p w:rsidR="00692820" w:rsidRDefault="00692820">
      <w:pPr>
        <w:rPr>
          <w:sz w:val="24"/>
          <w:szCs w:val="24"/>
        </w:rPr>
      </w:pPr>
    </w:p>
    <w:p w:rsidR="00692820" w:rsidRDefault="00692820">
      <w:pPr>
        <w:rPr>
          <w:sz w:val="24"/>
          <w:szCs w:val="24"/>
        </w:rPr>
      </w:pPr>
    </w:p>
    <w:p w:rsidR="00AF62C1" w:rsidRDefault="00AF62C1" w:rsidP="00515E77">
      <w:pPr>
        <w:autoSpaceDE w:val="0"/>
        <w:autoSpaceDN w:val="0"/>
        <w:adjustRightInd w:val="0"/>
        <w:spacing w:before="240" w:after="240" w:line="249" w:lineRule="auto"/>
        <w:rPr>
          <w:sz w:val="24"/>
          <w:szCs w:val="24"/>
        </w:rPr>
      </w:pPr>
      <w:bookmarkStart w:id="4" w:name="_Toc236786300"/>
      <w:bookmarkEnd w:id="4"/>
    </w:p>
    <w:p w:rsidR="005F6F68" w:rsidRPr="005F6F68" w:rsidRDefault="00AF62C1" w:rsidP="00515E77">
      <w:pPr>
        <w:autoSpaceDE w:val="0"/>
        <w:autoSpaceDN w:val="0"/>
        <w:adjustRightInd w:val="0"/>
        <w:spacing w:before="240" w:after="240" w:line="249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</w:t>
      </w:r>
      <w:r w:rsidR="00515E77">
        <w:rPr>
          <w:sz w:val="24"/>
          <w:szCs w:val="24"/>
        </w:rPr>
        <w:t xml:space="preserve"> </w:t>
      </w:r>
      <w:r w:rsidR="005F6F68" w:rsidRPr="005F6F68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  <w:r w:rsidR="00792D4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(3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5</w:t>
      </w:r>
      <w:r w:rsidR="00792D47">
        <w:rPr>
          <w:rFonts w:ascii="Times New Roman" w:hAnsi="Times New Roman" w:cs="Times New Roman"/>
          <w:b/>
          <w:bCs/>
          <w:caps/>
        </w:rPr>
        <w:t>ч.</w:t>
      </w:r>
      <w:r w:rsidR="00792D47"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95"/>
        <w:gridCol w:w="634"/>
        <w:gridCol w:w="1116"/>
        <w:gridCol w:w="2414"/>
        <w:gridCol w:w="3379"/>
        <w:gridCol w:w="1281"/>
        <w:gridCol w:w="1237"/>
        <w:gridCol w:w="1223"/>
        <w:gridCol w:w="543"/>
        <w:gridCol w:w="543"/>
      </w:tblGrid>
      <w:tr w:rsidR="005F6F68" w:rsidRPr="005F6F68">
        <w:trPr>
          <w:trHeight w:val="780"/>
          <w:tblCellSpacing w:w="0" w:type="dxa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№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6F68">
              <w:rPr>
                <w:rFonts w:ascii="Times New Roman" w:hAnsi="Times New Roman" w:cs="Times New Roman"/>
              </w:rPr>
              <w:t>п</w:t>
            </w:r>
            <w:proofErr w:type="gramEnd"/>
            <w:r w:rsidRPr="005F6F6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Кол-во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Тип урока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Требования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к уровню подготовки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Вид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контроля.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5F6F68">
              <w:rPr>
                <w:rFonts w:ascii="Times New Roman" w:hAnsi="Times New Roman" w:cs="Times New Roman"/>
                <w:caps/>
                <w:spacing w:val="-15"/>
              </w:rPr>
              <w:t>и</w:t>
            </w:r>
            <w:r w:rsidRPr="005F6F68">
              <w:rPr>
                <w:rFonts w:ascii="Times New Roman" w:hAnsi="Times New Roman" w:cs="Times New Roman"/>
                <w:spacing w:val="-15"/>
              </w:rPr>
              <w:t>змерители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Элементы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дополни-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тельного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Домашнее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 xml:space="preserve">Дата </w:t>
            </w:r>
            <w:r w:rsidRPr="005F6F68"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5F6F68" w:rsidRPr="005F6F68">
        <w:tblPrEx>
          <w:tblCellSpacing w:w="-8" w:type="dxa"/>
        </w:tblPrEx>
        <w:trPr>
          <w:trHeight w:val="435"/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факт</w:t>
            </w:r>
          </w:p>
        </w:tc>
      </w:tr>
      <w:tr w:rsidR="005F6F68" w:rsidRPr="005F6F68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5F6F68">
              <w:rPr>
                <w:rFonts w:ascii="Times New Roman" w:hAnsi="Times New Roman" w:cs="Times New Roman"/>
              </w:rPr>
              <w:t>11</w:t>
            </w:r>
          </w:p>
        </w:tc>
      </w:tr>
      <w:tr w:rsidR="005F6F68" w:rsidRPr="005F6F68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  <w:p w:rsidR="00792D47" w:rsidRPr="005F6F68" w:rsidRDefault="00792D47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курсом «Обществоведение.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7 класс». Цели, задачи изучения предмета. Структура, особенности содержания методического аппарата учебника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назначение предмета.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различных заданиях, предложенных на страницах учебника; выражать собственное отношение к изучению предмета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68" w:rsidRPr="005F6F68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закон (15 часов)</w:t>
            </w:r>
          </w:p>
        </w:tc>
      </w:tr>
      <w:tr w:rsidR="005F6F68" w:rsidRPr="005F6F68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нового материала.</w:t>
            </w:r>
          </w:p>
          <w:p w:rsidR="00792D47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F6F68" w:rsidRPr="005F6F68" w:rsidRDefault="00792D47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  <w:r w:rsidR="005F6F68"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15E77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515E77">
              <w:rPr>
                <w:rFonts w:ascii="Times New Roman" w:hAnsi="Times New Roman" w:cs="Times New Roman"/>
              </w:rPr>
              <w:t>Социальные нормы, привычки, обычаи, ритуал, традиции, этикет, манеры. Оценка поведения людей с точки зрения социальных норм. Социальные нормы в процессе общественных отношений. Социальная ответственность.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E77">
              <w:rPr>
                <w:rFonts w:ascii="Times New Roman" w:hAnsi="Times New Roman" w:cs="Times New Roman"/>
              </w:rPr>
              <w:t xml:space="preserve">Соблюдение и нарушение </w:t>
            </w:r>
            <w:proofErr w:type="gramStart"/>
            <w:r w:rsidRPr="00515E77">
              <w:rPr>
                <w:rFonts w:ascii="Times New Roman" w:hAnsi="Times New Roman" w:cs="Times New Roman"/>
              </w:rPr>
              <w:t>установленных</w:t>
            </w:r>
            <w:proofErr w:type="gramEnd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15E77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515E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515E77">
              <w:rPr>
                <w:rFonts w:ascii="Times New Roman" w:hAnsi="Times New Roman" w:cs="Times New Roman"/>
              </w:rPr>
              <w:t xml:space="preserve">основные положения </w:t>
            </w:r>
            <w:r w:rsidRPr="00515E77">
              <w:rPr>
                <w:rFonts w:ascii="Times New Roman" w:hAnsi="Times New Roman" w:cs="Times New Roman"/>
              </w:rPr>
              <w:br/>
              <w:t xml:space="preserve">по теме </w:t>
            </w:r>
            <w:proofErr w:type="gramStart"/>
            <w:r w:rsidRPr="00515E77">
              <w:rPr>
                <w:rFonts w:ascii="Times New Roman" w:hAnsi="Times New Roman" w:cs="Times New Roman"/>
              </w:rPr>
              <w:t>урока</w:t>
            </w:r>
            <w:proofErr w:type="gramEnd"/>
            <w:r w:rsidRPr="00515E77">
              <w:rPr>
                <w:rFonts w:ascii="Times New Roman" w:hAnsi="Times New Roman" w:cs="Times New Roman"/>
              </w:rPr>
              <w:t xml:space="preserve">: какие правила поведения людей существуют, что такое привычки, что такое обычаи и ритуалы.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E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515E77">
              <w:rPr>
                <w:rFonts w:ascii="Times New Roman" w:hAnsi="Times New Roman" w:cs="Times New Roman"/>
              </w:rPr>
              <w:t xml:space="preserve">называть различные виды правил; приводить примеры индивидуальных и групповых привычек; объяснять, зачем в обществе существуют правила этикета; высказывать свое мнение; работать с текстом учебника; отвечать </w:t>
            </w:r>
            <w:proofErr w:type="gramStart"/>
            <w:r w:rsidRPr="00515E77">
              <w:rPr>
                <w:rFonts w:ascii="Times New Roman" w:hAnsi="Times New Roman" w:cs="Times New Roman"/>
              </w:rPr>
              <w:t>на</w:t>
            </w:r>
            <w:proofErr w:type="gramEnd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1,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10–20, вопросы, с. 21–22.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одготовить пословицы и поговорки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6F68">
              <w:rPr>
                <w:rFonts w:ascii="Times New Roman" w:hAnsi="Times New Roman" w:cs="Times New Roman"/>
                <w:caps/>
                <w:sz w:val="24"/>
                <w:szCs w:val="24"/>
              </w:rPr>
              <w:t>ч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и закон»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F68" w:rsidRPr="005F6F68" w:rsidRDefault="005F6F68" w:rsidP="005F6F68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</w:rPr>
      </w:pPr>
      <w:r w:rsidRPr="005F6F68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95"/>
        <w:gridCol w:w="634"/>
        <w:gridCol w:w="1116"/>
        <w:gridCol w:w="2414"/>
        <w:gridCol w:w="3379"/>
        <w:gridCol w:w="1281"/>
        <w:gridCol w:w="1237"/>
        <w:gridCol w:w="1223"/>
        <w:gridCol w:w="543"/>
        <w:gridCol w:w="543"/>
      </w:tblGrid>
      <w:tr w:rsidR="005F6F68" w:rsidRPr="005F6F68" w:rsidTr="000C28DA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4–5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04A7B" w:rsidRPr="005F6F68" w:rsidRDefault="00304A7B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Роль права в жизни общества и государства. Гражданские и политические права. Права ребенка и их защита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теме урока: как права человека связаны с его </w:t>
            </w: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proofErr w:type="gramEnd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; какие группы прав существуют; что означает выражение «права человека закреплены в законе»; что определяет границу прав человека; определения понятий: </w:t>
            </w:r>
            <w:r w:rsidRPr="005F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права человека, гражданские права, политические права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и т. </w:t>
            </w:r>
            <w:r w:rsidR="00AF62C1" w:rsidRPr="005F6F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анализировать; делать выводы; отвечать на вопросы;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СМИ информацию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заданной теме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Классификация прав человека. Естественные права человека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2,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23–31, вопросы, с. 31–32.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Нарисовать свои права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68" w:rsidRPr="005F6F68" w:rsidTr="000C28DA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6–7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04A7B" w:rsidRPr="005F6F68" w:rsidRDefault="00304A7B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ответственность. Конституция РФ. Механизмы реализации и защиты прав и свобод человека и гражданина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почему человеческому обществу нужен порядок; каковы способы для установления порядка в обществе; в чем смы</w:t>
            </w: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сл спр</w:t>
            </w:r>
            <w:proofErr w:type="gramEnd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аведливости; почему свобода не может быть безграничной; термины: </w:t>
            </w:r>
            <w:r w:rsidRPr="005F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свобода, закон, справедливость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3,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33–39, вопросы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№ 1–4,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с. 40–41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F68" w:rsidRPr="005F6F68" w:rsidRDefault="005F6F68" w:rsidP="005F6F68">
      <w:pPr>
        <w:autoSpaceDE w:val="0"/>
        <w:autoSpaceDN w:val="0"/>
        <w:adjustRightInd w:val="0"/>
        <w:spacing w:after="120" w:line="271" w:lineRule="auto"/>
        <w:jc w:val="right"/>
        <w:rPr>
          <w:rFonts w:ascii="Times New Roman" w:hAnsi="Times New Roman" w:cs="Times New Roman"/>
          <w:i/>
          <w:iCs/>
        </w:rPr>
      </w:pPr>
      <w:r w:rsidRPr="005F6F68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95"/>
        <w:gridCol w:w="634"/>
        <w:gridCol w:w="1116"/>
        <w:gridCol w:w="2414"/>
        <w:gridCol w:w="3379"/>
        <w:gridCol w:w="1281"/>
        <w:gridCol w:w="1237"/>
        <w:gridCol w:w="1223"/>
        <w:gridCol w:w="543"/>
        <w:gridCol w:w="543"/>
      </w:tblGrid>
      <w:tr w:rsidR="005F6F68" w:rsidRPr="005F6F68" w:rsidTr="000C28DA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п</w:t>
            </w: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онимать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соблюдения законности.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документы по теме и высказывать свою точку зрения, осуществлять поиск социальной информации по заданной теме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68" w:rsidRPr="005F6F68" w:rsidTr="000C28DA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8–9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304A7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Патриотизм и гражданственность. Государство. Отечество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защита Отечества – это священный долг и обязанность гражданина; почему нужна регулярная армия; в чем состоит обязательная подготовка к военной службе; в чем отличия военной службы по призыву от военной службы по контракту; каковы основные обязанности военнослужащих; как готовить себя к выполнению воинского долга; термины: </w:t>
            </w:r>
            <w:r w:rsidRPr="005F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армия, священный долг, патриотизм, гражданственность.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п</w:t>
            </w: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онимать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выполнения священного долга – службы в армии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Опрос. Письменные задания. Работа в группах по заданиям.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Воинский устав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4,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с. 41–50, вопросы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№ 1–7,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с. 52–53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F68" w:rsidRPr="005F6F68" w:rsidRDefault="005F6F68" w:rsidP="005F6F68">
      <w:pPr>
        <w:autoSpaceDE w:val="0"/>
        <w:autoSpaceDN w:val="0"/>
        <w:adjustRightInd w:val="0"/>
        <w:spacing w:after="120" w:line="254" w:lineRule="auto"/>
        <w:jc w:val="right"/>
        <w:rPr>
          <w:rFonts w:ascii="Times New Roman" w:hAnsi="Times New Roman" w:cs="Times New Roman"/>
          <w:i/>
          <w:iCs/>
        </w:rPr>
      </w:pPr>
      <w:r w:rsidRPr="005F6F68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95"/>
        <w:gridCol w:w="634"/>
        <w:gridCol w:w="1116"/>
        <w:gridCol w:w="2414"/>
        <w:gridCol w:w="3379"/>
        <w:gridCol w:w="1281"/>
        <w:gridCol w:w="1237"/>
        <w:gridCol w:w="1223"/>
        <w:gridCol w:w="543"/>
        <w:gridCol w:w="543"/>
      </w:tblGrid>
      <w:tr w:rsidR="005F6F68" w:rsidRPr="005F6F68" w:rsidTr="00515E77">
        <w:trPr>
          <w:trHeight w:val="2400"/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анализировать; делать выводы,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68" w:rsidRPr="005F6F68" w:rsidTr="00515E77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10–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Что такое дисциплина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304A7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15E77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E77">
              <w:rPr>
                <w:rFonts w:ascii="Times New Roman" w:hAnsi="Times New Roman" w:cs="Times New Roman"/>
                <w:sz w:val="20"/>
                <w:szCs w:val="20"/>
              </w:rPr>
              <w:t>Дисциплина общеобязательная и специальная. Правомерное поведение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что такое дисциплина, какая она бывает; каковы последствия нарушения дисциплины; термины: </w:t>
            </w:r>
            <w:r w:rsidRPr="005F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дисциплина, дисциплина внутренняя и внешняя, самоконтроль.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вопросы; оценивать поступки людей в рамках изучаемой темы; приводить примеры различных ситуаций по заданной теме; выражать сознательное неприятие антиобщественного поведения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Опрос. Творческие работы. Беседа. Практическая работа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Трудовой кодекс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68" w:rsidRPr="005F6F68" w:rsidTr="00515E77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Виновен – отвечай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15E77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E77">
              <w:rPr>
                <w:rFonts w:ascii="Times New Roman" w:hAnsi="Times New Roman" w:cs="Times New Roman"/>
                <w:sz w:val="20"/>
                <w:szCs w:val="20"/>
              </w:rPr>
              <w:t xml:space="preserve">Виды нормативно – </w:t>
            </w:r>
          </w:p>
          <w:p w:rsidR="005F6F68" w:rsidRPr="00515E77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E77">
              <w:rPr>
                <w:rFonts w:ascii="Times New Roman" w:hAnsi="Times New Roman" w:cs="Times New Roman"/>
                <w:sz w:val="20"/>
                <w:szCs w:val="20"/>
              </w:rPr>
              <w:t>правовых актов. Система законодательства. Признаки и виды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теме урока: кого называют законопослушным человеком, в чем коварство мелкого хули-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6,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с. 64–73,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№ 1–6,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F68" w:rsidRPr="005F6F68" w:rsidRDefault="005F6F68" w:rsidP="00515E77">
      <w:pPr>
        <w:autoSpaceDE w:val="0"/>
        <w:autoSpaceDN w:val="0"/>
        <w:adjustRightInd w:val="0"/>
        <w:spacing w:after="120" w:line="254" w:lineRule="auto"/>
        <w:jc w:val="center"/>
        <w:rPr>
          <w:rFonts w:ascii="Times New Roman" w:hAnsi="Times New Roman" w:cs="Times New Roman"/>
          <w:i/>
          <w:iCs/>
        </w:rPr>
      </w:pPr>
      <w:r w:rsidRPr="005F6F68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95"/>
        <w:gridCol w:w="634"/>
        <w:gridCol w:w="1116"/>
        <w:gridCol w:w="2414"/>
        <w:gridCol w:w="3379"/>
        <w:gridCol w:w="1281"/>
        <w:gridCol w:w="1237"/>
        <w:gridCol w:w="1223"/>
        <w:gridCol w:w="543"/>
        <w:gridCol w:w="543"/>
      </w:tblGrid>
      <w:tr w:rsidR="005F6F68" w:rsidRPr="005F6F68" w:rsidTr="00515E77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15–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Кто стоит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на страже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закона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304A7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РФ. Суд. Прокуратура. Нотариус. Милиция. Взаимодействие правоохранительных органов и граждан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</w:t>
            </w: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: какие задачи стоят перед сотрудниками правоохранительных органов, какие органы называются правоохранительными; какие задачи стоят перед судом; что такое милиция, какие задачи решает криминальная милиция, какие задачи решает милиция общественной безопасности; какие службы и подразделения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Опрос. Письменные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7,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с. 75–84, вопросы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№ 1–8,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с. 85–86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F68" w:rsidRPr="005F6F68" w:rsidRDefault="005F6F68" w:rsidP="005F6F6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5F6F68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95"/>
        <w:gridCol w:w="634"/>
        <w:gridCol w:w="1116"/>
        <w:gridCol w:w="2414"/>
        <w:gridCol w:w="3379"/>
        <w:gridCol w:w="1281"/>
        <w:gridCol w:w="1237"/>
        <w:gridCol w:w="1223"/>
        <w:gridCol w:w="543"/>
        <w:gridCol w:w="543"/>
      </w:tblGrid>
      <w:tr w:rsidR="005F6F68" w:rsidRPr="005F6F68" w:rsidTr="00304A7B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15E7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в МОБ; как работают подразделения по делам несовершеннолетних; термины: </w:t>
            </w:r>
            <w:r w:rsidRPr="005F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правопорядок, прокуратура, суд, милиция, ФСБ, таможня, нотариус, презумпция невиновности.</w:t>
            </w: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End"/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</w:t>
            </w:r>
            <w:r w:rsidRPr="005F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содержание и значение правовых норм.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правовых отношений и ситуаций, регулируемых различными видами норм; анализировать, делать выводы, отвечать на вопросы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68" w:rsidRPr="005F6F68" w:rsidTr="00304A7B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Практикум. Повторение и обобщение</w:t>
            </w:r>
            <w:r w:rsidR="00304A7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раздела; основные моменты изученного. 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 и применять полученные знания на практике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68" w:rsidRPr="005F6F68" w:rsidTr="00304A7B">
        <w:trPr>
          <w:tblCellSpacing w:w="-8" w:type="dxa"/>
          <w:jc w:val="center"/>
        </w:trPr>
        <w:tc>
          <w:tcPr>
            <w:tcW w:w="14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F68" w:rsidRPr="005F6F68" w:rsidRDefault="00304A7B" w:rsidP="00304A7B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F6F68" w:rsidRPr="005F6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экономика (15 часов)</w:t>
            </w:r>
          </w:p>
        </w:tc>
      </w:tr>
      <w:tr w:rsidR="005F6F68" w:rsidRPr="005F6F68" w:rsidTr="00304A7B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18–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и ее основные участники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304A7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Экономика и ее роль</w:t>
            </w:r>
          </w:p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в жизни общества. Основные сферы экономики;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теме урока: как экономика служит людям; почему форма хозяйствования наиболее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8,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с. 88–95, вопросы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№ 1–5,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F68" w:rsidRPr="005F6F68" w:rsidRDefault="005F6F68" w:rsidP="005F6F6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7B" w:rsidRPr="00304A7B" w:rsidTr="00304A7B">
        <w:trPr>
          <w:gridAfter w:val="2"/>
          <w:wAfter w:w="1110" w:type="dxa"/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>производство, потребление, обмен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304A7B">
              <w:rPr>
                <w:rFonts w:ascii="Times New Roman" w:hAnsi="Times New Roman" w:cs="Times New Roman"/>
              </w:rPr>
              <w:t xml:space="preserve">успешно решает цели экономики; что общего и в чем различия </w:t>
            </w:r>
            <w:r w:rsidRPr="00304A7B">
              <w:rPr>
                <w:rFonts w:ascii="Times New Roman" w:hAnsi="Times New Roman" w:cs="Times New Roman"/>
              </w:rPr>
              <w:lastRenderedPageBreak/>
              <w:t xml:space="preserve">экономических интересов производителей и потребителей; как взаимосвязаны основные участники; термины: </w:t>
            </w:r>
            <w:r w:rsidRPr="00304A7B">
              <w:rPr>
                <w:rFonts w:ascii="Times New Roman" w:hAnsi="Times New Roman" w:cs="Times New Roman"/>
                <w:i/>
                <w:iCs/>
              </w:rPr>
              <w:t>экономика, производство, обмен, распределение, потребление, технология, производитель, потребитель.</w:t>
            </w:r>
            <w:r w:rsidRPr="00304A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End"/>
          </w:p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Понимать </w:t>
            </w:r>
            <w:r w:rsidRPr="00304A7B">
              <w:rPr>
                <w:rFonts w:ascii="Times New Roman" w:hAnsi="Times New Roman" w:cs="Times New Roman"/>
              </w:rPr>
              <w:t>сущность совместной деятельности людей в сфере экономики.</w:t>
            </w:r>
          </w:p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04A7B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вопросы; решать познавательные и практические задачи в рамках материала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 xml:space="preserve">с. 95–96. </w:t>
            </w:r>
            <w:r w:rsidRPr="00304A7B">
              <w:rPr>
                <w:rFonts w:ascii="Times New Roman" w:hAnsi="Times New Roman" w:cs="Times New Roman"/>
              </w:rPr>
              <w:br/>
            </w:r>
            <w:r w:rsidRPr="00304A7B">
              <w:rPr>
                <w:rFonts w:ascii="Times New Roman" w:hAnsi="Times New Roman" w:cs="Times New Roman"/>
                <w:caps/>
              </w:rPr>
              <w:t>н</w:t>
            </w:r>
            <w:r w:rsidRPr="00304A7B">
              <w:rPr>
                <w:rFonts w:ascii="Times New Roman" w:hAnsi="Times New Roman" w:cs="Times New Roman"/>
              </w:rPr>
              <w:t xml:space="preserve">аписать </w:t>
            </w:r>
            <w:r w:rsidRPr="00304A7B">
              <w:rPr>
                <w:rFonts w:ascii="Times New Roman" w:hAnsi="Times New Roman" w:cs="Times New Roman"/>
              </w:rPr>
              <w:lastRenderedPageBreak/>
              <w:t>мини-сочинение «Все работы хороши – выбирай на вкус!»</w:t>
            </w:r>
          </w:p>
        </w:tc>
      </w:tr>
      <w:tr w:rsidR="00304A7B" w:rsidRPr="00304A7B" w:rsidTr="00304A7B">
        <w:trPr>
          <w:gridAfter w:val="2"/>
          <w:wAfter w:w="1110" w:type="dxa"/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lastRenderedPageBreak/>
              <w:t>20–</w:t>
            </w:r>
          </w:p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>Золотые руки</w:t>
            </w:r>
          </w:p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>работника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proofErr w:type="gramStart"/>
            <w:r w:rsidRPr="00304A7B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>Производство и труд. Производительность труда. Заработная плата. Факторы, влияющие на производительность труда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304A7B">
              <w:rPr>
                <w:rFonts w:ascii="Times New Roman" w:hAnsi="Times New Roman" w:cs="Times New Roman"/>
              </w:rPr>
              <w:t xml:space="preserve">основные положения </w:t>
            </w:r>
            <w:r w:rsidRPr="00304A7B">
              <w:rPr>
                <w:rFonts w:ascii="Times New Roman" w:hAnsi="Times New Roman" w:cs="Times New Roman"/>
              </w:rPr>
              <w:br/>
              <w:t xml:space="preserve">по теме урока: из чего складывается мастерство работника; чем определяется размер заработной платы, должна ли зарплата находиться в зависимости от образования работника; чем объяснить то, что одни люди более успешны в поиске работы, чем другие; 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>Опрос. Письменные задания. Творческое задание. Урок-экскурсия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304A7B" w:rsidRDefault="00304A7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4A7B">
              <w:rPr>
                <w:rFonts w:ascii="Times New Roman" w:hAnsi="Times New Roman" w:cs="Times New Roman"/>
              </w:rPr>
              <w:t xml:space="preserve">§ 9, </w:t>
            </w:r>
            <w:r w:rsidRPr="00304A7B">
              <w:rPr>
                <w:rFonts w:ascii="Times New Roman" w:hAnsi="Times New Roman" w:cs="Times New Roman"/>
              </w:rPr>
              <w:br/>
              <w:t xml:space="preserve">с. 96–105, вопросы, с. 105–106. Подобрать пословицы и поговорки о труде. Подготовить </w:t>
            </w:r>
            <w:proofErr w:type="spellStart"/>
            <w:r w:rsidRPr="00304A7B">
              <w:rPr>
                <w:rFonts w:ascii="Times New Roman" w:hAnsi="Times New Roman" w:cs="Times New Roman"/>
              </w:rPr>
              <w:t>сообще</w:t>
            </w:r>
            <w:proofErr w:type="spellEnd"/>
            <w:r w:rsidRPr="00304A7B">
              <w:rPr>
                <w:rFonts w:ascii="Times New Roman" w:hAnsi="Times New Roman" w:cs="Times New Roman"/>
              </w:rPr>
              <w:t>-</w:t>
            </w:r>
          </w:p>
        </w:tc>
      </w:tr>
    </w:tbl>
    <w:p w:rsidR="005F6F68" w:rsidRPr="005F6F68" w:rsidRDefault="005F6F68" w:rsidP="00304A7B">
      <w:pPr>
        <w:autoSpaceDE w:val="0"/>
        <w:autoSpaceDN w:val="0"/>
        <w:adjustRightInd w:val="0"/>
        <w:spacing w:after="120" w:line="249" w:lineRule="auto"/>
        <w:rPr>
          <w:rFonts w:ascii="Times New Roman" w:hAnsi="Times New Roman" w:cs="Times New Roman"/>
          <w:i/>
          <w:iCs/>
        </w:rPr>
      </w:pPr>
      <w:r w:rsidRPr="005F6F68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95"/>
        <w:gridCol w:w="634"/>
        <w:gridCol w:w="1116"/>
        <w:gridCol w:w="2414"/>
        <w:gridCol w:w="3379"/>
        <w:gridCol w:w="1281"/>
        <w:gridCol w:w="1237"/>
        <w:gridCol w:w="1223"/>
        <w:gridCol w:w="543"/>
        <w:gridCol w:w="543"/>
      </w:tblGrid>
      <w:tr w:rsidR="00304A7B" w:rsidRPr="005F6F68" w:rsidTr="00A2450B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термины: </w:t>
            </w:r>
            <w:r w:rsidRPr="005F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квалификация, труд, зарплата, виды зарплаты.</w:t>
            </w:r>
          </w:p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по газетным статьям о людях труда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7B" w:rsidRPr="005F6F68" w:rsidTr="00A2450B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22–</w:t>
            </w:r>
          </w:p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Производство, затраты, выручка, прибыль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Производство и труд. Издержки, выручка, прибыль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урока: </w:t>
            </w: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роль разделения труда в развитии производства; как сделать производство выгодным; как снизить затраты производства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10,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с. 107–116, вопросы, с. 116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7B" w:rsidRPr="005F6F68" w:rsidTr="00A2450B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24–</w:t>
            </w:r>
          </w:p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00063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 Малое предпринимательство и фермерское хозяйство. Основные организационно-правовые формы предпринимательства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теме урока: почему люди занимаются бизнесом; какова роль предпринимательства в развитии экономики; различные виды бизнеса и их взаимосвязь; как сделать бизнес успешным и получить </w:t>
            </w: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gramEnd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; в каких формах можно организовать бизнес; термины: </w:t>
            </w:r>
            <w:r w:rsidRPr="005F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бизнес, предпринимательство, виды бизнеса, формы бизнеса, акции.</w:t>
            </w:r>
          </w:p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сравнивать различные виды бизнеса и выявлять общие черты; приводить примеры из жизни по теме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11,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с. 117–125, вопросы, с. 125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A7B" w:rsidRPr="005F6F68" w:rsidRDefault="00304A7B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3E" w:rsidRPr="005F6F68" w:rsidTr="00A2450B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3E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Default="0000063E" w:rsidP="0000063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Обмен, торговля, реклама</w:t>
            </w: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Default="0000063E" w:rsidP="000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 и услуги. Обмен, торговля. Формы торговли. Реклама</w:t>
            </w: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Default="0000063E" w:rsidP="000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теме урока: как обмен решает задачи экономики; что необходимо для выгодного обмена; зачем люди и 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ведут торговлю; почему торговлю считают источником богатства страны; для чего нужна реклама товаров и услуг; термины: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обмен, торговля, реклама, услуги.</w:t>
            </w:r>
          </w:p>
          <w:p w:rsidR="0000063E" w:rsidRDefault="0000063E" w:rsidP="000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давать определение понятий; применять знания на практике; самостоятельно моделировать заданную ситуацию</w:t>
            </w:r>
          </w:p>
          <w:p w:rsidR="0000063E" w:rsidRPr="0000063E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Default="0000063E" w:rsidP="000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 Письменные задания</w:t>
            </w: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Default="0000063E" w:rsidP="000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126–134, вопросы № 1–5,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134.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рекламу своему</w:t>
            </w:r>
          </w:p>
          <w:p w:rsidR="0000063E" w:rsidRDefault="0000063E" w:rsidP="000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товару</w:t>
            </w: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63E" w:rsidRPr="005F6F68" w:rsidRDefault="0000063E" w:rsidP="0000063E">
      <w:pPr>
        <w:autoSpaceDE w:val="0"/>
        <w:autoSpaceDN w:val="0"/>
        <w:adjustRightInd w:val="0"/>
        <w:spacing w:after="120" w:line="254" w:lineRule="auto"/>
        <w:rPr>
          <w:rFonts w:ascii="Times New Roman" w:hAnsi="Times New Roman" w:cs="Times New Roman"/>
          <w:i/>
          <w:iCs/>
        </w:rPr>
      </w:pPr>
      <w:r w:rsidRPr="005F6F68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95"/>
        <w:gridCol w:w="634"/>
        <w:gridCol w:w="1116"/>
        <w:gridCol w:w="2414"/>
        <w:gridCol w:w="3379"/>
        <w:gridCol w:w="1281"/>
        <w:gridCol w:w="1237"/>
        <w:gridCol w:w="1223"/>
        <w:gridCol w:w="543"/>
        <w:gridCol w:w="543"/>
      </w:tblGrid>
      <w:tr w:rsidR="0000063E" w:rsidRPr="005F6F68" w:rsidTr="00A2450B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28–</w:t>
            </w: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Деньги и их функция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Деньги. Функции и формы денег. Реальные и номинальные доходы. Инфляция. Обменные курсы валют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теме урока; термины: </w:t>
            </w:r>
            <w:r w:rsidRPr="005F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деньги, бартер.</w:t>
            </w: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давать определение понятий;</w:t>
            </w: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ориентироваться в типичной для подростка ситуации; осуществлять поиск необходимой информации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§13,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135–146, вопросы № 1–8,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146–147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3E" w:rsidRPr="005F6F68" w:rsidTr="00A2450B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30–</w:t>
            </w: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семьи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Сущность, формы страхования.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по теме урока: что такое ресурсы семьи, каковы важнейшие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§ 14,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с. 149–157. Написать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3E" w:rsidRPr="005F6F68" w:rsidTr="0000063E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00063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985822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63E"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бобщение и систематизация знаний. Повторение </w:t>
            </w:r>
            <w:r w:rsidR="0000063E"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00063E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006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все термины по изученному курсу. </w:t>
            </w:r>
          </w:p>
          <w:p w:rsidR="0000063E" w:rsidRPr="0000063E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0006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применять </w:t>
            </w:r>
            <w:proofErr w:type="gramStart"/>
            <w:r w:rsidRPr="000006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изученное</w:t>
            </w:r>
            <w:proofErr w:type="gramEnd"/>
            <w:r w:rsidRPr="000006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006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практической деятельности; </w:t>
            </w:r>
            <w:r w:rsidRPr="000006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отвечать на вопросы; объяснять свою точку зрения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0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00063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00063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3E" w:rsidRPr="005F6F68" w:rsidTr="0000063E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33–</w:t>
            </w:r>
          </w:p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5F6F68">
              <w:rPr>
                <w:rFonts w:ascii="Times New Roman" w:hAnsi="Times New Roman" w:cs="Times New Roman"/>
                <w:sz w:val="24"/>
                <w:szCs w:val="24"/>
              </w:rPr>
              <w:br/>
              <w:t>повторение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985822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00063E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0006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основные положения курса. </w:t>
            </w:r>
          </w:p>
          <w:p w:rsidR="0000063E" w:rsidRPr="0000063E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0006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F68"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0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00063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63E" w:rsidRPr="005F6F68" w:rsidRDefault="0000063E" w:rsidP="0000063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C1" w:rsidRPr="005F6F68" w:rsidTr="0000063E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Default="00AF62C1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000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00063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2C1" w:rsidRPr="005F6F68" w:rsidRDefault="00AF62C1" w:rsidP="0000063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985822" w:rsidRDefault="00A80575" w:rsidP="00985822">
      <w:pPr>
        <w:autoSpaceDE w:val="0"/>
        <w:autoSpaceDN w:val="0"/>
        <w:adjustRightInd w:val="0"/>
        <w:spacing w:after="120" w:line="254" w:lineRule="auto"/>
        <w:rPr>
          <w:rFonts w:ascii="Times New Roman" w:hAnsi="Times New Roman" w:cs="Times New Roman"/>
          <w:i/>
          <w:iCs/>
        </w:rPr>
      </w:pPr>
      <w:bookmarkStart w:id="5" w:name="_Toc236786301"/>
      <w:bookmarkEnd w:id="5"/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</w:t>
      </w:r>
      <w:r w:rsidR="00985822">
        <w:rPr>
          <w:rFonts w:ascii="Times New Roman" w:hAnsi="Times New Roman" w:cs="Times New Roman"/>
          <w:i/>
          <w:iCs/>
        </w:rPr>
        <w:t xml:space="preserve"> </w:t>
      </w:r>
    </w:p>
    <w:p w:rsidR="00692820" w:rsidRDefault="00692820" w:rsidP="00E525D9">
      <w:pPr>
        <w:autoSpaceDE w:val="0"/>
        <w:autoSpaceDN w:val="0"/>
        <w:adjustRightInd w:val="0"/>
        <w:spacing w:before="105" w:after="240" w:line="273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6" w:name="_Toc236786302"/>
      <w:bookmarkEnd w:id="6"/>
    </w:p>
    <w:p w:rsidR="00E525D9" w:rsidRDefault="00FB1F18" w:rsidP="00E525D9">
      <w:pPr>
        <w:autoSpaceDE w:val="0"/>
        <w:autoSpaceDN w:val="0"/>
        <w:adjustRightInd w:val="0"/>
        <w:spacing w:before="105" w:after="240" w:line="273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8 класс</w:t>
      </w:r>
    </w:p>
    <w:p w:rsidR="00FB1F18" w:rsidRPr="00985822" w:rsidRDefault="00FB1F18" w:rsidP="00E525D9">
      <w:pPr>
        <w:autoSpaceDE w:val="0"/>
        <w:autoSpaceDN w:val="0"/>
        <w:adjustRightInd w:val="0"/>
        <w:spacing w:before="105" w:after="240" w:line="273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рабочая программа</w:t>
      </w:r>
      <w:r w:rsidR="002630D3">
        <w:rPr>
          <w:rFonts w:ascii="Times New Roman" w:hAnsi="Times New Roman" w:cs="Times New Roman"/>
          <w:sz w:val="24"/>
          <w:szCs w:val="24"/>
        </w:rPr>
        <w:t xml:space="preserve"> по обществознанию (включая Экономику и Право)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компонента </w:t>
      </w:r>
      <w:r>
        <w:rPr>
          <w:rFonts w:ascii="Times New Roman" w:hAnsi="Times New Roman" w:cs="Times New Roman"/>
          <w:caps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</w:t>
      </w:r>
      <w:r w:rsidR="00553EE1">
        <w:rPr>
          <w:rFonts w:ascii="Times New Roman" w:hAnsi="Times New Roman" w:cs="Times New Roman"/>
          <w:sz w:val="24"/>
          <w:szCs w:val="24"/>
        </w:rPr>
        <w:t>дарственного стандарта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образования, </w:t>
      </w:r>
      <w:r w:rsidR="00AF62C1" w:rsidRPr="00D35AD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F62C1">
        <w:rPr>
          <w:rFonts w:ascii="Times New Roman" w:hAnsi="Times New Roman" w:cs="Times New Roman"/>
          <w:sz w:val="24"/>
          <w:szCs w:val="24"/>
        </w:rPr>
        <w:t>общеобразовательных учреждений по обществознанию  6-11 классы. Авторы: Л. Н. Боголюбов, Н. И. Городецкая, Л. Ф. Иванова, А. И. Матвеев, Москва «Просвещение», 2009 год.</w:t>
      </w:r>
    </w:p>
    <w:p w:rsidR="00E525D9" w:rsidRDefault="00E525D9" w:rsidP="00E525D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Учебник: </w:t>
      </w:r>
    </w:p>
    <w:p w:rsidR="00E525D9" w:rsidRDefault="00E525D9" w:rsidP="00E525D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ap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5604F9">
        <w:rPr>
          <w:rFonts w:ascii="Times New Roman" w:hAnsi="Times New Roman" w:cs="Times New Roman"/>
          <w:i/>
          <w:iCs/>
          <w:sz w:val="24"/>
          <w:szCs w:val="24"/>
        </w:rPr>
        <w:t>ществознание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учеб</w:t>
      </w:r>
      <w:r w:rsidR="00753B88">
        <w:rPr>
          <w:rFonts w:ascii="Times New Roman" w:hAnsi="Times New Roman" w:cs="Times New Roman"/>
          <w:sz w:val="24"/>
          <w:szCs w:val="24"/>
        </w:rPr>
        <w:t>ник</w:t>
      </w:r>
      <w:r>
        <w:rPr>
          <w:rFonts w:ascii="Times New Roman" w:hAnsi="Times New Roman" w:cs="Times New Roman"/>
          <w:sz w:val="24"/>
          <w:szCs w:val="24"/>
        </w:rPr>
        <w:t xml:space="preserve"> для 8–9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 / Л. Н. Боголюбов, Л. Ф. Иванова, А. И. Матвеев [и др.]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B88">
        <w:rPr>
          <w:rFonts w:ascii="Times New Roman" w:hAnsi="Times New Roman" w:cs="Times New Roman"/>
          <w:sz w:val="24"/>
          <w:szCs w:val="24"/>
        </w:rPr>
        <w:t>под ред. Л. Н. Боголюбова. – М.</w:t>
      </w:r>
      <w:r>
        <w:rPr>
          <w:rFonts w:ascii="Times New Roman" w:hAnsi="Times New Roman" w:cs="Times New Roman"/>
          <w:sz w:val="24"/>
          <w:szCs w:val="24"/>
        </w:rPr>
        <w:t>: Просвещение, 2008.</w:t>
      </w:r>
    </w:p>
    <w:p w:rsidR="00E525D9" w:rsidRDefault="002630D3" w:rsidP="00E525D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 с базисным учебным планом, к</w:t>
      </w:r>
      <w:r w:rsidR="00553EE1">
        <w:rPr>
          <w:rFonts w:ascii="Times New Roman" w:hAnsi="Times New Roman" w:cs="Times New Roman"/>
          <w:sz w:val="24"/>
          <w:szCs w:val="24"/>
        </w:rPr>
        <w:t xml:space="preserve">оличество часов: всего – 36 </w:t>
      </w:r>
      <w:r w:rsidR="00E525D9">
        <w:rPr>
          <w:rFonts w:ascii="Times New Roman" w:hAnsi="Times New Roman" w:cs="Times New Roman"/>
          <w:sz w:val="24"/>
          <w:szCs w:val="24"/>
        </w:rPr>
        <w:t>(из расчета 1 учебный час в неделю).</w:t>
      </w:r>
    </w:p>
    <w:p w:rsidR="00E525D9" w:rsidRDefault="00E525D9" w:rsidP="00E525D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обществознания направлено на достижение следующих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>целей:</w:t>
      </w:r>
    </w:p>
    <w:p w:rsidR="00E525D9" w:rsidRDefault="00E525D9" w:rsidP="00E525D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самореализации;</w:t>
      </w:r>
    </w:p>
    <w:p w:rsidR="00E525D9" w:rsidRDefault="00E525D9" w:rsidP="00E525D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онституции </w:t>
      </w:r>
      <w:r>
        <w:rPr>
          <w:rFonts w:ascii="Times New Roman" w:hAnsi="Times New Roman" w:cs="Times New Roman"/>
          <w:caps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caps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едерации;</w:t>
      </w:r>
    </w:p>
    <w:p w:rsidR="00E525D9" w:rsidRDefault="00E525D9" w:rsidP="00E525D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E525D9" w:rsidRDefault="00E525D9" w:rsidP="00E525D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A80575" w:rsidRDefault="00E525D9" w:rsidP="00A80575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формирование опыта применения полученных знаний для решений типичных задач в области социальных отношений, в сферах экономической и гражданско-общественной деятельности, в межличностных отношениях, включая отношения между людьми различных национальностей и вероисповеданий, в самостоятельной познавательной деятельности, правоотношениях, семейно-бытовых отношениях. </w:t>
      </w:r>
      <w:r w:rsidR="00A8057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525D9" w:rsidRPr="00A80575" w:rsidRDefault="00A80575" w:rsidP="00A80575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525D9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обществознания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ученик должен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социальные свойства человека, его взаимодействие с другими людьми;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сущность общества как формы совместной деятельности людей;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характерные черты и признаки основных сфер жизни общества;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содержание и значение социальных норм, регулирующих общественные отношения;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сравнивать социальные объекты, суждения об обществе и человеке, выявлять их общие черты и различия;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поведение людей с точки зрения социальных норм, экономической рациональности;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осуществлять поиск социальной информации по заданной теме из различных носителей (СМИ, учебного текста и т. д.); различать в социальной информации факты и мнения;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самостоятельно составлять простейшие виды правовых документов (заявления, доверенности);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для полноценного выполнения типичных для подростка социальных ролей;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общей ориентации в актуальных общественных событиях и процессах;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нравственной и правовой оценки конкретных поступков людей;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реализации и защиты прав человека и гражданина, осознанного выполнения гражданских обязанностей;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первичного анализа и использования социальной информации;</w:t>
      </w:r>
    </w:p>
    <w:p w:rsidR="00E525D9" w:rsidRDefault="00E525D9" w:rsidP="00E525D9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сознательного неприятия антиобщественного поведения.</w:t>
      </w:r>
    </w:p>
    <w:p w:rsidR="00CA7391" w:rsidRDefault="00CA7391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692820" w:rsidRDefault="00692820">
      <w:pPr>
        <w:rPr>
          <w:sz w:val="24"/>
          <w:szCs w:val="24"/>
        </w:rPr>
      </w:pPr>
    </w:p>
    <w:p w:rsidR="00E525D9" w:rsidRPr="00E525D9" w:rsidRDefault="00E525D9" w:rsidP="00E525D9">
      <w:pPr>
        <w:autoSpaceDE w:val="0"/>
        <w:autoSpaceDN w:val="0"/>
        <w:adjustRightInd w:val="0"/>
        <w:spacing w:before="240" w:after="240" w:line="254" w:lineRule="auto"/>
        <w:jc w:val="center"/>
        <w:rPr>
          <w:rFonts w:ascii="Times New Roman" w:hAnsi="Times New Roman" w:cs="Times New Roman"/>
          <w:b/>
          <w:bCs/>
        </w:rPr>
      </w:pPr>
      <w:bookmarkStart w:id="7" w:name="_Toc236786303"/>
      <w:bookmarkEnd w:id="7"/>
      <w:r w:rsidRPr="00E525D9">
        <w:rPr>
          <w:rFonts w:ascii="Times New Roman" w:hAnsi="Times New Roman" w:cs="Times New Roman"/>
          <w:b/>
          <w:bCs/>
        </w:rPr>
        <w:lastRenderedPageBreak/>
        <w:t>ТЕМАТИЧЕСКОЕ ПЛАНИРОВАНИЕ</w:t>
      </w:r>
      <w:r w:rsidR="00627672">
        <w:rPr>
          <w:rFonts w:ascii="Times New Roman" w:hAnsi="Times New Roman" w:cs="Times New Roman"/>
          <w:b/>
          <w:bCs/>
        </w:rPr>
        <w:t xml:space="preserve"> (36</w:t>
      </w:r>
      <w:r w:rsidR="00985822">
        <w:rPr>
          <w:rFonts w:ascii="Times New Roman" w:hAnsi="Times New Roman" w:cs="Times New Roman"/>
          <w:b/>
          <w:bCs/>
        </w:rPr>
        <w:t xml:space="preserve"> ч.)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>
        <w:trPr>
          <w:trHeight w:val="855"/>
          <w:tblCellSpacing w:w="0" w:type="dxa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№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п</w:t>
            </w:r>
            <w:proofErr w:type="gramEnd"/>
            <w:r w:rsidRPr="00E525D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Кол-во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Тип урока</w:t>
            </w:r>
          </w:p>
          <w:p w:rsidR="00985822" w:rsidRPr="00E525D9" w:rsidRDefault="00985822" w:rsidP="0098582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деятельности.</w:t>
            </w:r>
          </w:p>
        </w:tc>
        <w:tc>
          <w:tcPr>
            <w:tcW w:w="2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Требования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 уровню подготовки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Вид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контроля.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caps/>
              </w:rPr>
              <w:t>и</w:t>
            </w:r>
            <w:r w:rsidRPr="00E525D9">
              <w:rPr>
                <w:rFonts w:ascii="Times New Roman" w:hAnsi="Times New Roman" w:cs="Times New Roman"/>
              </w:rPr>
              <w:t>змерители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Элементы дополнительного содержания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Домашнее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Дата </w:t>
            </w:r>
            <w:r w:rsidRPr="00E525D9"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E525D9" w:rsidRPr="00E525D9">
        <w:tblPrEx>
          <w:tblCellSpacing w:w="-8" w:type="dxa"/>
        </w:tblPrEx>
        <w:trPr>
          <w:trHeight w:val="450"/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факт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Изучение нового материала</w:t>
            </w:r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Знакомство с курсом «Обществознание». Гуманизм как принцип отношений к окружающей действительности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>термины, общие представления об обществознании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Беседа,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тестовые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С. 6–7, рабочая тетрадь, № 1, 3, 4, </w:t>
            </w:r>
            <w:r w:rsidRPr="00E525D9">
              <w:rPr>
                <w:rFonts w:ascii="Times New Roman" w:hAnsi="Times New Roman" w:cs="Times New Roman"/>
              </w:rPr>
              <w:br/>
              <w:t xml:space="preserve">с. 4–5,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Темы сообщений: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1. Человек глазами древних мудрецов.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2. Человек – гордость Вселенной.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3. Гуманизм: за и против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5D9"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</w:rPr>
              <w:t xml:space="preserve"> 1. Что такое человек (8 часов)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1. Что делает человека человеком?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Изучение нового материала</w:t>
            </w:r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Жизнь – великое чудо. Зачем человек рождается. Отличие человека от других живых существ. Мышление и речь. Как человек реализует себя?</w:t>
            </w:r>
          </w:p>
          <w:p w:rsidR="00E525D9" w:rsidRPr="00627672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672">
              <w:rPr>
                <w:rFonts w:ascii="Times New Roman" w:hAnsi="Times New Roman" w:cs="Times New Roman"/>
                <w:sz w:val="20"/>
                <w:szCs w:val="20"/>
              </w:rPr>
              <w:t>Природное</w:t>
            </w:r>
            <w:proofErr w:type="gramEnd"/>
            <w:r w:rsidRPr="00627672"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общественное в человеке.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высказывать свое мнение, работать с текстом учебника, отвечать на поставленные вопросы, давать определение понятий; характеризовать качества человека;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проследить способности человека к творческой деятельности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Устный опрос, составить словарь темы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1, рабочая тетрадь, № 2, 3, 4, 6, 7, с. 6–7,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1. Происхождение человека: загадки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гипотезы.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2. Язык – богатство или обуза?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3. Как я мыслю?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627672">
      <w:pPr>
        <w:autoSpaceDE w:val="0"/>
        <w:autoSpaceDN w:val="0"/>
        <w:adjustRightInd w:val="0"/>
        <w:spacing w:after="120" w:line="254" w:lineRule="auto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b/>
          <w:b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Основные отличия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человека от других живых существ. Мышление и речь – специфические свойства человека. Способность человека к творчеству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4. Нет преград воображению.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5. Человеческое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E525D9">
              <w:rPr>
                <w:rFonts w:ascii="Times New Roman" w:hAnsi="Times New Roman" w:cs="Times New Roman"/>
              </w:rPr>
              <w:t>сверхчеловеческое</w:t>
            </w:r>
            <w:proofErr w:type="gramEnd"/>
            <w:r w:rsidRPr="00E525D9">
              <w:rPr>
                <w:rFonts w:ascii="Times New Roman" w:hAnsi="Times New Roman" w:cs="Times New Roman"/>
              </w:rPr>
              <w:t xml:space="preserve"> в человеке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2. Что человеку нужно?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Потребности. Иерархическая теория потребностей А. </w:t>
            </w:r>
            <w:proofErr w:type="spellStart"/>
            <w:r w:rsidRPr="00E525D9">
              <w:rPr>
                <w:rFonts w:ascii="Times New Roman" w:hAnsi="Times New Roman" w:cs="Times New Roman"/>
              </w:rPr>
              <w:t>Маслоу</w:t>
            </w:r>
            <w:proofErr w:type="spellEnd"/>
            <w:r w:rsidRPr="00E525D9">
              <w:rPr>
                <w:rFonts w:ascii="Times New Roman" w:hAnsi="Times New Roman" w:cs="Times New Roman"/>
              </w:rPr>
              <w:t xml:space="preserve">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i/>
                <w:iCs/>
              </w:rPr>
            </w:pPr>
            <w:r w:rsidRPr="00E525D9">
              <w:rPr>
                <w:rFonts w:ascii="Times New Roman" w:hAnsi="Times New Roman" w:cs="Times New Roman"/>
              </w:rPr>
              <w:t xml:space="preserve">Понятия: </w:t>
            </w:r>
            <w:r w:rsidRPr="00E525D9">
              <w:rPr>
                <w:rFonts w:ascii="Times New Roman" w:hAnsi="Times New Roman" w:cs="Times New Roman"/>
                <w:i/>
                <w:iCs/>
              </w:rPr>
              <w:t xml:space="preserve">потребности, иерархическая теория потребностей, классификация потребностей,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i/>
                <w:iCs/>
              </w:rPr>
            </w:pPr>
            <w:r w:rsidRPr="00E525D9">
              <w:rPr>
                <w:rFonts w:ascii="Times New Roman" w:hAnsi="Times New Roman" w:cs="Times New Roman"/>
                <w:i/>
                <w:iCs/>
              </w:rPr>
              <w:t>биологические потребности, культурные потребности, социальные потребности, духовные потребности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урока: нужда человека в чем-то – это есть потребность; потребности человека зависят от условий, в которых живут люди; </w:t>
            </w:r>
            <w:proofErr w:type="gramStart"/>
            <w:r w:rsidRPr="00E525D9">
              <w:rPr>
                <w:rFonts w:ascii="Times New Roman" w:hAnsi="Times New Roman" w:cs="Times New Roman"/>
              </w:rPr>
              <w:t>потребности</w:t>
            </w:r>
            <w:proofErr w:type="gramEnd"/>
            <w:r w:rsidRPr="00E525D9">
              <w:rPr>
                <w:rFonts w:ascii="Times New Roman" w:hAnsi="Times New Roman" w:cs="Times New Roman"/>
              </w:rPr>
              <w:t xml:space="preserve"> лежат в основе направленности личности и побуждения ее поступков, стимулируют поведение.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объяснять смысл основных понятий; характеризовать материальные и духовные потребности и доказывать их различия; показывать связь между трудом и удовлетворением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Классификация потребностей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2, рабочая тетрадь, № 1, 2, 3, 4,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с. 7–8,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1. Желания разумные и неразумные.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2. Скажи вредным привычкам «нет».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3. Что хотят мои сверстники.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4. Есть ли предел человеческим потребностям?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60" w:line="26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различных потребностей; определять роль ценностных ориентиров в жизни человека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3. Ваши способности в вашей власти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Ординарные и неординарные способности.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Способность, талант, гениальность. Характер и сила воли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основные положения по теме урока: способность – это индивидуальные особенности личности; способности помогают человеку успешно заниматься определенной деятельностью; для полноценной жизни необходимо стремление сформировать свой характер, развить свои способности.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осуществлять поиск информации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3, рабочая тетрадь, № 1, 2, 4, 5, </w:t>
            </w:r>
            <w:r w:rsidRPr="00E525D9">
              <w:rPr>
                <w:rFonts w:ascii="Times New Roman" w:hAnsi="Times New Roman" w:cs="Times New Roman"/>
              </w:rPr>
              <w:br/>
              <w:t xml:space="preserve">с. 10–12,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1. Способности и таланты.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2. Гений – сын ошибок трудных.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3. Раннее проявление дарований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4. Человек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человечность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Мораль и гуманизм. Моральные нормы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поступки людей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урока: биосоциальная сущность человека; основные этапы и факторы социализации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Соотнесение морали и права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4, рабочая тетрадь, № 1, 2, 3, 4, с. 12–14,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1. Что такое </w:t>
            </w:r>
            <w:proofErr w:type="spellStart"/>
            <w:r w:rsidRPr="00E525D9">
              <w:rPr>
                <w:rFonts w:ascii="Times New Roman" w:hAnsi="Times New Roman" w:cs="Times New Roman"/>
              </w:rPr>
              <w:t>хоро</w:t>
            </w:r>
            <w:proofErr w:type="spellEnd"/>
            <w:r w:rsidRPr="00E525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B00CF2">
      <w:pPr>
        <w:autoSpaceDE w:val="0"/>
        <w:autoSpaceDN w:val="0"/>
        <w:adjustRightInd w:val="0"/>
        <w:spacing w:after="120" w:line="271" w:lineRule="auto"/>
        <w:jc w:val="center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личности; место и роль человека в системе общественных отношений.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proofErr w:type="spellStart"/>
            <w:r w:rsidRPr="00E525D9">
              <w:rPr>
                <w:rFonts w:ascii="Times New Roman" w:hAnsi="Times New Roman" w:cs="Times New Roman"/>
              </w:rPr>
              <w:t>шо</w:t>
            </w:r>
            <w:proofErr w:type="spellEnd"/>
            <w:r w:rsidRPr="00E525D9">
              <w:rPr>
                <w:rFonts w:ascii="Times New Roman" w:hAnsi="Times New Roman" w:cs="Times New Roman"/>
              </w:rPr>
              <w:t xml:space="preserve"> и что такое плохо?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2. Нравственные заповеди на каждый день.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3. Должное и допустимое.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4. Нравы, мораль, нравственность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5. Человек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культура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Культура подлинная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мнимая. Культура творчества и культура потребления. Культура народа и культура человека. Приобщение к культуре. Приобщение к мировой культуре – необходимое условие человеческого существования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характеризовать духовную жизнь человека; анализировать, делать выводы, отвечать на вопросы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Творческие работы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Культура чувств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культура общения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5, рабочая тетрадь, № 2, с. 14.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1. Культ культуры.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2. Культурные традиции и новаторство.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3. Культура моего народа.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4. Культура молодых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B00CF2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6. Человек </w:t>
            </w:r>
            <w:r w:rsidRPr="00E525D9">
              <w:rPr>
                <w:rFonts w:ascii="Times New Roman" w:hAnsi="Times New Roman" w:cs="Times New Roman"/>
              </w:rPr>
              <w:br/>
              <w:t>познает мир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Познание. Органы чувств, которые помогают человеку познавать мир. Формирование образа – Я. Многообразие познавательных возможностей человека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Я-кон-</w:t>
            </w:r>
            <w:proofErr w:type="spellStart"/>
            <w:r w:rsidRPr="00E525D9">
              <w:rPr>
                <w:rFonts w:ascii="Times New Roman" w:hAnsi="Times New Roman" w:cs="Times New Roman"/>
              </w:rPr>
              <w:t>цепция</w:t>
            </w:r>
            <w:proofErr w:type="spellEnd"/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6.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1. Знаю, познаю, хочу узнать.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2. Люди о творцах </w:t>
            </w:r>
            <w:r w:rsidRPr="00E525D9">
              <w:rPr>
                <w:rFonts w:ascii="Times New Roman" w:hAnsi="Times New Roman" w:cs="Times New Roman"/>
              </w:rPr>
              <w:br/>
              <w:t>и умельцах.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3. Знания и интуиция.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4. Истина.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5. Знакомый </w:t>
            </w:r>
            <w:proofErr w:type="gramStart"/>
            <w:r w:rsidRPr="00E525D9">
              <w:rPr>
                <w:rFonts w:ascii="Times New Roman" w:hAnsi="Times New Roman" w:cs="Times New Roman"/>
              </w:rPr>
              <w:t>незнакомец</w:t>
            </w:r>
            <w:proofErr w:type="gramEnd"/>
            <w:r w:rsidRPr="00E525D9">
              <w:rPr>
                <w:rFonts w:ascii="Times New Roman" w:hAnsi="Times New Roman" w:cs="Times New Roman"/>
              </w:rPr>
              <w:t xml:space="preserve"> или </w:t>
            </w:r>
            <w:proofErr w:type="gramStart"/>
            <w:r w:rsidRPr="00E525D9">
              <w:rPr>
                <w:rFonts w:ascii="Times New Roman" w:hAnsi="Times New Roman" w:cs="Times New Roman"/>
              </w:rPr>
              <w:t>какой</w:t>
            </w:r>
            <w:proofErr w:type="gramEnd"/>
            <w:r w:rsidRPr="00E525D9">
              <w:rPr>
                <w:rFonts w:ascii="Times New Roman" w:hAnsi="Times New Roman" w:cs="Times New Roman"/>
              </w:rPr>
              <w:t xml:space="preserve"> Я?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7. Вечные </w:t>
            </w:r>
            <w:r w:rsidRPr="00E525D9">
              <w:rPr>
                <w:rFonts w:ascii="Times New Roman" w:hAnsi="Times New Roman" w:cs="Times New Roman"/>
              </w:rPr>
              <w:br/>
              <w:t>вопросы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Человек, личность. Кто Я? Зачем я живу? Что останется после меня?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определять признаки, характеризующие человека как индивида и личность; анализировать, делать выводы, отвечать на вопросы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Письменные задания.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7, рабочая тетрадь, № 1, 2, </w:t>
            </w:r>
            <w:r w:rsidRPr="00E525D9">
              <w:rPr>
                <w:rFonts w:ascii="Times New Roman" w:hAnsi="Times New Roman" w:cs="Times New Roman"/>
              </w:rPr>
              <w:br/>
              <w:t xml:space="preserve">с. 15–16.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1. В поисках смысла жизни.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2. Жизнь и счастье.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3. Бессмертие.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4. Зачем я?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B00CF2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C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15"/>
                <w:sz w:val="20"/>
                <w:szCs w:val="20"/>
              </w:rPr>
            </w:pPr>
            <w:r w:rsidRPr="00B00CF2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r w:rsidRPr="00B00CF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такое </w:t>
            </w:r>
            <w:r w:rsidRPr="00B00CF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br/>
              <w:t>человек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CF2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</w:t>
            </w:r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45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C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B00CF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раздела. </w:t>
            </w:r>
          </w:p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45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C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B00CF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делать выводы, отвечать на вопросы, высказывать собственную точку зрения или обосновывать  </w:t>
            </w:r>
            <w:r w:rsidR="00985822">
              <w:rPr>
                <w:rFonts w:ascii="Times New Roman" w:hAnsi="Times New Roman" w:cs="Times New Roman"/>
                <w:sz w:val="20"/>
                <w:szCs w:val="20"/>
              </w:rPr>
              <w:t>известные.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CF2">
              <w:rPr>
                <w:rFonts w:ascii="Times New Roman" w:hAnsi="Times New Roman" w:cs="Times New Roman"/>
                <w:sz w:val="20"/>
                <w:szCs w:val="20"/>
              </w:rPr>
              <w:t xml:space="preserve">Опрос. Письменные задания. Творческое </w:t>
            </w:r>
            <w:r w:rsidRPr="00B00CF2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CF2">
              <w:rPr>
                <w:rFonts w:ascii="Times New Roman" w:hAnsi="Times New Roman" w:cs="Times New Roman"/>
                <w:caps/>
                <w:sz w:val="20"/>
                <w:szCs w:val="20"/>
              </w:rPr>
              <w:t>р</w:t>
            </w:r>
            <w:r w:rsidRPr="00B00CF2">
              <w:rPr>
                <w:rFonts w:ascii="Times New Roman" w:hAnsi="Times New Roman" w:cs="Times New Roman"/>
                <w:sz w:val="20"/>
                <w:szCs w:val="20"/>
              </w:rPr>
              <w:t xml:space="preserve">абочая тетрадь, </w:t>
            </w:r>
            <w:r w:rsidRPr="00B00C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16–18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B00CF2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5D9" w:rsidRPr="00B00CF2" w:rsidRDefault="00E525D9" w:rsidP="00B00CF2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 w:rsidTr="00B00CF2">
        <w:trPr>
          <w:tblCellSpacing w:w="-8" w:type="dxa"/>
          <w:jc w:val="center"/>
        </w:trPr>
        <w:tc>
          <w:tcPr>
            <w:tcW w:w="14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5D9"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</w:rPr>
              <w:t xml:space="preserve"> 2. Человек и природа (4 часа)</w:t>
            </w: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8. Природа, общество,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Изучение нового материала</w:t>
            </w:r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</w:t>
            </w:r>
            <w:r w:rsidR="00985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 xml:space="preserve">Природа, биосфера, ионосфера, общество, моральные нормы. Взаимодействие человека с </w:t>
            </w:r>
            <w:r w:rsidRPr="00E525D9">
              <w:rPr>
                <w:rFonts w:ascii="Times New Roman" w:hAnsi="Times New Roman" w:cs="Times New Roman"/>
              </w:rPr>
              <w:lastRenderedPageBreak/>
              <w:t>окружающей природной средой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 xml:space="preserve">объяснять взаимосвязь природы и общества, влияние человека </w:t>
            </w:r>
            <w:r w:rsidRPr="00E525D9">
              <w:rPr>
                <w:rFonts w:ascii="Times New Roman" w:hAnsi="Times New Roman" w:cs="Times New Roman"/>
              </w:rPr>
              <w:lastRenderedPageBreak/>
              <w:t>на природу; анализировать, делать выводы, отвечать на вопросы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Опрос. Составлять кластер «</w:t>
            </w:r>
            <w:r w:rsidRPr="00E525D9">
              <w:rPr>
                <w:rFonts w:ascii="Times New Roman" w:hAnsi="Times New Roman" w:cs="Times New Roman"/>
                <w:caps/>
              </w:rPr>
              <w:t>п</w:t>
            </w:r>
            <w:r w:rsidRPr="00E525D9">
              <w:rPr>
                <w:rFonts w:ascii="Times New Roman" w:hAnsi="Times New Roman" w:cs="Times New Roman"/>
              </w:rPr>
              <w:t>рирода», «</w:t>
            </w:r>
            <w:r w:rsidRPr="00E525D9">
              <w:rPr>
                <w:rFonts w:ascii="Times New Roman" w:hAnsi="Times New Roman" w:cs="Times New Roman"/>
                <w:caps/>
              </w:rPr>
              <w:t>ч</w:t>
            </w:r>
            <w:r w:rsidRPr="00E525D9">
              <w:rPr>
                <w:rFonts w:ascii="Times New Roman" w:hAnsi="Times New Roman" w:cs="Times New Roman"/>
              </w:rPr>
              <w:t xml:space="preserve">еловек», </w:t>
            </w:r>
            <w:r w:rsidRPr="00E525D9">
              <w:rPr>
                <w:rFonts w:ascii="Times New Roman" w:hAnsi="Times New Roman" w:cs="Times New Roman"/>
              </w:rPr>
              <w:lastRenderedPageBreak/>
              <w:t>«</w:t>
            </w:r>
            <w:r w:rsidRPr="00E525D9">
              <w:rPr>
                <w:rFonts w:ascii="Times New Roman" w:hAnsi="Times New Roman" w:cs="Times New Roman"/>
                <w:caps/>
              </w:rPr>
              <w:t>о</w:t>
            </w:r>
            <w:r w:rsidRPr="00E525D9">
              <w:rPr>
                <w:rFonts w:ascii="Times New Roman" w:hAnsi="Times New Roman" w:cs="Times New Roman"/>
              </w:rPr>
              <w:t>бщество»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8, рабочая тетрадь, № 1, 2, </w:t>
            </w:r>
            <w:r w:rsidRPr="00E525D9">
              <w:rPr>
                <w:rFonts w:ascii="Times New Roman" w:hAnsi="Times New Roman" w:cs="Times New Roman"/>
              </w:rPr>
              <w:br/>
              <w:t xml:space="preserve">с. 18–19,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Сообщения на тему «Природа в </w:t>
            </w:r>
            <w:proofErr w:type="spellStart"/>
            <w:proofErr w:type="gramStart"/>
            <w:r w:rsidRPr="00E525D9">
              <w:rPr>
                <w:rFonts w:ascii="Times New Roman" w:hAnsi="Times New Roman" w:cs="Times New Roman"/>
              </w:rPr>
              <w:t>твор-</w:t>
            </w:r>
            <w:r w:rsidRPr="00E525D9">
              <w:rPr>
                <w:rFonts w:ascii="Times New Roman" w:hAnsi="Times New Roman" w:cs="Times New Roman"/>
              </w:rPr>
              <w:lastRenderedPageBreak/>
              <w:t>честве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9. У роковой черты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Влияние хозяйственной деятельности человека на окружающую среду. Прогрессирующее загрязнение природы. Экологические кризисы. Особенности современной экологической ситуации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 xml:space="preserve">показать, что человек своей хозяйственной деятельностью активно вторгается в природную среду, порой отрицательно воздействуя на многие природные процессы; приводить данные об угрозе экологического кризиса;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spacing w:val="15"/>
              </w:rPr>
              <w:t>Опрос. Письменные</w:t>
            </w:r>
            <w:r w:rsidRPr="00E525D9">
              <w:rPr>
                <w:rFonts w:ascii="Times New Roman" w:hAnsi="Times New Roman" w:cs="Times New Roman"/>
              </w:rPr>
              <w:t xml:space="preserve"> задания. Творческое задание. Таблица «Глобальные проблемы»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9, рабочая тетрадь, № 1, 2, 5,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с. 21–23, словарь.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Задание на выбор: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1. Рассказ об экологических проблемах, которые наиболее остро стоят в вашем районе, городе, и путях их решения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85822" w:rsidRPr="00E525D9" w:rsidTr="0098582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E525D9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E525D9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E525D9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E525D9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E525D9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985822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iCs/>
              </w:rPr>
            </w:pPr>
            <w:r w:rsidRPr="00985822">
              <w:rPr>
                <w:rFonts w:ascii="Times New Roman" w:hAnsi="Times New Roman" w:cs="Times New Roman"/>
                <w:bCs/>
                <w:iCs/>
              </w:rPr>
              <w:t>характеризовать глобальные проблемы человечества; анализировать, делать выводы, отвечать на вопросы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985822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15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E525D9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E525D9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2. Подготовка сообщений об одном из объектов, занесенных в Красную книгу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E525D9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822" w:rsidRPr="00E525D9" w:rsidRDefault="00985822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B00CF2" w:rsidRDefault="00B00CF2" w:rsidP="0098582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iCs/>
        </w:rPr>
      </w:pPr>
    </w:p>
    <w:p w:rsidR="00E525D9" w:rsidRPr="00E525D9" w:rsidRDefault="00E525D9" w:rsidP="00E525D9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B00CF2" w:rsidRPr="00E525D9" w:rsidTr="0098582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10. Природа под охраной </w:t>
            </w:r>
            <w:r w:rsidRPr="00E525D9">
              <w:rPr>
                <w:rFonts w:ascii="Times New Roman" w:hAnsi="Times New Roman" w:cs="Times New Roman"/>
              </w:rPr>
              <w:br/>
              <w:t>государства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Наши экологические права и обязанности. Как закон охраняет природу. Экология и нравственность. Общественные движения в защиту природы. </w:t>
            </w:r>
          </w:p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Экологическое право, экологические права и обязанности, объекты природоохранной деятельности. Ответственность за экологические правонарушения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объяснять правила граждан в сфере экологической безопасности и обязанности граждан в области охраны природы; характеризовать основные конституционные права и обязанности, определять деятельность общественных организаций по защите природы; определять пути выхода из экологического кризиса, связь экологии и экономики, есть ли пределы хозяйственной деятельности человека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Таблица «Права</w:t>
            </w:r>
          </w:p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обязанности граждан»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9, рабочая тетрадь, № 2, 4, 6, 7,</w:t>
            </w:r>
          </w:p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с. 24–25, словарь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00CF2" w:rsidRPr="00E525D9" w:rsidTr="0098582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Человек и природа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25D9">
              <w:rPr>
                <w:rFonts w:ascii="Times New Roman" w:hAnsi="Times New Roman" w:cs="Times New Roman"/>
              </w:rPr>
              <w:t>Повто-рение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</w:rPr>
              <w:t xml:space="preserve"> и обобщение</w:t>
            </w:r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раздела. </w:t>
            </w:r>
          </w:p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Письменные задания. Проблемные задания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caps/>
              </w:rPr>
              <w:t>р</w:t>
            </w:r>
            <w:r w:rsidRPr="00E525D9">
              <w:rPr>
                <w:rFonts w:ascii="Times New Roman" w:hAnsi="Times New Roman" w:cs="Times New Roman"/>
              </w:rPr>
              <w:t xml:space="preserve">абочая тетрадь, </w:t>
            </w:r>
            <w:r w:rsidRPr="00E525D9">
              <w:rPr>
                <w:rFonts w:ascii="Times New Roman" w:hAnsi="Times New Roman" w:cs="Times New Roman"/>
              </w:rPr>
              <w:br/>
              <w:t>с. 26–27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CF2" w:rsidRPr="00E525D9" w:rsidRDefault="00B00CF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B00CF2">
      <w:pPr>
        <w:autoSpaceDE w:val="0"/>
        <w:autoSpaceDN w:val="0"/>
        <w:adjustRightInd w:val="0"/>
        <w:spacing w:after="120" w:line="254" w:lineRule="auto"/>
        <w:rPr>
          <w:rFonts w:ascii="Times New Roman" w:hAnsi="Times New Roman" w:cs="Times New Roman"/>
          <w:i/>
          <w:iCs/>
        </w:rPr>
      </w:pP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 w:rsidTr="00B00CF2">
        <w:trPr>
          <w:trHeight w:val="435"/>
          <w:tblCellSpacing w:w="-8" w:type="dxa"/>
          <w:jc w:val="center"/>
        </w:trPr>
        <w:tc>
          <w:tcPr>
            <w:tcW w:w="14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5D9"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</w:rPr>
              <w:t xml:space="preserve"> 3. Человек среди людей (7 часов)</w:t>
            </w: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11. Межличностные отношения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Особенности межличностных отношений. Знакомство, приятельство, товарищество. Симпатия и антипатия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вопросы; давать определение понятий; приводить примеры межличностных отношений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Письменные задания. Моделирование ситуаций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11, рабочая тетрадь, № 1, 2, с. 27.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1. Как завязать знакомство?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2. Зачем человеку взаимопонимание?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12. Радости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сложности общения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Практикум</w:t>
            </w:r>
            <w:r w:rsidR="009858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  <w:r w:rsidR="00985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Необходимость общения для человека.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Содержание, форма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15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 xml:space="preserve">и культура общения. Особенности общения со сверстниками и взрослыми людьми. Конфликтные ситуации и способы </w:t>
            </w:r>
            <w:r w:rsidRPr="00E525D9">
              <w:rPr>
                <w:rFonts w:ascii="Times New Roman" w:hAnsi="Times New Roman" w:cs="Times New Roman"/>
                <w:spacing w:val="15"/>
              </w:rPr>
              <w:t>их завершения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</w:t>
            </w:r>
            <w:r w:rsidRPr="00E525D9">
              <w:rPr>
                <w:rFonts w:ascii="Times New Roman" w:hAnsi="Times New Roman" w:cs="Times New Roman"/>
              </w:rPr>
              <w:lastRenderedPageBreak/>
              <w:t>делать выводы, отвечать на вопросы; давать определение понятий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 xml:space="preserve">Опрос. Моделирование </w:t>
            </w:r>
            <w:r w:rsidRPr="00E525D9">
              <w:rPr>
                <w:rFonts w:ascii="Times New Roman" w:hAnsi="Times New Roman" w:cs="Times New Roman"/>
              </w:rPr>
              <w:lastRenderedPageBreak/>
              <w:t>поведенческих ситуаций. Составить словарь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12, рабочая тетрадь, № 1–10, </w:t>
            </w:r>
            <w:r w:rsidRPr="00E525D9">
              <w:rPr>
                <w:rFonts w:ascii="Times New Roman" w:hAnsi="Times New Roman" w:cs="Times New Roman"/>
              </w:rPr>
              <w:br/>
              <w:t>с. 28–29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13. Малая группа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Изучение нового материала</w:t>
            </w:r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Понятие о малой группе. Виды малых групп по видам деятельности. Группы временные и постоянные. Самочувствие человека в группе.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вопросы; характеризовать роль лидера в малой группе; называть признаки,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Конформизм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13, рабочая тетрадь, с. 30–31, словарь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B00CF2">
      <w:pPr>
        <w:autoSpaceDE w:val="0"/>
        <w:autoSpaceDN w:val="0"/>
        <w:adjustRightInd w:val="0"/>
        <w:spacing w:after="120" w:line="254" w:lineRule="auto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t>.</w:t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Динамические процессы в группе. Групповые нормы, санкции. Роль лидера в малой группе. Малая группа, групповые нормы, санкции, групповой эгоизм, конформизм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лежащие в основе деления малых групп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14. Бесценный дружеский союз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Дружба как межличностное отношение. Юношеский идеал дружбы. Несовместимость дружбы с эгоизмом. Дружба, групповая солидарность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Опрос. Письменные задания.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14, рабочая тетрадь, № 1, 2, с. 32.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Проектная работа «Дружба вчера, сегодня, всегда».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1. Дружба всего дороже (ценность дружбы в разные </w:t>
            </w:r>
            <w:r w:rsidRPr="00E525D9">
              <w:rPr>
                <w:rFonts w:ascii="Times New Roman" w:hAnsi="Times New Roman" w:cs="Times New Roman"/>
              </w:rPr>
              <w:lastRenderedPageBreak/>
              <w:t>времена).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2. Особенности дружеского общения.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3. Достижимый идеал дружбы (учиться на примере </w:t>
            </w:r>
            <w:proofErr w:type="gramStart"/>
            <w:r w:rsidRPr="00E525D9">
              <w:rPr>
                <w:rFonts w:ascii="Times New Roman" w:hAnsi="Times New Roman" w:cs="Times New Roman"/>
              </w:rPr>
              <w:t>мудрых</w:t>
            </w:r>
            <w:proofErr w:type="gramEnd"/>
            <w:r w:rsidRPr="00E525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B00CF2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15. Самое утреннее из чувств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Любовь – сложнейшее человеческое чувство. Любовь и другие чувства. Дружба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Письменные задания. Творческое задание «История одной любви»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16. Психологический климат в семье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Изучение нового материала</w:t>
            </w:r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Семья как малая группа. Межличностные отношения с семьей. Семейный долг и семейные обязанности. Семья как источник человеческого счастья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Опрос. Письменные задания. Творческое </w:t>
            </w:r>
            <w:r w:rsidRPr="00E525D9">
              <w:rPr>
                <w:rFonts w:ascii="Times New Roman" w:hAnsi="Times New Roman" w:cs="Times New Roman"/>
              </w:rPr>
              <w:br/>
              <w:t>задание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16, рабочая тетрадь, с. 34,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1. Слагаемые семейного счастья.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2. Как добиться взаимопонимания в семье.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3. Знать и понимать своих родных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Человек среди людей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25D9">
              <w:rPr>
                <w:rFonts w:ascii="Times New Roman" w:hAnsi="Times New Roman" w:cs="Times New Roman"/>
              </w:rPr>
              <w:t>Повто-рение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</w:rPr>
              <w:t xml:space="preserve"> и обобщение</w:t>
            </w:r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B00CF2">
      <w:pPr>
        <w:autoSpaceDE w:val="0"/>
        <w:autoSpaceDN w:val="0"/>
        <w:adjustRightInd w:val="0"/>
        <w:spacing w:after="120" w:line="259" w:lineRule="auto"/>
        <w:jc w:val="center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 w:rsidTr="00B00CF2">
        <w:trPr>
          <w:tblCellSpacing w:w="-8" w:type="dxa"/>
          <w:jc w:val="center"/>
        </w:trPr>
        <w:tc>
          <w:tcPr>
            <w:tcW w:w="14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60" w:line="261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5D9">
              <w:rPr>
                <w:rFonts w:ascii="Times New Roman" w:hAnsi="Times New Roman" w:cs="Times New Roman"/>
                <w:b/>
                <w:bCs/>
                <w:spacing w:val="45"/>
              </w:rPr>
              <w:lastRenderedPageBreak/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</w:rPr>
              <w:t xml:space="preserve"> 4. Человек в обществе (14 часов)</w:t>
            </w: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17. Человек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общество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Общество, основные сферы общественной жизни. Виды обществ. Социальные нормы. Традиционное, индустриальное и постиндустриальное общество. Изменение положения человека в обществе в процессе его развития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8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 xml:space="preserve">сравнивать традиционное индустриальное и </w:t>
            </w:r>
            <w:proofErr w:type="gramStart"/>
            <w:r w:rsidRPr="00E525D9">
              <w:rPr>
                <w:rFonts w:ascii="Times New Roman" w:hAnsi="Times New Roman" w:cs="Times New Roman"/>
              </w:rPr>
              <w:t>пост-индустриальное</w:t>
            </w:r>
            <w:proofErr w:type="gramEnd"/>
            <w:r w:rsidRPr="00E525D9">
              <w:rPr>
                <w:rFonts w:ascii="Times New Roman" w:hAnsi="Times New Roman" w:cs="Times New Roman"/>
              </w:rPr>
              <w:t xml:space="preserve"> общества, называть сферы общества; делать выводы, отвечать на вопросы,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Письменные задания. Творческое задание. Таблица «Сферы жизни общества»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17, рабочая тетрадь, № 5–7, </w:t>
            </w:r>
            <w:r w:rsidRPr="00E525D9">
              <w:rPr>
                <w:rFonts w:ascii="Times New Roman" w:hAnsi="Times New Roman" w:cs="Times New Roman"/>
              </w:rPr>
              <w:br/>
              <w:t>с. 38–40, словарь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18. От хозяйства Робинзона к экономике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Как рождается экономика. Экономическая сфера общества: понятие и основные элементы. Техника и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вопросы; работать </w:t>
            </w:r>
            <w:proofErr w:type="gramStart"/>
            <w:r w:rsidRPr="00E525D9">
              <w:rPr>
                <w:rFonts w:ascii="Times New Roman" w:hAnsi="Times New Roman" w:cs="Times New Roman"/>
              </w:rPr>
              <w:t>с</w:t>
            </w:r>
            <w:proofErr w:type="gramEnd"/>
            <w:r w:rsidRPr="00E525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Опрос. Письменные задания. Творческое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18, рабочая тетрадь, № 1–3, с. 34–35,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Темы сообщений: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1. Научно-</w:t>
            </w:r>
            <w:proofErr w:type="spellStart"/>
            <w:r w:rsidRPr="00E525D9">
              <w:rPr>
                <w:rFonts w:ascii="Times New Roman" w:hAnsi="Times New Roman" w:cs="Times New Roman"/>
              </w:rPr>
              <w:t>техни</w:t>
            </w:r>
            <w:proofErr w:type="spellEnd"/>
            <w:r w:rsidRPr="00E525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технология. НТР и ее социальные последствия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25D9">
              <w:rPr>
                <w:rFonts w:ascii="Times New Roman" w:hAnsi="Times New Roman" w:cs="Times New Roman"/>
              </w:rPr>
              <w:t>ческая</w:t>
            </w:r>
            <w:proofErr w:type="spellEnd"/>
            <w:r w:rsidRPr="00E525D9">
              <w:rPr>
                <w:rFonts w:ascii="Times New Roman" w:hAnsi="Times New Roman" w:cs="Times New Roman"/>
              </w:rPr>
              <w:t xml:space="preserve"> революция: </w:t>
            </w:r>
            <w:r w:rsidRPr="00E525D9">
              <w:rPr>
                <w:rFonts w:ascii="Times New Roman" w:hAnsi="Times New Roman" w:cs="Times New Roman"/>
              </w:rPr>
              <w:br/>
              <w:t xml:space="preserve">за и против.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2. Современные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технологии и производство.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3. Научно-технический потенциал российской экономики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19. Человек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в мире </w:t>
            </w:r>
            <w:proofErr w:type="spellStart"/>
            <w:r w:rsidRPr="00E525D9">
              <w:rPr>
                <w:rFonts w:ascii="Times New Roman" w:hAnsi="Times New Roman" w:cs="Times New Roman"/>
              </w:rPr>
              <w:t>эконо</w:t>
            </w:r>
            <w:proofErr w:type="spellEnd"/>
            <w:r w:rsidRPr="00E525D9">
              <w:rPr>
                <w:rFonts w:ascii="Times New Roman" w:hAnsi="Times New Roman" w:cs="Times New Roman"/>
              </w:rPr>
              <w:t>-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525D9">
              <w:rPr>
                <w:rFonts w:ascii="Times New Roman" w:hAnsi="Times New Roman" w:cs="Times New Roman"/>
              </w:rPr>
              <w:t>мических</w:t>
            </w:r>
            <w:proofErr w:type="spellEnd"/>
            <w:r w:rsidRPr="00E525D9">
              <w:rPr>
                <w:rFonts w:ascii="Times New Roman" w:hAnsi="Times New Roman" w:cs="Times New Roman"/>
              </w:rPr>
              <w:t xml:space="preserve"> отношений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Потребности и ресурсы: проблемы выбора.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Факторы производства. Главные ресурсы экономики. «Невидимая рука» рынка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основные положения по теме урока: факторы производства; принципы рынка.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 xml:space="preserve">анализировать, </w:t>
            </w:r>
            <w:proofErr w:type="spellStart"/>
            <w:r w:rsidRPr="00E525D9">
              <w:rPr>
                <w:rFonts w:ascii="Times New Roman" w:hAnsi="Times New Roman" w:cs="Times New Roman"/>
              </w:rPr>
              <w:t>делатьвыводы</w:t>
            </w:r>
            <w:proofErr w:type="spellEnd"/>
            <w:r w:rsidRPr="00E525D9">
              <w:rPr>
                <w:rFonts w:ascii="Times New Roman" w:hAnsi="Times New Roman" w:cs="Times New Roman"/>
              </w:rPr>
              <w:t>, отвечать на вопросы,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Опрос. Письмен-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25D9">
              <w:rPr>
                <w:rFonts w:ascii="Times New Roman" w:hAnsi="Times New Roman" w:cs="Times New Roman"/>
              </w:rPr>
              <w:t>ные</w:t>
            </w:r>
            <w:proofErr w:type="spellEnd"/>
            <w:r w:rsidRPr="00E525D9">
              <w:rPr>
                <w:rFonts w:ascii="Times New Roman" w:hAnsi="Times New Roman" w:cs="Times New Roman"/>
              </w:rPr>
              <w:t xml:space="preserve"> задания. </w:t>
            </w:r>
            <w:proofErr w:type="spellStart"/>
            <w:proofErr w:type="gramStart"/>
            <w:r w:rsidRPr="00E525D9">
              <w:rPr>
                <w:rFonts w:ascii="Times New Roman" w:hAnsi="Times New Roman" w:cs="Times New Roman"/>
              </w:rPr>
              <w:t>Твор-ческое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</w:rPr>
              <w:t xml:space="preserve"> </w:t>
            </w:r>
            <w:r w:rsidRPr="00E525D9">
              <w:rPr>
                <w:rFonts w:ascii="Times New Roman" w:hAnsi="Times New Roman" w:cs="Times New Roman"/>
              </w:rPr>
              <w:br/>
              <w:t xml:space="preserve">задание.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Схема «Потребности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ресурсы»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19, рабочая тетрадь, № 5–7,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с. 38–40,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Работа с источниками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20. Государство и экономика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Роль государства в регулировании экономики. Налоговая система. Государственный бюджет. Статьи расхода,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 xml:space="preserve">анализировать, отвечать на вопросы; работать с текстом учебника, выделять главное,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Опрос. Письменные задания. Творческое </w:t>
            </w:r>
            <w:r w:rsidRPr="00E525D9">
              <w:rPr>
                <w:rFonts w:ascii="Times New Roman" w:hAnsi="Times New Roman" w:cs="Times New Roman"/>
              </w:rPr>
              <w:br/>
              <w:t>задание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20, рабочая тетрадь, № 1–9,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с. 40–42, словарь.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Работа с источниками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1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дефицит бюджета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использовать ранее изученный материал для решения познавательных задач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21. Социальная сфера жизни общества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Изучение нового материала</w:t>
            </w:r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Социальная структура и социальное неравенство. Социальные группы. Социальный статус. Современный этап социального развития. Социальная роль. Социальный конфликт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называть основные социальные нормы; характеризовать социальные отношения и социальный статус; выделять в тексте оценочные суждения о социальном статусе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Кластер «Социальный статус», «Социальная роль». Разработать «Пути выхода из социального конфликта»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21, рабочая тетрадь, № 2–6, с. 43, словарь. Работа с источниками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22. Нации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межнациональные отношения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Этнические общности. Понятие «нация». Отношение к истории и традициям народа. Межнациональные отношения в современном обществе. Этнос, нации, национальность, племя, народность, культура межнациональных отношений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находить в тексте характеристику; приводить примеры; использовать дополнительные материалы и знания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Работа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со СМИ «Межнациональные отношения на </w:t>
            </w:r>
            <w:proofErr w:type="gramStart"/>
            <w:r w:rsidRPr="00E525D9">
              <w:rPr>
                <w:rFonts w:ascii="Times New Roman" w:hAnsi="Times New Roman" w:cs="Times New Roman"/>
              </w:rPr>
              <w:t>современном</w:t>
            </w:r>
            <w:proofErr w:type="gramEnd"/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этапе</w:t>
            </w:r>
            <w:proofErr w:type="gramEnd"/>
            <w:r w:rsidRPr="00E525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22, рабочая тетрадь, № 1–4, 8, с. 45–46, словарь.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Работа с источниками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 w:rsidTr="00B00CF2">
        <w:trPr>
          <w:trHeight w:val="2175"/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23. Связь </w:t>
            </w:r>
            <w:r w:rsidRPr="00E525D9">
              <w:rPr>
                <w:rFonts w:ascii="Times New Roman" w:hAnsi="Times New Roman" w:cs="Times New Roman"/>
              </w:rPr>
              <w:br/>
              <w:t>поколений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Понятие о поколениях. Связь поколений или конфликт поколений. Детство – особый период в жизни человека. Защита прав человека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самостоятельно работать с учебником, объяснять основные понятия темы;  характеризовать проблемы «отцов и детей»; называть важнейшие права ребенка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Работа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 источниками – Конвенция о правах ребенка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23, рабочая тетрадь, № 1–4, 6, 7,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с. 47–48, словарь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rHeight w:val="3150"/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24. Политика и политическая жизнь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Политическая сфера общества. Политическая власть. Политические организации. Роль политики в жизни общества. Политика – дело каждого. Условия успешной политической деятельности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объяснять понятия; определять, что входит в сферу политики; называть признаки любой власти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Опрос, работа с источниками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24, рабочая тетрадь, № 1, 2, 4, 5, 6, 7, с. 48–50, словарь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rHeight w:val="2565"/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25. Гражданин и государство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Происхождение государства. Государство,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525D9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E525D9">
              <w:rPr>
                <w:rFonts w:ascii="Times New Roman" w:hAnsi="Times New Roman" w:cs="Times New Roman"/>
              </w:rPr>
              <w:t xml:space="preserve"> мы живем.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Гражданство. Становление правового государства. Государство, суверенитет, монархия, республика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</w:rPr>
              <w:t xml:space="preserve">теории происхождения государства.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выделять главное в тексте; называть признаки и формы государства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Устное выступление. </w:t>
            </w:r>
            <w:proofErr w:type="spellStart"/>
            <w:r w:rsidRPr="00E525D9">
              <w:rPr>
                <w:rFonts w:ascii="Times New Roman" w:hAnsi="Times New Roman" w:cs="Times New Roman"/>
              </w:rPr>
              <w:t>Аргументи</w:t>
            </w:r>
            <w:proofErr w:type="spellEnd"/>
            <w:r w:rsidRPr="00E525D9">
              <w:rPr>
                <w:rFonts w:ascii="Times New Roman" w:hAnsi="Times New Roman" w:cs="Times New Roman"/>
              </w:rPr>
              <w:t>-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25D9">
              <w:rPr>
                <w:rFonts w:ascii="Times New Roman" w:hAnsi="Times New Roman" w:cs="Times New Roman"/>
              </w:rPr>
              <w:t>рованная</w:t>
            </w:r>
            <w:proofErr w:type="spellEnd"/>
            <w:r w:rsidRPr="00E525D9">
              <w:rPr>
                <w:rFonts w:ascii="Times New Roman" w:hAnsi="Times New Roman" w:cs="Times New Roman"/>
              </w:rPr>
              <w:t xml:space="preserve"> защита своей позиции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25, рабочая тетрадь, № 2–4,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с. 50–52. Работа с источниками: И. А. Ильин «Тоталитаризм», фрагмент из Парижской хартии для </w:t>
            </w:r>
            <w:r w:rsidRPr="00E525D9">
              <w:rPr>
                <w:rFonts w:ascii="Times New Roman" w:hAnsi="Times New Roman" w:cs="Times New Roman"/>
                <w:caps/>
              </w:rPr>
              <w:t>н</w:t>
            </w:r>
            <w:r w:rsidRPr="00E525D9">
              <w:rPr>
                <w:rFonts w:ascii="Times New Roman" w:hAnsi="Times New Roman" w:cs="Times New Roman"/>
              </w:rPr>
              <w:t>овой Европы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4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630"/>
        <w:gridCol w:w="603"/>
        <w:gridCol w:w="1056"/>
        <w:gridCol w:w="2309"/>
        <w:gridCol w:w="2850"/>
        <w:gridCol w:w="1223"/>
        <w:gridCol w:w="996"/>
        <w:gridCol w:w="2126"/>
        <w:gridCol w:w="543"/>
        <w:gridCol w:w="529"/>
      </w:tblGrid>
      <w:tr w:rsidR="00E525D9" w:rsidRPr="00E525D9" w:rsidTr="00B00CF2">
        <w:trPr>
          <w:trHeight w:val="2115"/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26. Культура. Наука. Искусство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Духовная и материальная культура. Наука. Художественное творчество. Истина. Сокровища человека и человечества. Понятие «культура»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раскрывать сущность научного познания, определять общее и различное в материальной и духовной культуре; объяснять основные понятия; показывать связь искусства с общественной обстановкой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525D9">
              <w:rPr>
                <w:rFonts w:ascii="Times New Roman" w:hAnsi="Times New Roman" w:cs="Times New Roman"/>
              </w:rPr>
              <w:t>Синквейн</w:t>
            </w:r>
            <w:proofErr w:type="spellEnd"/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со словами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«наука», «культура», «искусство»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26, рабочая тетрадь, № 1–11, </w:t>
            </w:r>
            <w:r w:rsidRPr="00E525D9">
              <w:rPr>
                <w:rFonts w:ascii="Times New Roman" w:hAnsi="Times New Roman" w:cs="Times New Roman"/>
              </w:rPr>
              <w:br/>
              <w:t>с. 52–53, словарь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27. Человек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и выбор жизненного пути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Выбор жизненного пути. Адаптация. Индивидуализация. Интеграция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proofErr w:type="gramStart"/>
            <w:r w:rsidRPr="00E525D9">
              <w:rPr>
                <w:rFonts w:ascii="Times New Roman" w:hAnsi="Times New Roman" w:cs="Times New Roman"/>
              </w:rPr>
              <w:t>высказывать собственное отношение</w:t>
            </w:r>
            <w:proofErr w:type="gramEnd"/>
            <w:r w:rsidRPr="00E525D9">
              <w:rPr>
                <w:rFonts w:ascii="Times New Roman" w:hAnsi="Times New Roman" w:cs="Times New Roman"/>
              </w:rPr>
              <w:t xml:space="preserve"> к выбору профессии; определять основные типы профессий; объяснять суть процесса становления личности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§ 27, рабочая тетрадь, № 1–8,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с. 54–56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§ 28. Современный мир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Многообразие современного мира. Глобальные проблемы современности. Пути решения мировых проблем. Единение мира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 w:rsidRPr="00E525D9">
              <w:rPr>
                <w:rFonts w:ascii="Times New Roman" w:hAnsi="Times New Roman" w:cs="Times New Roman"/>
              </w:rPr>
              <w:t xml:space="preserve"> о целостности мира.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E525D9">
              <w:rPr>
                <w:rFonts w:ascii="Times New Roman" w:hAnsi="Times New Roman" w:cs="Times New Roman"/>
              </w:rPr>
              <w:t xml:space="preserve"> приводить примеры единства и многообразия мира; характеризовать глобальные проблемы современного человечества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525D9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33–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Человек в обществе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25D9">
              <w:rPr>
                <w:rFonts w:ascii="Times New Roman" w:hAnsi="Times New Roman" w:cs="Times New Roman"/>
              </w:rPr>
              <w:t>Повто-рение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</w:rPr>
              <w:t xml:space="preserve"> и обобщение</w:t>
            </w:r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E525D9">
              <w:rPr>
                <w:rFonts w:ascii="Times New Roman" w:hAnsi="Times New Roman" w:cs="Times New Roman"/>
              </w:rPr>
              <w:t xml:space="preserve"> 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</w:rPr>
              <w:t>анализировать, делать выводы; отвечать на вопросы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Решение проблемных задач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27672" w:rsidRPr="00E525D9" w:rsidTr="00B00CF2">
        <w:trPr>
          <w:tblCellSpacing w:w="-8" w:type="dxa"/>
          <w:jc w:val="center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672" w:rsidRPr="00E525D9" w:rsidRDefault="00627672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E525D9" w:rsidRDefault="00E525D9">
      <w:pPr>
        <w:rPr>
          <w:sz w:val="24"/>
          <w:szCs w:val="24"/>
        </w:rPr>
      </w:pPr>
    </w:p>
    <w:p w:rsidR="00692820" w:rsidRDefault="00692820" w:rsidP="00E525D9">
      <w:pPr>
        <w:autoSpaceDE w:val="0"/>
        <w:autoSpaceDN w:val="0"/>
        <w:adjustRightInd w:val="0"/>
        <w:spacing w:before="240" w:after="165" w:line="25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8" w:name="_Toc236786304"/>
      <w:bookmarkEnd w:id="8"/>
    </w:p>
    <w:p w:rsidR="00E525D9" w:rsidRDefault="00E525D9" w:rsidP="00E525D9">
      <w:pPr>
        <w:autoSpaceDE w:val="0"/>
        <w:autoSpaceDN w:val="0"/>
        <w:adjustRightInd w:val="0"/>
        <w:spacing w:before="240" w:after="165" w:line="256" w:lineRule="auto"/>
        <w:jc w:val="center"/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9</w:t>
      </w:r>
      <w:r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t xml:space="preserve"> класс</w:t>
      </w:r>
    </w:p>
    <w:p w:rsidR="00E525D9" w:rsidRDefault="00E525D9" w:rsidP="00E525D9">
      <w:pPr>
        <w:autoSpaceDE w:val="0"/>
        <w:autoSpaceDN w:val="0"/>
        <w:adjustRightInd w:val="0"/>
        <w:spacing w:before="105" w:after="240" w:line="25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9" w:name="_Toc236786305"/>
      <w:bookmarkEnd w:id="9"/>
      <w:r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Настоящая рабочая программа</w:t>
      </w:r>
      <w:r w:rsidR="00753B88">
        <w:rPr>
          <w:rFonts w:ascii="Times New Roman" w:hAnsi="Times New Roman" w:cs="Times New Roman"/>
          <w:color w:val="000000"/>
          <w:sz w:val="24"/>
          <w:szCs w:val="24"/>
        </w:rPr>
        <w:t xml:space="preserve"> по обществознанию (включая Экономику и Право)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на основе федерального компонента 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осу</w:t>
      </w:r>
      <w:r w:rsidR="00627672">
        <w:rPr>
          <w:rFonts w:ascii="Times New Roman" w:hAnsi="Times New Roman" w:cs="Times New Roman"/>
          <w:color w:val="000000"/>
          <w:sz w:val="24"/>
          <w:szCs w:val="24"/>
        </w:rPr>
        <w:t>дарственного стандарта основного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627672">
        <w:rPr>
          <w:rFonts w:ascii="Times New Roman" w:hAnsi="Times New Roman" w:cs="Times New Roman"/>
          <w:color w:val="000000"/>
          <w:sz w:val="24"/>
          <w:szCs w:val="24"/>
        </w:rPr>
        <w:t xml:space="preserve">бщего образования, </w:t>
      </w:r>
      <w:r w:rsidR="00627672" w:rsidRPr="00D35AD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27672">
        <w:rPr>
          <w:rFonts w:ascii="Times New Roman" w:hAnsi="Times New Roman" w:cs="Times New Roman"/>
          <w:sz w:val="24"/>
          <w:szCs w:val="24"/>
        </w:rPr>
        <w:t>общеобразовательных учреждений по обществознанию  6-11 классы. Авторы: Л. Н. Боголюбов, Н. И. Городецкая, Л. Ф. Иванова, А. И. Матвеев, Москва «Просвещение», 2009 год.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</w:t>
      </w:r>
    </w:p>
    <w:p w:rsidR="00E525D9" w:rsidRDefault="00E525D9" w:rsidP="00E525D9">
      <w:pPr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 w:cs="Times New Roman"/>
          <w:color w:val="000000"/>
          <w:spacing w:val="4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>Учебник:</w:t>
      </w:r>
    </w:p>
    <w:p w:rsidR="00E525D9" w:rsidRDefault="00E525D9" w:rsidP="00E525D9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ap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бществознание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="00753B88">
        <w:rPr>
          <w:rFonts w:ascii="Times New Roman" w:hAnsi="Times New Roman" w:cs="Times New Roman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</w:rPr>
        <w:t xml:space="preserve"> для 8–9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Л. Н. Боголюбов, Л. Ф. Иванова, А. И. Матвеев [и др.] ; </w:t>
      </w:r>
      <w:r w:rsidR="00753B88">
        <w:rPr>
          <w:rFonts w:ascii="Times New Roman" w:hAnsi="Times New Roman" w:cs="Times New Roman"/>
          <w:sz w:val="24"/>
          <w:szCs w:val="24"/>
        </w:rPr>
        <w:t>под ред. Л. Н. Боголюбова. – М.</w:t>
      </w:r>
      <w:r>
        <w:rPr>
          <w:rFonts w:ascii="Times New Roman" w:hAnsi="Times New Roman" w:cs="Times New Roman"/>
          <w:sz w:val="24"/>
          <w:szCs w:val="24"/>
        </w:rPr>
        <w:t>: Просвещение, 2008.</w:t>
      </w:r>
    </w:p>
    <w:p w:rsidR="00E525D9" w:rsidRDefault="00753B88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75" w:after="75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базисным учебным планом</w:t>
      </w:r>
      <w:r w:rsidR="005604F9">
        <w:rPr>
          <w:rFonts w:ascii="Times New Roman" w:hAnsi="Times New Roman" w:cs="Times New Roman"/>
          <w:color w:val="000000"/>
          <w:sz w:val="24"/>
          <w:szCs w:val="24"/>
        </w:rPr>
        <w:t>, к</w:t>
      </w:r>
      <w:r w:rsidR="00E525D9">
        <w:rPr>
          <w:rFonts w:ascii="Times New Roman" w:hAnsi="Times New Roman" w:cs="Times New Roman"/>
          <w:color w:val="000000"/>
          <w:sz w:val="24"/>
          <w:szCs w:val="24"/>
        </w:rPr>
        <w:t>оличество часов: всего – 34 (из расчета 1 учебный час в неделю).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предусматривает следующие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формы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промежуточной и итоговой аттестации: контрольные работы, тестирование, обобщающие уроки. 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Реализация рабочей программы способствует: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 формированию опыта применения полученных знаний и умений для решения 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20" w:after="60" w:line="25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Требования к уровню подготовки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pacing w:val="4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обществознания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ученик должен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15" w:line="25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знать/понимать: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особенности социально-гуманитарного познания;</w:t>
      </w:r>
    </w:p>
    <w:p w:rsidR="00E525D9" w:rsidRDefault="00E525D9" w:rsidP="00E525D9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характеризовать основные социальные объекты, выделяя их существенные признаки, закономерности развития; 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осуществлять поиск социальной информации, представленной в различных знаковых системах;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подготовить устное выступление, творческую работу по социальной проблематике;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совершенствования собственной познавательной деятельности;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решения практических жизненных проблем, возникающих в социальной деятельности; 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предвидения возможных последствий определенных социальных действий;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оценки происходящих событий и поведения людей с точки зрения морали и права;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реализации и защиты прав человека и гражданина, осознанного выполнения гражданских обязанностей;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осуществления конструктивного взаимодействия людей с разными убеждениями, культурными ценностями, социальным положением.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Дополнительная литература для учителя и </w:t>
      </w:r>
      <w:proofErr w:type="gramStart"/>
      <w:r>
        <w:rPr>
          <w:rFonts w:ascii="Times New Roman" w:hAnsi="Times New Roman" w:cs="Times New Roman"/>
          <w:spacing w:val="45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pacing w:val="45"/>
          <w:sz w:val="24"/>
          <w:szCs w:val="24"/>
        </w:rPr>
        <w:t>: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. Гражданский</w:t>
      </w:r>
      <w:r>
        <w:rPr>
          <w:rFonts w:ascii="Times New Roman" w:hAnsi="Times New Roman" w:cs="Times New Roman"/>
          <w:sz w:val="24"/>
          <w:szCs w:val="24"/>
        </w:rPr>
        <w:t xml:space="preserve"> кодекс Российской Федерации.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. Кодекс</w:t>
      </w:r>
      <w:r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Конституция </w:t>
      </w: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>. Семейный</w:t>
      </w:r>
      <w:r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. Трудовой</w:t>
      </w:r>
      <w:r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. Бахмутова, Л. С.</w:t>
      </w:r>
      <w:r>
        <w:rPr>
          <w:rFonts w:ascii="Times New Roman" w:hAnsi="Times New Roman" w:cs="Times New Roman"/>
          <w:sz w:val="24"/>
          <w:szCs w:val="24"/>
        </w:rPr>
        <w:t xml:space="preserve"> Методика преподавания обществознания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учеб. заведений : в 2 ч / Л. С. Бахмутова.</w:t>
      </w:r>
      <w:r w:rsidR="00627672">
        <w:rPr>
          <w:rFonts w:ascii="Times New Roman" w:hAnsi="Times New Roman" w:cs="Times New Roman"/>
          <w:sz w:val="24"/>
          <w:szCs w:val="24"/>
        </w:rPr>
        <w:t xml:space="preserve"> – М.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. ИЦ ВЛАДОС, 2006</w:t>
      </w:r>
      <w:r>
        <w:rPr>
          <w:rFonts w:ascii="Times New Roman" w:hAnsi="Times New Roman" w:cs="Times New Roman"/>
          <w:sz w:val="24"/>
          <w:szCs w:val="24"/>
        </w:rPr>
        <w:t>. – Ч. 1, 2. – ISBN 5-691-00841-2; ISBN 5-691-00842-0.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 Введение</w:t>
      </w:r>
      <w:r>
        <w:rPr>
          <w:rFonts w:ascii="Times New Roman" w:hAnsi="Times New Roman" w:cs="Times New Roman"/>
          <w:sz w:val="24"/>
          <w:szCs w:val="24"/>
        </w:rPr>
        <w:t xml:space="preserve"> в обществознание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8–9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 / Л. Н. Боголюбов, Ю. И. Аверьянов [и др.].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2008.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Введение</w:t>
      </w:r>
      <w:r>
        <w:rPr>
          <w:rFonts w:ascii="Times New Roman" w:hAnsi="Times New Roman" w:cs="Times New Roman"/>
          <w:sz w:val="24"/>
          <w:szCs w:val="24"/>
        </w:rPr>
        <w:t xml:space="preserve"> в политологию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К. С. Гаджиев, Д. В. Гудименко, Г. В. Каменская, А. Н. Родионов.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. и доп. – М.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672">
        <w:rPr>
          <w:rFonts w:ascii="Times New Roman" w:hAnsi="Times New Roman" w:cs="Times New Roman"/>
          <w:sz w:val="24"/>
          <w:szCs w:val="24"/>
        </w:rPr>
        <w:t xml:space="preserve"> Просвещение, 200</w:t>
      </w:r>
      <w:r>
        <w:rPr>
          <w:rFonts w:ascii="Times New Roman" w:hAnsi="Times New Roman" w:cs="Times New Roman"/>
          <w:sz w:val="24"/>
          <w:szCs w:val="24"/>
        </w:rPr>
        <w:t>5. – 272 с. – ISBN 5-09-006816-Х.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Ибрагимов, Р. Ю.</w:t>
      </w:r>
      <w:r>
        <w:rPr>
          <w:rFonts w:ascii="Times New Roman" w:hAnsi="Times New Roman" w:cs="Times New Roman"/>
          <w:sz w:val="24"/>
          <w:szCs w:val="24"/>
        </w:rPr>
        <w:t xml:space="preserve"> Сдаем основы социологии и политологии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профессион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образования / Р. Ю. Ибрагимов [и др</w:t>
      </w:r>
      <w:r w:rsidR="00627672">
        <w:rPr>
          <w:rFonts w:ascii="Times New Roman" w:hAnsi="Times New Roman" w:cs="Times New Roman"/>
          <w:sz w:val="24"/>
          <w:szCs w:val="24"/>
        </w:rPr>
        <w:t>.]. – Ростов н/Д.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672">
        <w:rPr>
          <w:rFonts w:ascii="Times New Roman" w:hAnsi="Times New Roman" w:cs="Times New Roman"/>
          <w:sz w:val="24"/>
          <w:szCs w:val="24"/>
        </w:rPr>
        <w:t xml:space="preserve"> Феникс, 2006</w:t>
      </w:r>
      <w:r>
        <w:rPr>
          <w:rFonts w:ascii="Times New Roman" w:hAnsi="Times New Roman" w:cs="Times New Roman"/>
          <w:sz w:val="24"/>
          <w:szCs w:val="24"/>
        </w:rPr>
        <w:t>. – 220 с. – ISBN 5-222-05758-5.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i/>
          <w:iCs/>
          <w:sz w:val="24"/>
          <w:szCs w:val="24"/>
        </w:rPr>
        <w:t>. Иоффе, А. Н.</w:t>
      </w:r>
      <w:r>
        <w:rPr>
          <w:rFonts w:ascii="Times New Roman" w:hAnsi="Times New Roman" w:cs="Times New Roman"/>
          <w:sz w:val="24"/>
          <w:szCs w:val="24"/>
        </w:rPr>
        <w:t xml:space="preserve"> Введение в обществознание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основной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А. Н. Иоффе, 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Тырин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</w:t>
      </w:r>
      <w:r w:rsidR="00627672">
        <w:rPr>
          <w:rFonts w:ascii="Times New Roman" w:hAnsi="Times New Roman" w:cs="Times New Roman"/>
          <w:sz w:val="24"/>
          <w:szCs w:val="24"/>
        </w:rPr>
        <w:t xml:space="preserve"> «С-инфо»; Изд-во «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», 2006</w:t>
      </w:r>
      <w:r>
        <w:rPr>
          <w:rFonts w:ascii="Times New Roman" w:hAnsi="Times New Roman" w:cs="Times New Roman"/>
          <w:sz w:val="24"/>
          <w:szCs w:val="24"/>
        </w:rPr>
        <w:t>. – 272 с. – ISBN 5-85429-102-9; ISBN 5-85939-193-5.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Кишенкова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О. В.</w:t>
      </w:r>
      <w:r>
        <w:rPr>
          <w:rFonts w:ascii="Times New Roman" w:hAnsi="Times New Roman" w:cs="Times New Roman"/>
          <w:sz w:val="24"/>
          <w:szCs w:val="24"/>
        </w:rPr>
        <w:t xml:space="preserve"> Основы гражданских знаний.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уч-ся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 / 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672">
        <w:rPr>
          <w:rFonts w:ascii="Times New Roman" w:hAnsi="Times New Roman" w:cs="Times New Roman"/>
          <w:sz w:val="24"/>
          <w:szCs w:val="24"/>
        </w:rPr>
        <w:t xml:space="preserve"> Дрофа, 200</w:t>
      </w:r>
      <w:r>
        <w:rPr>
          <w:rFonts w:ascii="Times New Roman" w:hAnsi="Times New Roman" w:cs="Times New Roman"/>
          <w:sz w:val="24"/>
          <w:szCs w:val="24"/>
        </w:rPr>
        <w:t>8. – 288 с. – ISBN 5-7107-2232-4.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i/>
          <w:iCs/>
          <w:sz w:val="24"/>
          <w:szCs w:val="24"/>
        </w:rPr>
        <w:t>. Клименко, А. В.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Обществознание : для школьников старших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поступающих в вузы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 / А. В. Клименко, В.</w:t>
      </w:r>
      <w:r w:rsidR="00627672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Румынина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672">
        <w:rPr>
          <w:rFonts w:ascii="Times New Roman" w:hAnsi="Times New Roman" w:cs="Times New Roman"/>
          <w:sz w:val="24"/>
          <w:szCs w:val="24"/>
        </w:rPr>
        <w:t xml:space="preserve"> Дрофа, 2006</w:t>
      </w:r>
      <w:r>
        <w:rPr>
          <w:rFonts w:ascii="Times New Roman" w:hAnsi="Times New Roman" w:cs="Times New Roman"/>
          <w:sz w:val="24"/>
          <w:szCs w:val="24"/>
        </w:rPr>
        <w:t>. – 480 с. – ISBN 5-7107-4669-Х.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i/>
          <w:iCs/>
          <w:sz w:val="24"/>
          <w:szCs w:val="24"/>
        </w:rPr>
        <w:t>. Кравченко, А. И.</w:t>
      </w:r>
      <w:r>
        <w:rPr>
          <w:rFonts w:ascii="Times New Roman" w:hAnsi="Times New Roman" w:cs="Times New Roman"/>
          <w:sz w:val="24"/>
          <w:szCs w:val="24"/>
        </w:rPr>
        <w:t xml:space="preserve"> Задачник по обществознанию.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2-е изд. / А. И. Кравченко.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ООО «Торгово-издательс</w:t>
      </w:r>
      <w:r w:rsidR="00627672">
        <w:rPr>
          <w:rFonts w:ascii="Times New Roman" w:hAnsi="Times New Roman" w:cs="Times New Roman"/>
          <w:sz w:val="24"/>
          <w:szCs w:val="24"/>
        </w:rPr>
        <w:t>кий дом «Русское слово-РС», 2006</w:t>
      </w:r>
      <w:r>
        <w:rPr>
          <w:rFonts w:ascii="Times New Roman" w:hAnsi="Times New Roman" w:cs="Times New Roman"/>
          <w:sz w:val="24"/>
          <w:szCs w:val="24"/>
        </w:rPr>
        <w:t>. – 192 с. – ISBN 5-8253-0200-Х.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Обществознание : </w:t>
      </w:r>
      <w:r>
        <w:rPr>
          <w:rFonts w:ascii="Times New Roman" w:hAnsi="Times New Roman" w:cs="Times New Roman"/>
          <w:sz w:val="24"/>
          <w:szCs w:val="24"/>
        </w:rPr>
        <w:t xml:space="preserve">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О. Савельева, В. А. Литвинов [и др.]; под ред.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ООО «Изд-во </w:t>
      </w:r>
      <w:r w:rsidR="00627672">
        <w:rPr>
          <w:rFonts w:ascii="Times New Roman" w:hAnsi="Times New Roman" w:cs="Times New Roman"/>
          <w:sz w:val="24"/>
          <w:szCs w:val="24"/>
        </w:rPr>
        <w:t xml:space="preserve">АСТ»; ООО «Изд-во 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», 2006</w:t>
      </w:r>
      <w:r>
        <w:rPr>
          <w:rFonts w:ascii="Times New Roman" w:hAnsi="Times New Roman" w:cs="Times New Roman"/>
          <w:sz w:val="24"/>
          <w:szCs w:val="24"/>
        </w:rPr>
        <w:t>. – 398 с. – ISBN 5-17-020403-5; ISBN 5-271-07523-0.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i/>
          <w:iCs/>
          <w:sz w:val="24"/>
          <w:szCs w:val="24"/>
        </w:rPr>
        <w:t>. Обществознание :</w:t>
      </w:r>
      <w:r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А. Ф. Никитин, И. А. Галицкая, Е.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ред. А. Ф. Никитина. – 3</w:t>
      </w:r>
      <w:r w:rsidR="00627672">
        <w:rPr>
          <w:rFonts w:ascii="Times New Roman" w:hAnsi="Times New Roman" w:cs="Times New Roman"/>
          <w:sz w:val="24"/>
          <w:szCs w:val="24"/>
        </w:rPr>
        <w:t>-е изд. – М.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672">
        <w:rPr>
          <w:rFonts w:ascii="Times New Roman" w:hAnsi="Times New Roman" w:cs="Times New Roman"/>
          <w:sz w:val="24"/>
          <w:szCs w:val="24"/>
        </w:rPr>
        <w:t xml:space="preserve"> Просвещение, 2006</w:t>
      </w:r>
      <w:r>
        <w:rPr>
          <w:rFonts w:ascii="Times New Roman" w:hAnsi="Times New Roman" w:cs="Times New Roman"/>
          <w:sz w:val="24"/>
          <w:szCs w:val="24"/>
        </w:rPr>
        <w:t>. – 365 с. – ISBN 5-09-014158-4.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i/>
          <w:iCs/>
          <w:sz w:val="24"/>
          <w:szCs w:val="24"/>
        </w:rPr>
        <w:t>. Политика</w:t>
      </w:r>
      <w:r>
        <w:rPr>
          <w:rFonts w:ascii="Times New Roman" w:hAnsi="Times New Roman" w:cs="Times New Roman"/>
          <w:sz w:val="24"/>
          <w:szCs w:val="24"/>
        </w:rPr>
        <w:t xml:space="preserve"> и право. Школьный практикум.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: пособие для уч-ся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аведений / авт.-сост. М.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Шилобод</w:t>
      </w:r>
      <w:proofErr w:type="spellEnd"/>
      <w:r>
        <w:rPr>
          <w:rFonts w:ascii="Times New Roman" w:hAnsi="Times New Roman" w:cs="Times New Roman"/>
          <w:sz w:val="24"/>
          <w:szCs w:val="24"/>
        </w:rPr>
        <w:t>, В. Ф. Кривошеев.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Дрофа, 1997. – 224 с. – ISBN 5-7107-1240-Х.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>
        <w:rPr>
          <w:rFonts w:ascii="Times New Roman" w:hAnsi="Times New Roman" w:cs="Times New Roman"/>
          <w:i/>
          <w:iCs/>
          <w:sz w:val="24"/>
          <w:szCs w:val="24"/>
        </w:rPr>
        <w:t>. Права</w:t>
      </w:r>
      <w:r>
        <w:rPr>
          <w:rFonts w:ascii="Times New Roman" w:hAnsi="Times New Roman" w:cs="Times New Roman"/>
          <w:sz w:val="24"/>
          <w:szCs w:val="24"/>
        </w:rPr>
        <w:t xml:space="preserve"> человека в свободной стране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по правоведению для 8–9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2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 xml:space="preserve">. – СПб. : Спец. 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>лит-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End"/>
      <w:r w:rsidR="00627672">
        <w:rPr>
          <w:rFonts w:ascii="Times New Roman" w:hAnsi="Times New Roman" w:cs="Times New Roman"/>
          <w:sz w:val="24"/>
          <w:szCs w:val="24"/>
        </w:rPr>
        <w:t>, 2006</w:t>
      </w:r>
      <w:r>
        <w:rPr>
          <w:rFonts w:ascii="Times New Roman" w:hAnsi="Times New Roman" w:cs="Times New Roman"/>
          <w:sz w:val="24"/>
          <w:szCs w:val="24"/>
        </w:rPr>
        <w:t>. – 480 с. – ISBN 5-7571-0108-3.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Прозоровская, К. А. </w:t>
      </w:r>
      <w:r>
        <w:rPr>
          <w:rFonts w:ascii="Times New Roman" w:hAnsi="Times New Roman" w:cs="Times New Roman"/>
          <w:sz w:val="24"/>
          <w:szCs w:val="24"/>
        </w:rPr>
        <w:t>Социология / К. А. Прозоровская.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>
        <w:rPr>
          <w:rFonts w:ascii="Times New Roman" w:hAnsi="Times New Roman" w:cs="Times New Roman"/>
          <w:sz w:val="24"/>
          <w:szCs w:val="24"/>
        </w:rPr>
        <w:t>ИД «Нева», 2005. – 352 с. – ISBN 5-7654-4578-0.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i/>
          <w:iCs/>
          <w:sz w:val="24"/>
          <w:szCs w:val="24"/>
        </w:rPr>
        <w:t>. Психология</w:t>
      </w:r>
      <w:r>
        <w:rPr>
          <w:rFonts w:ascii="Times New Roman" w:hAnsi="Times New Roman" w:cs="Times New Roman"/>
          <w:sz w:val="24"/>
          <w:szCs w:val="24"/>
        </w:rPr>
        <w:t xml:space="preserve"> для студентов </w:t>
      </w:r>
      <w:r>
        <w:rPr>
          <w:rFonts w:ascii="Times New Roman" w:hAnsi="Times New Roman" w:cs="Times New Roman"/>
          <w:spacing w:val="15"/>
          <w:sz w:val="24"/>
          <w:szCs w:val="24"/>
        </w:rPr>
        <w:t>вузов</w:t>
      </w:r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ИКЦ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</w:t>
      </w:r>
      <w:r w:rsidR="00627672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»; Ростов н/Д : ИЦ «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», 2006</w:t>
      </w:r>
      <w:r>
        <w:rPr>
          <w:rFonts w:ascii="Times New Roman" w:hAnsi="Times New Roman" w:cs="Times New Roman"/>
          <w:sz w:val="24"/>
          <w:szCs w:val="24"/>
        </w:rPr>
        <w:t>. – 560 с. – ISBN 5-241-00227-8.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Сидельникова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Т. Т. </w:t>
      </w:r>
      <w:r>
        <w:rPr>
          <w:rFonts w:ascii="Times New Roman" w:hAnsi="Times New Roman" w:cs="Times New Roman"/>
          <w:sz w:val="24"/>
          <w:szCs w:val="24"/>
        </w:rPr>
        <w:t>Политология : комментарии, схемы, афоризмы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 / Т.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И. А. Шарагин.</w:t>
      </w:r>
      <w:r w:rsidR="00627672">
        <w:rPr>
          <w:rFonts w:ascii="Times New Roman" w:hAnsi="Times New Roman" w:cs="Times New Roman"/>
          <w:sz w:val="24"/>
          <w:szCs w:val="24"/>
        </w:rPr>
        <w:t xml:space="preserve"> – М.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. ИЦ ВЛАДОС, 2006</w:t>
      </w:r>
      <w:r>
        <w:rPr>
          <w:rFonts w:ascii="Times New Roman" w:hAnsi="Times New Roman" w:cs="Times New Roman"/>
          <w:sz w:val="24"/>
          <w:szCs w:val="24"/>
        </w:rPr>
        <w:t>. – 208 с. – ISBN 5-691-00336-4.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Тесты</w:t>
      </w:r>
      <w:r>
        <w:rPr>
          <w:rFonts w:ascii="Times New Roman" w:hAnsi="Times New Roman" w:cs="Times New Roman"/>
          <w:sz w:val="24"/>
          <w:szCs w:val="24"/>
        </w:rPr>
        <w:t xml:space="preserve"> по обществознанию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пособие для подготовки к единому государственному изданию, выпускному и вступительному тести</w:t>
      </w:r>
      <w:r w:rsidR="00627672">
        <w:rPr>
          <w:rFonts w:ascii="Times New Roman" w:hAnsi="Times New Roman" w:cs="Times New Roman"/>
          <w:sz w:val="24"/>
          <w:szCs w:val="24"/>
        </w:rPr>
        <w:t>рованию. – М.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672">
        <w:rPr>
          <w:rFonts w:ascii="Times New Roman" w:hAnsi="Times New Roman" w:cs="Times New Roman"/>
          <w:sz w:val="24"/>
          <w:szCs w:val="24"/>
        </w:rPr>
        <w:t xml:space="preserve"> ИКЦ «</w:t>
      </w:r>
      <w:proofErr w:type="spellStart"/>
      <w:r w:rsidR="00627672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>», 2007</w:t>
      </w:r>
      <w:r>
        <w:rPr>
          <w:rFonts w:ascii="Times New Roman" w:hAnsi="Times New Roman" w:cs="Times New Roman"/>
          <w:sz w:val="24"/>
          <w:szCs w:val="24"/>
        </w:rPr>
        <w:t>. – 352 с. – ISBN 5-241-00284-7.</w:t>
      </w:r>
    </w:p>
    <w:p w:rsidR="00E525D9" w:rsidRDefault="00E525D9" w:rsidP="00E52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Шилобод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М. И.</w:t>
      </w:r>
      <w:r>
        <w:rPr>
          <w:rFonts w:ascii="Times New Roman" w:hAnsi="Times New Roman" w:cs="Times New Roman"/>
          <w:sz w:val="24"/>
          <w:szCs w:val="24"/>
        </w:rPr>
        <w:t xml:space="preserve"> Политика и право. 10–11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 / М.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</w:t>
      </w:r>
      <w:r w:rsidR="00627672">
        <w:rPr>
          <w:rFonts w:ascii="Times New Roman" w:hAnsi="Times New Roman" w:cs="Times New Roman"/>
          <w:sz w:val="24"/>
          <w:szCs w:val="24"/>
        </w:rPr>
        <w:t>лобод</w:t>
      </w:r>
      <w:proofErr w:type="spellEnd"/>
      <w:r w:rsidR="00627672">
        <w:rPr>
          <w:rFonts w:ascii="Times New Roman" w:hAnsi="Times New Roman" w:cs="Times New Roman"/>
          <w:sz w:val="24"/>
          <w:szCs w:val="24"/>
        </w:rPr>
        <w:t xml:space="preserve"> [и др.]. – М.</w:t>
      </w:r>
      <w:proofErr w:type="gramStart"/>
      <w:r w:rsidR="006276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672">
        <w:rPr>
          <w:rFonts w:ascii="Times New Roman" w:hAnsi="Times New Roman" w:cs="Times New Roman"/>
          <w:sz w:val="24"/>
          <w:szCs w:val="24"/>
        </w:rPr>
        <w:t xml:space="preserve"> Дрофа, 200</w:t>
      </w:r>
      <w:r>
        <w:rPr>
          <w:rFonts w:ascii="Times New Roman" w:hAnsi="Times New Roman" w:cs="Times New Roman"/>
          <w:sz w:val="24"/>
          <w:szCs w:val="24"/>
        </w:rPr>
        <w:t>7. – 432 с. – ISBN 5-7107-1001-6.</w:t>
      </w: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9A321F" w:rsidRDefault="009A321F">
      <w:pPr>
        <w:rPr>
          <w:sz w:val="24"/>
          <w:szCs w:val="24"/>
        </w:rPr>
      </w:pPr>
    </w:p>
    <w:p w:rsidR="009A321F" w:rsidRDefault="009A321F">
      <w:pPr>
        <w:rPr>
          <w:sz w:val="24"/>
          <w:szCs w:val="24"/>
        </w:rPr>
      </w:pPr>
    </w:p>
    <w:p w:rsidR="009A321F" w:rsidRDefault="009A321F">
      <w:pPr>
        <w:rPr>
          <w:sz w:val="24"/>
          <w:szCs w:val="24"/>
        </w:rPr>
      </w:pPr>
    </w:p>
    <w:p w:rsidR="009A321F" w:rsidRDefault="009A321F">
      <w:pPr>
        <w:rPr>
          <w:sz w:val="24"/>
          <w:szCs w:val="24"/>
        </w:rPr>
      </w:pPr>
    </w:p>
    <w:p w:rsidR="009A321F" w:rsidRDefault="009A321F">
      <w:pPr>
        <w:rPr>
          <w:sz w:val="24"/>
          <w:szCs w:val="24"/>
        </w:rPr>
      </w:pPr>
    </w:p>
    <w:p w:rsidR="009A321F" w:rsidRDefault="009A321F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Pr="00E525D9" w:rsidRDefault="00E525D9" w:rsidP="00E525D9">
      <w:pPr>
        <w:autoSpaceDE w:val="0"/>
        <w:autoSpaceDN w:val="0"/>
        <w:adjustRightInd w:val="0"/>
        <w:spacing w:before="240" w:after="210" w:line="27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236786306"/>
      <w:bookmarkEnd w:id="10"/>
      <w:r w:rsidRPr="00E525D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r w:rsidR="00627672">
        <w:rPr>
          <w:rFonts w:ascii="Times New Roman" w:hAnsi="Times New Roman" w:cs="Times New Roman"/>
          <w:b/>
          <w:bCs/>
          <w:sz w:val="28"/>
          <w:szCs w:val="28"/>
        </w:rPr>
        <w:t xml:space="preserve"> (34 ч.)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E525D9" w:rsidRPr="00E525D9">
        <w:trPr>
          <w:trHeight w:val="780"/>
          <w:tblCellSpacing w:w="0" w:type="dxa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№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п</w:t>
            </w:r>
            <w:proofErr w:type="gramEnd"/>
            <w:r w:rsidRPr="00E525D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Кол-во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Требования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 уровню подготовки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Вид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контроля.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caps/>
              </w:rPr>
              <w:t>и</w:t>
            </w:r>
            <w:r w:rsidRPr="00E525D9">
              <w:rPr>
                <w:rFonts w:ascii="Times New Roman" w:hAnsi="Times New Roman" w:cs="Times New Roman"/>
              </w:rPr>
              <w:t>змерители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Элементы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дополни-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тельного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Домашнее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Дата </w:t>
            </w:r>
            <w:r w:rsidRPr="00E525D9"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E525D9" w:rsidRPr="00E525D9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</w:tr>
      <w:tr w:rsidR="00E525D9" w:rsidRPr="00E525D9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материала</w:t>
            </w:r>
          </w:p>
          <w:p w:rsidR="00576395" w:rsidRPr="00E525D9" w:rsidRDefault="00576395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терминов, формирование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общих представлений об обществознании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60" w:line="273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Гражданин. Право. Мораль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права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жизни человека, общества, государства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материала.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права. Теории происхождения права. Основные черты и признаки права. Мера свободы. Правовая ответственность. Виды юридической ответственности. Правонарушение. Право и закон. Право, мораль, государство, договорная теория права, теологическая теория, теория естественного права, признаки права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по теме урока: мораль и право неразрывно взаимосвязаны; право </w:t>
            </w:r>
            <w:proofErr w:type="spell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связанос</w:t>
            </w:r>
            <w:proofErr w:type="spell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юридическими законами и государством; право – это система общеобязательных правил поведения, установленных государством; каковы основные назначения права в обществе; в чем смысл формулировки: </w:t>
            </w:r>
            <w:r w:rsidRPr="00E525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право определяет меру свободы и равенства людей в обществе.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основные признаки права; объяснять отличие права от других социальных норм; комментировать некоторые определения права;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с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оставить словарь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происхождения права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29,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177, задания № 1–6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6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теории права; аргументировать свою точку зрения; объяснять, почему закон является нормативным актом высшей юридической деятельности людей; сравнивать характеристики позитивного и естественного права: в чем сходство и различие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ответственность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Преступление. Особенности уголовной ответственности несовершеннолетних. Отличие уголовной ответственности от других видов юридической ответственности. Обстоятельства, смягчающие и отягчающие вину. Обстоятельства, исключающие преступность деяния. Виды наказания несовершеннолетних. Освобождение несовершеннолетних от наказания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по теме урока: признаки правонарушения, на какие виды делятся правонарушения, их характеристика; смысл понятия «правовая ответственность»; почему правовая ответственность служит главным определителем, критерием правового поведения граждан; основные виды юридической ответственности, какой вид считается наиболее суровым и почему.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обстоятельства, исключающие преступность деяния; различать основания для привлечения к уголовной ответственности; решать учебные ситуационные задачи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задания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Уголовный кодекс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30, составить опорный конспект (кластер),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184–190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4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государство: право выше власти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и его признаки. Теории происхождения государства. Правовое государство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права, факторы возникновения государства; смысл определений понятия «государство»; какие идеи о государстве, праве и положении человека сближали античных мыслителей, каков смысл идеи «право выше власти»; каково содержание важнейших признаков правового государства.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основные понятия; объяснять, почему важно знать, в чьих руках находится власть в государстве; доказывать свою точку зрения; раскрывать смысл положения «право – выше власти»; объяснять, с какими явлениями общественной жизни связано возникновение и развитие правового государства, почему право должно быть выше власти; рассказать, что известно о трех ветвях власти – законодательной, исполнительной, судебной.</w:t>
            </w:r>
            <w:proofErr w:type="gramEnd"/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употребляются две различные формулировки «закон» и «правовой закон», и объяснять, в чем смысл различия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Письменные задания. Составить схему «Ценности государства»,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«Форма государства»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31,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192–197,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общество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государство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как основной политический институт. Гражданское общество. Признаки государства. Функции государства. Типы государств. Структура гражданского общества. Признаки гражданского общества. Причины возникновения гражданского общества.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возникновения и развития гражданского общества. Условия формирования гражданского государства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состоит различие понятий «общество» и «гражданское общество», каковы основные признаки гражданского общества; существует ли взаимосвязь гражданского общества и правового государства (аргументировать ответ); какие общественные организации возникают в различных сферах гражданского общества; в чем различие между государственным управлением и местным самоуправлением, какие вопросы решает местное самоуправление;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 местного самоуправления; в чем заключается суть местного самоуправления.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чем заключается роль, которую выполняет гражданское общество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отношениях личности и государства.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почему гражданское общество в развитых странах сформировалось в последние два столетия;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Творческие работы.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кластер «Признаки гражданского общества»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32,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200–204,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России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– основной закон государства. Отличие конституции от остальных законов страны. Классификация прав и свобод человека. Полномочия Президента, судов, Федерального собрания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по теме урока: конституция обладает высшей юридической силой; конституция провозглашает основные права и свободы человека и гражданина; конституция базируется на ценностях нравственных, демократии, идеях патриотизма, международного сотрудничества; почему конституцию принято называть законом высшей юридической силы; что такое «республиканская форма правления»; на какой ценностной основе строится наша конституция.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color w:val="000000"/>
                <w:sz w:val="24"/>
                <w:szCs w:val="24"/>
              </w:rPr>
              <w:t>п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рочитать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2, 10, 15, 17, 18 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к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онституции 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р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оссийской 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ф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едерации; статью 1 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к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онституции РФ;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объяснить, какие принципы правового государства нашли отражение в этих статьях, и объяснить, почему Конституцию называют законом высшей юридической силы; привести конкретные примеры из текста 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к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онституции РФ, подтверждающие это положение; охарактеризовать смысл основных понятий;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 в СССР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33,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206–210,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 w:line="254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тексты; объяснить, что означают понятия: </w:t>
            </w:r>
            <w:r w:rsidRPr="00E525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демократическое государство, федеративное государство, правовое государство;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объяснить, каким образом в основном законе закреплены фундаментальные права человека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rHeight w:val="5940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Конституционный строй. Основы государства. Основы статуса человека и гражданина. Основные принципы основ конституционного строя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 правления, государственное устройство, политический режим в нашей стране; в чем различия между статусом человека и статусом гражданина.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чем заключается высшая ценность нашего государства; в чем проявляется идеологический, политический, партийный и религиозный плюрализм в нашей стране; к чему мог бы привести отказ от этого принципа; почему Россию нельзя назвать союзом субъектов федерации, как достигается государственная целостность России; почему ни парламентом, ни правительством не могут быть изменены, пересмотрены основы конституционного строя</w:t>
            </w:r>
            <w:proofErr w:type="gram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Плюрализм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34,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212–216,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E525D9" w:rsidRPr="00E525D9" w:rsidTr="000D3BA6">
        <w:trPr>
          <w:tblCellSpacing w:w="0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 w:rsidTr="000D3BA6">
        <w:tblPrEx>
          <w:tblCellSpacing w:w="-8" w:type="dxa"/>
        </w:tblPrEx>
        <w:trPr>
          <w:trHeight w:val="3645"/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оценивать значение принципов конституционного строя;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аргументировать, какие условия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 для развития рыночной экономики; объяснять, как понимают положение о том, что единственным источником власти в нашей стране является многонациональный народ; пояснять, как оценивают значение принципов нашего конституционного строя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 w:rsidTr="000D3BA6">
        <w:tblPrEx>
          <w:tblCellSpacing w:w="-8" w:type="dxa"/>
        </w:tblPrEx>
        <w:trPr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Гражданин –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свободный и ответственный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 – человек, имеющий права. Конституция РФ. Конституция США. Декларация независимости. Декларация прав человека и гражданина. Обеспечение прав и свобод человека и гражданина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какие черты остаются типичными для гражданина на протяжении веков.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текст, объяснять смыл понятий; определять различия гражданина и обывателя; характеризовать основные идеи документов, «открывших» историю прав человека, суть позиций, на которых стояли авторы документов; объяснять, какие цели они ставили перед государством, как понимали что такое свобода; пояснять, в чем суть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Письменные задания. Творческое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нарисовать словесный портрет гражданина и обывателя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ind w:left="-15" w:righ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Назвать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ind w:left="-15" w:righ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черты личности Андрея Дмитриевича Сахарова.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ind w:left="-15" w:righ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Рассказать, что раньше они знали о Сахарове, а какие 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35,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222– 228, задания № 1–5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BA6" w:rsidRPr="00E525D9" w:rsidTr="000D3BA6">
        <w:tblPrEx>
          <w:tblCellSpacing w:w="-8" w:type="dxa"/>
        </w:tblPrEx>
        <w:trPr>
          <w:gridAfter w:val="2"/>
          <w:wAfter w:w="1086" w:type="dxa"/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учения о естественном праве, чему противостоит это учение,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доказать, что именно оно имеет глубоко гуманистический характер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черты его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личности оказались неожиданными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BA6" w:rsidRPr="00E525D9" w:rsidTr="000D3BA6">
        <w:tblPrEx>
          <w:tblCellSpacing w:w="-8" w:type="dxa"/>
        </w:tblPrEx>
        <w:trPr>
          <w:gridAfter w:val="2"/>
          <w:wAfter w:w="1086" w:type="dxa"/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11–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декларация прав человека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человека. Всеобщая декларация прав человека. Правовой статус человека.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прав человека. Три поколения прав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урока.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без статьи 29 Всеобщая декларация прав человека была бы лишена правового смысла;  почему 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в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сеобщую декларацию прав человека называют библией современного права и идеалом права; что составляет главную мысль 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д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екларации.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основные статьи Конституции РФ и Всеобщей декларации прав человека; делать выводы, отвечать на вопросы; называть общечеловеческие правовые документы, объяснять, в чем их значение; объяснять, какие стороны человеческой жизнедеятельности охватывает 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д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екларация, какие высшие ценности утверждает и защищает; охарактеризовать три группы прав человека; доказать, что в основе этой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Письменные задания. 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36, 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229–233, задания 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1–4</w:t>
            </w:r>
          </w:p>
        </w:tc>
      </w:tr>
    </w:tbl>
    <w:p w:rsidR="000D3BA6" w:rsidRDefault="000D3BA6" w:rsidP="00B81D8C">
      <w:pPr>
        <w:autoSpaceDE w:val="0"/>
        <w:autoSpaceDN w:val="0"/>
        <w:adjustRightInd w:val="0"/>
        <w:spacing w:after="120" w:line="266" w:lineRule="auto"/>
        <w:rPr>
          <w:rFonts w:ascii="Times New Roman" w:hAnsi="Times New Roman" w:cs="Times New Roman"/>
          <w:i/>
          <w:iCs/>
        </w:rPr>
      </w:pPr>
    </w:p>
    <w:p w:rsidR="009A321F" w:rsidRDefault="009A321F" w:rsidP="00B81D8C">
      <w:pPr>
        <w:autoSpaceDE w:val="0"/>
        <w:autoSpaceDN w:val="0"/>
        <w:adjustRightInd w:val="0"/>
        <w:spacing w:after="120" w:line="266" w:lineRule="auto"/>
        <w:rPr>
          <w:rFonts w:ascii="Times New Roman" w:hAnsi="Times New Roman" w:cs="Times New Roman"/>
          <w:i/>
          <w:iCs/>
        </w:rPr>
      </w:pPr>
    </w:p>
    <w:p w:rsidR="00692820" w:rsidRDefault="00692820" w:rsidP="00B81D8C">
      <w:pPr>
        <w:autoSpaceDE w:val="0"/>
        <w:autoSpaceDN w:val="0"/>
        <w:adjustRightInd w:val="0"/>
        <w:spacing w:after="120" w:line="266" w:lineRule="auto"/>
        <w:rPr>
          <w:rFonts w:ascii="Times New Roman" w:hAnsi="Times New Roman" w:cs="Times New Roman"/>
          <w:i/>
          <w:iCs/>
        </w:rPr>
      </w:pPr>
    </w:p>
    <w:p w:rsidR="000D3BA6" w:rsidRDefault="000D3BA6" w:rsidP="00B81D8C">
      <w:pPr>
        <w:autoSpaceDE w:val="0"/>
        <w:autoSpaceDN w:val="0"/>
        <w:adjustRightInd w:val="0"/>
        <w:spacing w:after="120" w:line="266" w:lineRule="auto"/>
        <w:rPr>
          <w:rFonts w:ascii="Times New Roman" w:hAnsi="Times New Roman" w:cs="Times New Roman"/>
          <w:i/>
          <w:iCs/>
        </w:rPr>
      </w:pP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D3BA6" w:rsidRPr="00E525D9" w:rsidTr="009A321F">
        <w:trPr>
          <w:tblCellSpacing w:w="0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D3BA6" w:rsidRPr="00E525D9" w:rsidTr="009A321F">
        <w:tblPrEx>
          <w:tblCellSpacing w:w="-8" w:type="dxa"/>
        </w:tblPrEx>
        <w:trPr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 прав лежит мера свободы человека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BA6" w:rsidRPr="00E525D9" w:rsidTr="009A321F">
        <w:tblPrEx>
          <w:tblCellSpacing w:w="-8" w:type="dxa"/>
        </w:tblPrEx>
        <w:trPr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13–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гуманитарное право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материала.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международного гуманитарного права. Источники международного гуманитарного права. I, II, III, IV Женевские конвенции. Комбатанты. Международный комитет Красного Креста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кем и когда были приняты нормы международного гуманитарного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какие методы и средства ведения войны запрещены.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чем особенности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значение международного гуманитарного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какие нормы направлены на защиту раненых, военнопленных, мирного населения.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вопросы; сравнивать положения международных документов по правам человека; объяснять, почему совокупность норм, защищающих жертв войны, называют гуманитарным правом; объяснять, что означает понятие «военные преступления»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Письменные задания. Творческое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задание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37, 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233–237, задания 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BA6" w:rsidRPr="00E525D9" w:rsidTr="009A321F">
        <w:tblPrEx>
          <w:tblCellSpacing w:w="-8" w:type="dxa"/>
        </w:tblPrEx>
        <w:trPr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15–16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Частная и публичная жизнь гражданина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5763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Частная жизнь. Частное право. Гражданское общество. Публичная жизнь и публичное право.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частная жизнь, какие права лежат в основе частного права и почему, смысл каждого из этих прав; какова суть публичного права, что такое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Письменные задания. Творческое</w:t>
            </w:r>
          </w:p>
          <w:p w:rsidR="00692820" w:rsidRDefault="00692820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2820" w:rsidRDefault="00692820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2820" w:rsidRPr="00E525D9" w:rsidRDefault="00692820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38, 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238–246, задания </w:t>
            </w:r>
          </w:p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BA6" w:rsidRPr="00E525D9" w:rsidRDefault="000D3BA6" w:rsidP="00792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395" w:rsidRPr="00E525D9" w:rsidTr="009A321F">
        <w:trPr>
          <w:tblCellSpacing w:w="0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76395" w:rsidRPr="00E525D9" w:rsidTr="009A321F">
        <w:tblPrEx>
          <w:tblCellSpacing w:w="-8" w:type="dxa"/>
        </w:tblPrEx>
        <w:trPr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гражданского общества и правового государства, частной и публичной жизни гражданина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публичная жизнь.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чем значение 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г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ражданского кодекса.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смысл основных понятий, выявлять существенные признаки понятия «частное право»; раскрывать признаки гражданского общества и этапы его формирования; характеризовать предпосылки функционирования гражданского общества; пояснить, считают ли, что право на неприкосновенность частной жизни необходимо гражданам всех стран (аргументировать ответ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395" w:rsidRPr="00E525D9" w:rsidTr="009A321F">
        <w:tblPrEx>
          <w:tblCellSpacing w:w="-8" w:type="dxa"/>
        </w:tblPrEx>
        <w:trPr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трудовое право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0104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труда в жизни человека. Трудовые правоотношения. Трудовой договор. Работник и </w:t>
            </w:r>
            <w:proofErr w:type="spell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работодатель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редпринимательство</w:t>
            </w:r>
            <w:proofErr w:type="spellEnd"/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по теме урока: основания возникновения трудовых отношений; стороны трудовых отношений; рабочее время и время отдыха; что означает право на труд; кого закон признает безработным; какие права и обязанности включаются в трудовой договор; что такое трудовая книжка; в каких случаях действие трудового договора прекращается; какую ответственность несет нарушитель трудовой дисциплины </w:t>
            </w:r>
            <w:proofErr w:type="gramEnd"/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Письме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задания. Творческое задание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39, 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247–252, задания 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3BA6" w:rsidRPr="00576395" w:rsidRDefault="000D3BA6" w:rsidP="00B81D8C">
      <w:pPr>
        <w:autoSpaceDE w:val="0"/>
        <w:autoSpaceDN w:val="0"/>
        <w:adjustRightInd w:val="0"/>
        <w:spacing w:after="120" w:line="266" w:lineRule="auto"/>
        <w:rPr>
          <w:rFonts w:ascii="Times New Roman" w:hAnsi="Times New Roman" w:cs="Times New Roman"/>
          <w:iCs/>
        </w:rPr>
      </w:pPr>
    </w:p>
    <w:p w:rsidR="00576395" w:rsidRPr="00E525D9" w:rsidRDefault="00576395" w:rsidP="00576395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576395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76395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чем значение дисциплины труда.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практические задачи; объяснять, почему трудолюбие ценится как положительное качество, а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тунеядство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рассматривается как отрицательное; пояснять, почему согласны или же, наоборот, не согласны с тем, что ценен и физический, и умственный труд; объяснять, что знают о льготах, предусмотренных законом для тех, кто совмещает работу с учебой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395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Собственность, предпринимательство, гражданское право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0104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Имущественные отношения. Право собственности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называется имущественными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отношениями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(формы) имущественных отношений регулируются гражданским правом; что означает право собственности; каковы нормы предпринимательской этики.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какое значение имеет предпринимательство в экономической жизни.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Письменные задания. Проблемные задания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40, 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253–259, задания 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3BA6" w:rsidRPr="00576395" w:rsidRDefault="000D3BA6" w:rsidP="00B81D8C">
      <w:pPr>
        <w:autoSpaceDE w:val="0"/>
        <w:autoSpaceDN w:val="0"/>
        <w:adjustRightInd w:val="0"/>
        <w:spacing w:after="120" w:line="266" w:lineRule="auto"/>
        <w:rPr>
          <w:rFonts w:ascii="Times New Roman" w:hAnsi="Times New Roman" w:cs="Times New Roman"/>
          <w:iCs/>
        </w:rPr>
      </w:pPr>
    </w:p>
    <w:p w:rsidR="000D3BA6" w:rsidRDefault="000D3BA6" w:rsidP="00B81D8C">
      <w:pPr>
        <w:autoSpaceDE w:val="0"/>
        <w:autoSpaceDN w:val="0"/>
        <w:adjustRightInd w:val="0"/>
        <w:spacing w:after="120" w:line="266" w:lineRule="auto"/>
        <w:rPr>
          <w:rFonts w:ascii="Times New Roman" w:hAnsi="Times New Roman" w:cs="Times New Roman"/>
          <w:i/>
          <w:iCs/>
        </w:rPr>
      </w:pPr>
    </w:p>
    <w:p w:rsidR="009A321F" w:rsidRDefault="009A321F" w:rsidP="00B81D8C">
      <w:pPr>
        <w:autoSpaceDE w:val="0"/>
        <w:autoSpaceDN w:val="0"/>
        <w:adjustRightInd w:val="0"/>
        <w:spacing w:after="120" w:line="266" w:lineRule="auto"/>
        <w:rPr>
          <w:rFonts w:ascii="Times New Roman" w:hAnsi="Times New Roman" w:cs="Times New Roman"/>
          <w:i/>
          <w:iCs/>
        </w:rPr>
      </w:pPr>
    </w:p>
    <w:p w:rsidR="009A321F" w:rsidRDefault="009A321F" w:rsidP="00B81D8C">
      <w:pPr>
        <w:autoSpaceDE w:val="0"/>
        <w:autoSpaceDN w:val="0"/>
        <w:adjustRightInd w:val="0"/>
        <w:spacing w:after="120" w:line="266" w:lineRule="auto"/>
        <w:rPr>
          <w:rFonts w:ascii="Times New Roman" w:hAnsi="Times New Roman" w:cs="Times New Roman"/>
          <w:i/>
          <w:iCs/>
        </w:rPr>
      </w:pPr>
    </w:p>
    <w:p w:rsidR="00576395" w:rsidRPr="00E525D9" w:rsidRDefault="00576395" w:rsidP="00576395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576395" w:rsidRPr="00E525D9" w:rsidTr="0001044B">
        <w:trPr>
          <w:tblCellSpacing w:w="0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76395" w:rsidRPr="00E525D9" w:rsidTr="0001044B">
        <w:tblPrEx>
          <w:tblCellSpacing w:w="-8" w:type="dxa"/>
        </w:tblPrEx>
        <w:trPr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вопросы; объяснять, в чем состоит сущность предпринимательства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395" w:rsidRPr="00E525D9" w:rsidTr="0001044B">
        <w:tblPrEx>
          <w:tblCellSpacing w:w="-8" w:type="dxa"/>
        </w:tblPrEx>
        <w:trPr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01044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человека на духовную свободу.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быть духовно богатым, цельным человеком. Утверждение человеческого достоинства в межличностном общении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человеку необходимо право на духовную свободу.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Понимать,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смысл и значимость права на свободу убеждений, мысли, слова и совести; что такое человеческое достоинство и чем оно отличается от чувства собственного достоинства.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значимость права на духовную свободу; анализировать, делать выводы, отвечать на вопросы, давать определение понятий; объяснять, что значит быть духовно богатым человеком, давать обобщенную характеристику духовно богатого человека; объяснять, как утверждается и развивается достоинство личности в межличностном общении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Письменные задания. Моделирование ситуаций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41, 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261–266, задания </w:t>
            </w:r>
          </w:p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395" w:rsidRPr="00E525D9" w:rsidRDefault="00576395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2820" w:rsidRDefault="00692820" w:rsidP="0001044B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</w:p>
    <w:p w:rsidR="00692820" w:rsidRDefault="00692820" w:rsidP="0001044B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</w:p>
    <w:p w:rsidR="00692820" w:rsidRDefault="00692820" w:rsidP="0001044B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</w:p>
    <w:p w:rsidR="0001044B" w:rsidRPr="00E525D9" w:rsidRDefault="0001044B" w:rsidP="0001044B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Свобода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совести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Религиозное верование. В чем притягательная сила и гуманистический смысл религии. Право на свободу совести и его гарантии.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Свобода совести. Вера, атеизм. Мировоззрение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религиозное верование и чем отличается религиозная вера от веры-интуиции.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означает право на свободу совести.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объяснять, почему право на свободу совести относят к группе гражданских, ограждающих прав; объяснять, в чем притягательная сила религии, различия между религиозной верой и верой интуиции; раскрывать гуманистический смысл религии; объяснять смысл основных понятий и давать их определения; анализировать, делать выводы, отвечать на вопросы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Моделирование поведенческих ситуаций.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словарь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Интуиция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42,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267–272,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человека в семье. Правовые основы семейно-брачных отношений. Принципы счастливого детства. Права и обязанности супругов. Имущественные отношения супругов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урока: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 вступления в брак и препятствия к его заключению, что такое брачный договор; что понимается под родительскими правами; какими правами и обязанностями обладает ребенок.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color w:val="000000"/>
                <w:sz w:val="24"/>
                <w:szCs w:val="24"/>
              </w:rPr>
              <w:t>п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онимать,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сущность, цели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принципы семейного права;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43,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273–281,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Pr="00E525D9" w:rsidRDefault="0001044B" w:rsidP="0001044B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суть личных и имущественных правоотношений супругов.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вопросы; объяснять, нужна ли человеку семья; объяснять, почему семья является приоритетной формой воспитания детей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строительство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и семейное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потребление. Личный и семейный бюджет.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занятие предпринимательской деятельностью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означает личное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(семейное)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потребителей известны; различные виды индивидуальной и семейной предпринимательской деятельности.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зрения, объяснять смысл основных понятий; спланировать бюджет семьи (аргументировать свой ответ); объяснять, как закон защищает права потребителя; пояснять свою точку зрения на то, какие взгляды на роль и место женщины в семье считают отжившими традициями и предрассудками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Письменные задания.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44,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283–289,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Pr="00E525D9" w:rsidRDefault="0001044B" w:rsidP="0001044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0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права человека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права. Конституция РФ.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Приватизация. Право на социальное обеспечение. Международный пакт об экономических, социальных и культурных правах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государства в обеспечении экономических и социальных условий жизни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что означает понятие «социальное государство»;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направления социальной политики нашего государства; что предусматривает право на охрану здоровья; кто имеет право на социальное обеспечение.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какие права человека можно отнести к социальным правам; в чем заключается право на жилище.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зрения; объяснять, почему социальные проблемы остаются весьма острыми в нашем обществе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Письменные задания. Творческое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задание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45,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291–296,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Политические права </w:t>
            </w:r>
            <w:r w:rsidRPr="00E525D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и сво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боды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3337B5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 xml:space="preserve">Свобода слова. Политические права граждан. Политические организации. Международный пакт о гражданских и политических правах. Гарантии реализации 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чем заключаются ограничения свободы собраний; какова норма международного права о свободе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ассоциаций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какие объединения не разрешены российским законом; почему политическая жизнь должна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Письменные задания. Творческое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задание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46,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297–303,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1–6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Default="0001044B" w:rsidP="0001044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</w:p>
    <w:p w:rsidR="00692820" w:rsidRPr="00692820" w:rsidRDefault="00692820" w:rsidP="0001044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 человека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протекать гласно; какое значение имеют политические права и свободы для человека.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дает человеку свобода собраний; как гражданин может участвовать в управлении делами государства.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объяснять, как следует понимать свободу слова; объяснять, может ли свобода слова быть абсолютной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образование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РФ «Об образовании». Конвенция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правах ребенка. Конституция РФ о праве на образование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раздела; правомерно ли существование в России платных учебных заведений в наши дни; что дает образованность человеку для выполнения им его гражданских обязанностей.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кого мы называем культурным человеком и как им стать.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47,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304–311,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Pr="003337B5" w:rsidRDefault="0001044B" w:rsidP="0001044B">
      <w:pPr>
        <w:autoSpaceDE w:val="0"/>
        <w:autoSpaceDN w:val="0"/>
        <w:adjustRightInd w:val="0"/>
        <w:spacing w:after="120" w:line="266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-8" w:type="dxa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известные; работать с текстом учебника, выделять главное, использовать ранее изученный материал для решения познавательных задач; объяснять, можно ли сегодня прожить в нашем обществе, не имея образования, и если нельзя, то тогда пояснять, какое образование сегодня необходимо; чему и как нужно учиться; пояснять, делает ли образование человека нравственным; может ли быть человек, которого считают и он сам, и окружающие высокообразованным, быть безнравственным; пояснять, в чем видят разницу между основным и полным общим средним образованием; необходимо ли полное среднее образование всем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rPr>
          <w:tblCellSpacing w:w="-8" w:type="dxa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личный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стать личностью? Личность, мораль, ценности, моральная ответственность, моральный выбор, моральный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стыд и правду нельзя распределять избирательно и почему к стыду и правде должны быть причастны все люди.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понятия, высказывать собственные суждения,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Опрос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Письменные задания. Творческое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задание.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48,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316–322,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Pr="003337B5" w:rsidRDefault="0001044B" w:rsidP="0001044B">
      <w:pPr>
        <w:autoSpaceDE w:val="0"/>
        <w:autoSpaceDN w:val="0"/>
        <w:adjustRightInd w:val="0"/>
        <w:spacing w:after="120" w:line="249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значение понятий; работать с документами; объяснять, как поняли содержание древнего мифа, чему он учит; обсудить смысл слова «стыд» и «правда», пояснять, о чем идет речь; объяснять, как понимают слово «ценность», почему стыд и правда – ценности особенные и уникальные</w:t>
            </w:r>
            <w:proofErr w:type="gram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«Сферы жизни общества»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мораль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 помогает человеку жить сообща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другими людьми.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Мораль, человечность, нравственность, добро, зло, моральная ответственность, общечеловеческие ценности, идеалы, нравственные принципы личности</w:t>
            </w:r>
            <w:proofErr w:type="gramEnd"/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изучает этика, в чем ее ценность для человека;  что представляет собой моральный идеал.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зачем человеку нужна мораль и почему именно с ней связано проявление гуманизма в повседневных отношениях людей.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обобщать, доказывать, анализировать, делать выводы, отвечать на вопросы; работать с текстом учебника, выделять главное, использовать ранее изученный материал для решения познавательных задач; объяснять,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Письменные задания. Творческое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49,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322–328,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Pr="003337B5" w:rsidRDefault="0001044B" w:rsidP="0001044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суть спора философов вокруг понятий «нравственность» и «мораль»; доказать, что моральные ценности и идеалы очень близки, объяснять, в чем состоит их высший смысл, почему мораль называют общечеловеческой ценностью, по какому признаку узнается мораль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 и зло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Нравственность, мораль, этика. Моральная ответственность. Общечеловеческие ценности и идеалы. Добро. Зло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различные значения понятия «добро», что означает понятие «зло».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делать выводы, объяснять смысл основных понятий, анализировать текст, высказывать собственную точку зрения; характеризовать критерии морального поведения; доказывать, что все различные значения понятия «добро» очень близки, что зло многолико, коварно; объяснять, в чем критерий морального поведения; ответить на вопрос: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к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вы думаете, что мешает человеку быть добрым всегда?»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Письменные задания. Творческое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задание.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«Потребности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ресурсы»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«Золотое правило» нравственности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50,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329–332,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 и совесть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Мораль, долг, совесть, поведение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разъяснять смысл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Письменные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51,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334–340, задания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Default="0001044B" w:rsidP="0001044B">
      <w:pPr>
        <w:autoSpaceDE w:val="0"/>
        <w:autoSpaceDN w:val="0"/>
        <w:adjustRightInd w:val="0"/>
        <w:spacing w:after="120" w:line="256" w:lineRule="auto"/>
        <w:rPr>
          <w:rFonts w:ascii="Times New Roman" w:hAnsi="Times New Roman" w:cs="Times New Roman"/>
          <w:i/>
          <w:iCs/>
        </w:rPr>
      </w:pPr>
    </w:p>
    <w:p w:rsidR="009A321F" w:rsidRDefault="009A321F" w:rsidP="0001044B">
      <w:pPr>
        <w:autoSpaceDE w:val="0"/>
        <w:autoSpaceDN w:val="0"/>
        <w:adjustRightInd w:val="0"/>
        <w:spacing w:after="120" w:line="256" w:lineRule="auto"/>
        <w:rPr>
          <w:rFonts w:ascii="Times New Roman" w:hAnsi="Times New Roman" w:cs="Times New Roman"/>
          <w:i/>
          <w:iCs/>
        </w:rPr>
      </w:pPr>
    </w:p>
    <w:p w:rsidR="00692820" w:rsidRPr="009A321F" w:rsidRDefault="00692820" w:rsidP="0001044B">
      <w:pPr>
        <w:autoSpaceDE w:val="0"/>
        <w:autoSpaceDN w:val="0"/>
        <w:adjustRightInd w:val="0"/>
        <w:spacing w:after="120" w:line="256" w:lineRule="auto"/>
        <w:rPr>
          <w:rFonts w:ascii="Times New Roman" w:hAnsi="Times New Roman" w:cs="Times New Roman"/>
          <w:i/>
          <w:iCs/>
        </w:rPr>
      </w:pP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высказываний; характеризовать общие и различные черты человека; анализировать, отвечать на вопросы; работать с текстом учебника, выделять главное, использовать ранее изученный материал для решения познавательных задач; рассказать, случалось ли встречать людей высокого долга, какие общие черты могут охарактеризовать таких людей; доказывать, что свободный человек всегда находится в ситуации морального выбора; объяснять, кто или что помогает нам сделать выбор;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пояснить, почему моральный выбор и свобода взаимосвязаны, привести пример; объяснять, как понимают смысл выражений «муки совести», «угрызения совести», «больная совесть», «нечистая совесть», «спокойная совесть»; объяснять, почему совесть свидетельствует о морали человека, его духовной глубине</w:t>
            </w:r>
            <w:proofErr w:type="gram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задания. Творческое задание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морали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жизни человека и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Мораль ставит оценки. Мораль регулирует деятельность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состоят особенности морального регулирования человеческой деятельности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Письменные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52,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342–345, задания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Pr="003337B5" w:rsidRDefault="0001044B" w:rsidP="0001044B">
      <w:pPr>
        <w:autoSpaceDE w:val="0"/>
        <w:autoSpaceDN w:val="0"/>
        <w:adjustRightInd w:val="0"/>
        <w:spacing w:after="120" w:line="256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человека. Внутренние духовные убеждения личности. Воспитательная роль морали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объяснять 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фразы «мораль ставит оценки», что это значит, как мораль это делает; как соотносятся друг с другом общественное мнение и личное мнение человека.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мораль как регулятор деятельности людей; объяснять смысл основных понятий; объяснять, как соотносятся друг с другом общественное мнение и личное мнение человека; характеризовать мораль как регулятор деятельности людей; доказывать, что человек не раб обстоятельств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задания. Творческое задание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основы любви, брака и семьи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Любовь, брак, семья, брачный контракт, права и обязанности родителей и детей. Права и обязанности супругов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может служить моральной основой брака.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в тексте необходимую информацию, приводить примеры, использовать дополнительные материалы и знания; раскрыть связь любви и морали; пояснить, что служит основой этой взаимосвязи; объяснить, почему утверждают, что любовь – чувство высокоморальное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Письменные задания.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53,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346–352, задания </w:t>
            </w:r>
          </w:p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E525D9" w:rsidRDefault="0001044B" w:rsidP="00A2450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44B" w:rsidRPr="003337B5" w:rsidRDefault="0001044B" w:rsidP="0001044B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618"/>
        <w:gridCol w:w="1102"/>
        <w:gridCol w:w="2293"/>
        <w:gridCol w:w="3605"/>
        <w:gridCol w:w="1223"/>
        <w:gridCol w:w="1221"/>
        <w:gridCol w:w="1223"/>
        <w:gridCol w:w="543"/>
        <w:gridCol w:w="543"/>
      </w:tblGrid>
      <w:tr w:rsidR="0001044B" w:rsidRPr="00E525D9" w:rsidTr="00A2450B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1044B" w:rsidRPr="00E525D9" w:rsidTr="00A2450B">
        <w:tblPrEx>
          <w:tblCellSpacing w:w="-8" w:type="dxa"/>
        </w:tblPrEx>
        <w:trPr>
          <w:trHeight w:val="562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32–</w:t>
            </w:r>
          </w:p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 xml:space="preserve">Нравственная культура. </w:t>
            </w:r>
            <w:r w:rsidRPr="00627672">
              <w:rPr>
                <w:rFonts w:ascii="Times New Roman" w:hAnsi="Times New Roman" w:cs="Times New Roman"/>
                <w:color w:val="000000"/>
              </w:rPr>
              <w:br/>
              <w:t>Современный этикет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27672">
              <w:rPr>
                <w:rFonts w:ascii="Times New Roman" w:hAnsi="Times New Roman" w:cs="Times New Roman"/>
                <w:color w:val="000000"/>
              </w:rPr>
              <w:t>Комбинированный</w:t>
            </w:r>
            <w:proofErr w:type="gramEnd"/>
            <w:r w:rsidR="00234AED" w:rsidRPr="00627672">
              <w:rPr>
                <w:rFonts w:ascii="Times New Roman" w:hAnsi="Times New Roman" w:cs="Times New Roman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Мораль и выгода. Человек – творец самого себя. Моральные знания и практическое поведение личности. Критический анализ собственных помыслов и поступков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Знать,</w:t>
            </w:r>
            <w:r w:rsidRPr="00627672">
              <w:rPr>
                <w:rFonts w:ascii="Times New Roman" w:hAnsi="Times New Roman" w:cs="Times New Roman"/>
                <w:color w:val="000000"/>
              </w:rPr>
              <w:t xml:space="preserve"> какова роль практического поведения человека в развитии его нравственной культуры. </w:t>
            </w:r>
          </w:p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276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 </w:t>
            </w:r>
            <w:r w:rsidRPr="00627672">
              <w:rPr>
                <w:rFonts w:ascii="Times New Roman" w:hAnsi="Times New Roman" w:cs="Times New Roman"/>
                <w:color w:val="000000"/>
              </w:rPr>
              <w:t xml:space="preserve">самостоятельно работать </w:t>
            </w:r>
            <w:r w:rsidRPr="00627672">
              <w:rPr>
                <w:rFonts w:ascii="Times New Roman" w:hAnsi="Times New Roman" w:cs="Times New Roman"/>
                <w:color w:val="000000"/>
              </w:rPr>
              <w:br/>
              <w:t>с учебником, объяснять основные понятия темы; высказывать свои суждения о сущности нравственного поведения человека; характеризовать критерии нравственного поведения; пояснять, почему то, что выгодно, не всегда можно назвать добром; объяснять, гуманные отношения между людьми – чья-то случайная выдумка или естественная необходимость; объяснить, волен ли человек творить из себя все, что захочет;</w:t>
            </w:r>
            <w:proofErr w:type="gramEnd"/>
            <w:r w:rsidRPr="00627672">
              <w:rPr>
                <w:rFonts w:ascii="Times New Roman" w:hAnsi="Times New Roman" w:cs="Times New Roman"/>
                <w:color w:val="000000"/>
              </w:rPr>
              <w:t xml:space="preserve"> объяснять, почему легче казаться, чем быть, и почему лучше быть, чем казаться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 xml:space="preserve">Опрос. Письменные задания. Творческое </w:t>
            </w:r>
            <w:r w:rsidRPr="00627672">
              <w:rPr>
                <w:rFonts w:ascii="Times New Roman" w:hAnsi="Times New Roman" w:cs="Times New Roman"/>
                <w:color w:val="000000"/>
              </w:rPr>
              <w:br/>
              <w:t>задание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 xml:space="preserve">§ 54, </w:t>
            </w:r>
          </w:p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 xml:space="preserve">с. 353–357, задания </w:t>
            </w:r>
          </w:p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№ 1–6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44B" w:rsidRPr="00E525D9" w:rsidTr="00A2450B">
        <w:tblPrEx>
          <w:tblCellSpacing w:w="-8" w:type="dxa"/>
        </w:tblPrEx>
        <w:trPr>
          <w:trHeight w:val="256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Личность</w:t>
            </w:r>
          </w:p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и мораль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Повторение и обобщение</w:t>
            </w:r>
            <w:r w:rsidR="00234AED" w:rsidRPr="00627672">
              <w:rPr>
                <w:rFonts w:ascii="Times New Roman" w:hAnsi="Times New Roman" w:cs="Times New Roman"/>
              </w:rPr>
              <w:t xml:space="preserve"> Индивидуальная, групповая работа.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Человек, личность. Права, обязанности. Гражданин. Мораль. Право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76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627672">
              <w:rPr>
                <w:rFonts w:ascii="Times New Roman" w:hAnsi="Times New Roman" w:cs="Times New Roman"/>
              </w:rPr>
              <w:t xml:space="preserve"> основные положения по теме урока. </w:t>
            </w:r>
          </w:p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627672">
              <w:rPr>
                <w:rFonts w:ascii="Times New Roman" w:hAnsi="Times New Roman" w:cs="Times New Roman"/>
                <w:color w:val="000000"/>
              </w:rPr>
              <w:t xml:space="preserve"> разъяснять смысл высказываний, анализировать, отвечать на вопросы; работать с текстом учебника, выделять главное, использовать ранее изученный </w:t>
            </w:r>
          </w:p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материал для решения познавательных задач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 xml:space="preserve">Опрос. Письменные задания. Творческое </w:t>
            </w:r>
            <w:r w:rsidRPr="00627672">
              <w:rPr>
                <w:rFonts w:ascii="Times New Roman" w:hAnsi="Times New Roman" w:cs="Times New Roman"/>
                <w:color w:val="000000"/>
              </w:rPr>
              <w:br/>
              <w:t xml:space="preserve">задание. </w:t>
            </w:r>
          </w:p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>Групповая работа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7672">
              <w:rPr>
                <w:rFonts w:ascii="Times New Roman" w:hAnsi="Times New Roman" w:cs="Times New Roman"/>
                <w:color w:val="000000"/>
              </w:rPr>
              <w:t xml:space="preserve">Вопросы для итогового повторения, </w:t>
            </w:r>
            <w:r w:rsidRPr="00627672">
              <w:rPr>
                <w:rFonts w:ascii="Times New Roman" w:hAnsi="Times New Roman" w:cs="Times New Roman"/>
                <w:color w:val="000000"/>
              </w:rPr>
              <w:br/>
              <w:t>с. 360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4B" w:rsidRPr="00627672" w:rsidRDefault="0001044B" w:rsidP="00A245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27672" w:rsidRDefault="0001044B" w:rsidP="0001044B">
      <w:pPr>
        <w:autoSpaceDE w:val="0"/>
        <w:autoSpaceDN w:val="0"/>
        <w:adjustRightInd w:val="0"/>
        <w:spacing w:after="120" w:line="273" w:lineRule="auto"/>
        <w:rPr>
          <w:rFonts w:ascii="Times New Roman" w:hAnsi="Times New Roman" w:cs="Times New Roman"/>
          <w:iCs/>
        </w:rPr>
      </w:pPr>
      <w:bookmarkStart w:id="11" w:name="_Toc236786307"/>
      <w:bookmarkEnd w:id="11"/>
      <w:r>
        <w:rPr>
          <w:rFonts w:ascii="Times New Roman" w:hAnsi="Times New Roman" w:cs="Times New Roman"/>
          <w:iCs/>
        </w:rPr>
        <w:t xml:space="preserve">                                                                         </w:t>
      </w:r>
      <w:r w:rsidR="00627672">
        <w:rPr>
          <w:rFonts w:ascii="Times New Roman" w:hAnsi="Times New Roman" w:cs="Times New Roman"/>
          <w:iCs/>
        </w:rPr>
        <w:t xml:space="preserve">                               </w:t>
      </w:r>
    </w:p>
    <w:p w:rsidR="00627672" w:rsidRDefault="00627672" w:rsidP="0001044B">
      <w:pPr>
        <w:autoSpaceDE w:val="0"/>
        <w:autoSpaceDN w:val="0"/>
        <w:adjustRightInd w:val="0"/>
        <w:spacing w:after="120" w:line="273" w:lineRule="auto"/>
        <w:rPr>
          <w:rFonts w:ascii="Times New Roman" w:hAnsi="Times New Roman" w:cs="Times New Roman"/>
          <w:iCs/>
        </w:rPr>
      </w:pPr>
    </w:p>
    <w:p w:rsidR="00692820" w:rsidRDefault="00692820" w:rsidP="0001044B">
      <w:pPr>
        <w:autoSpaceDE w:val="0"/>
        <w:autoSpaceDN w:val="0"/>
        <w:adjustRightInd w:val="0"/>
        <w:spacing w:after="120" w:line="273" w:lineRule="auto"/>
        <w:rPr>
          <w:rFonts w:ascii="Times New Roman" w:hAnsi="Times New Roman" w:cs="Times New Roman"/>
          <w:iCs/>
        </w:rPr>
      </w:pPr>
    </w:p>
    <w:p w:rsidR="00E525D9" w:rsidRPr="0091620C" w:rsidRDefault="00627672" w:rsidP="0091620C">
      <w:pPr>
        <w:autoSpaceDE w:val="0"/>
        <w:autoSpaceDN w:val="0"/>
        <w:adjustRightInd w:val="0"/>
        <w:spacing w:after="120" w:line="273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 xml:space="preserve">                                                                                                         </w:t>
      </w:r>
      <w:r w:rsidR="0001044B">
        <w:rPr>
          <w:rFonts w:ascii="Times New Roman" w:hAnsi="Times New Roman" w:cs="Times New Roman"/>
          <w:iCs/>
        </w:rPr>
        <w:t xml:space="preserve"> </w:t>
      </w:r>
      <w:r w:rsidR="00E525D9">
        <w:rPr>
          <w:rFonts w:ascii="Times New Roman" w:hAnsi="Times New Roman" w:cs="Times New Roman"/>
          <w:b/>
          <w:bCs/>
          <w:caps/>
          <w:sz w:val="24"/>
          <w:szCs w:val="24"/>
        </w:rPr>
        <w:t>10</w:t>
      </w:r>
      <w:r w:rsidR="00E525D9"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t xml:space="preserve"> класс</w:t>
      </w:r>
      <w:r w:rsidR="0091620C">
        <w:rPr>
          <w:rFonts w:ascii="Times New Roman" w:hAnsi="Times New Roman" w:cs="Times New Roman"/>
          <w:b/>
          <w:bCs/>
          <w:sz w:val="24"/>
          <w:szCs w:val="24"/>
        </w:rPr>
        <w:t xml:space="preserve">  (базовый уровень)</w:t>
      </w:r>
      <w:r w:rsidR="00E525D9"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br/>
      </w:r>
      <w:r w:rsidR="009162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bookmarkStart w:id="12" w:name="_Toc236786308"/>
      <w:bookmarkEnd w:id="12"/>
      <w:r w:rsidR="0091620C">
        <w:rPr>
          <w:rFonts w:ascii="Times New Roman" w:hAnsi="Times New Roman" w:cs="Times New Roman"/>
          <w:iCs/>
        </w:rPr>
        <w:t xml:space="preserve">                                                                          </w:t>
      </w:r>
      <w:r w:rsidR="00E525D9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91620C" w:rsidRDefault="00E525D9" w:rsidP="009162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Настоящая рабочая программа</w:t>
      </w:r>
      <w:r w:rsidR="005604F9">
        <w:rPr>
          <w:rFonts w:ascii="Times New Roman" w:hAnsi="Times New Roman" w:cs="Times New Roman"/>
          <w:color w:val="000000"/>
          <w:sz w:val="24"/>
          <w:szCs w:val="24"/>
        </w:rPr>
        <w:t xml:space="preserve"> по обществознанию (включая Экономику и Право)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на основе федерального компонента 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осударственного стандарта среднего (полного) общего образования, </w:t>
      </w:r>
      <w:r w:rsidR="00627672" w:rsidRPr="00D35AD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27672">
        <w:rPr>
          <w:rFonts w:ascii="Times New Roman" w:hAnsi="Times New Roman" w:cs="Times New Roman"/>
          <w:sz w:val="24"/>
          <w:szCs w:val="24"/>
        </w:rPr>
        <w:t>общеобразовательных учреждений по обществознанию  6-11 классы. Авторы: Л. Н. Боголюбов, Н. И. Городецкая, Л. Ф. Иванова, А. И. Мат</w:t>
      </w:r>
      <w:r w:rsidR="00FB3B87">
        <w:rPr>
          <w:rFonts w:ascii="Times New Roman" w:hAnsi="Times New Roman" w:cs="Times New Roman"/>
          <w:sz w:val="24"/>
          <w:szCs w:val="24"/>
        </w:rPr>
        <w:t>веев, Москва «Просвещение», 2009</w:t>
      </w:r>
      <w:r w:rsidR="00627672">
        <w:rPr>
          <w:rFonts w:ascii="Times New Roman" w:hAnsi="Times New Roman" w:cs="Times New Roman"/>
          <w:sz w:val="24"/>
          <w:szCs w:val="24"/>
        </w:rPr>
        <w:t xml:space="preserve"> год.</w:t>
      </w:r>
      <w:r w:rsidR="009162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525D9" w:rsidRDefault="00E525D9" w:rsidP="009162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pacing w:val="4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>Учебник: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Обществознание.</w:t>
      </w:r>
      <w:r w:rsidR="005604F9">
        <w:rPr>
          <w:rFonts w:ascii="Times New Roman" w:hAnsi="Times New Roman" w:cs="Times New Roman"/>
          <w:color w:val="000000"/>
          <w:sz w:val="24"/>
          <w:szCs w:val="24"/>
        </w:rPr>
        <w:t xml:space="preserve"> 10 класс</w:t>
      </w:r>
      <w:proofErr w:type="gramStart"/>
      <w:r w:rsidR="005604F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5604F9">
        <w:rPr>
          <w:rFonts w:ascii="Times New Roman" w:hAnsi="Times New Roman" w:cs="Times New Roman"/>
          <w:color w:val="000000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учреждений : базовый уровень / Л. Н. Боголюбов, Ю. И. Аверьянов. Н. И. Городецкая [и др.] ; под ред. Л. Н. Боголюбова ; Рос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кад. наук, Рос. акад. образ</w:t>
      </w:r>
      <w:r w:rsidR="00FB3B87">
        <w:rPr>
          <w:rFonts w:ascii="Times New Roman" w:hAnsi="Times New Roman" w:cs="Times New Roman"/>
          <w:color w:val="000000"/>
          <w:sz w:val="24"/>
          <w:szCs w:val="24"/>
        </w:rPr>
        <w:t>ования. – М.</w:t>
      </w:r>
      <w:proofErr w:type="gramStart"/>
      <w:r w:rsidR="00FB3B8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FB3B87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2010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25D9" w:rsidRDefault="005604F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75" w:after="75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базисным учебным планом, к</w:t>
      </w:r>
      <w:r w:rsidR="00FB3B87">
        <w:rPr>
          <w:rFonts w:ascii="Times New Roman" w:hAnsi="Times New Roman" w:cs="Times New Roman"/>
          <w:color w:val="000000"/>
          <w:sz w:val="24"/>
          <w:szCs w:val="24"/>
        </w:rPr>
        <w:t>оличество часов: всего – 72</w:t>
      </w:r>
      <w:r w:rsidR="00E525D9">
        <w:rPr>
          <w:rFonts w:ascii="Times New Roman" w:hAnsi="Times New Roman" w:cs="Times New Roman"/>
          <w:color w:val="000000"/>
          <w:sz w:val="24"/>
          <w:szCs w:val="24"/>
        </w:rPr>
        <w:t xml:space="preserve"> (из расчета 2 часа в неделю). </w:t>
      </w:r>
    </w:p>
    <w:p w:rsidR="00E525D9" w:rsidRDefault="00E525D9" w:rsidP="009162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05" w:after="75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предусматривает следующие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формы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промежуточной и итоговой аттестации: контрольные работы, тестирование, обобщающие уроки. </w:t>
      </w:r>
      <w:r w:rsidR="009162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Реализация рабочей программы способствует: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91620C" w:rsidRDefault="00E525D9" w:rsidP="009162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E525D9" w:rsidRDefault="00E525D9" w:rsidP="009162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отношений; эти занятия необходимы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91620C" w:rsidRDefault="00E525D9" w:rsidP="009162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</w:t>
      </w:r>
      <w:r w:rsidR="0091620C">
        <w:rPr>
          <w:rFonts w:ascii="Times New Roman" w:hAnsi="Times New Roman" w:cs="Times New Roman"/>
          <w:color w:val="000000"/>
          <w:sz w:val="24"/>
          <w:szCs w:val="24"/>
        </w:rPr>
        <w:t xml:space="preserve">данского общества и государства;   </w:t>
      </w:r>
    </w:p>
    <w:p w:rsidR="0091620C" w:rsidRDefault="0091620C" w:rsidP="009162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формированию опыта применения полученных знаний и умений для решения </w:t>
      </w:r>
    </w:p>
    <w:p w:rsidR="0091620C" w:rsidRDefault="0091620C" w:rsidP="009162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 </w:t>
      </w:r>
    </w:p>
    <w:p w:rsidR="00E525D9" w:rsidRDefault="00E525D9" w:rsidP="009162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pacing w:val="4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обществознания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ученик должен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75" w:after="1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знать/понимать: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особенности социально-гуманитарного познания;</w:t>
      </w:r>
    </w:p>
    <w:p w:rsidR="00E525D9" w:rsidRDefault="00E525D9" w:rsidP="00E525D9">
      <w:pPr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характеризовать основные социальные объекты, выделяя их существенные признаки, закономерности развития; 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осуществлять поиск социальной информации, представленной в различных знаковых системах;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подготовить устное выступление, творческую работу по социальной проблематике;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совершенствования собственной познавательной деятельности;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решения практических жизненных проблем, возникающих в социальной деятельности; 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предвидения возможных последствий определенных социальных действий;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оценки происходящих событий и поведения людей с точки зрения морали и права;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реализации и защиты прав человека и гражданина, осознанного выполнения гражданских обязанностей;</w:t>
      </w:r>
    </w:p>
    <w:p w:rsidR="00E525D9" w:rsidRDefault="00E525D9" w:rsidP="00E525D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осуществления конструктивного взаимодействия людей с разными убеждениями, культурными ценностями, социальным положением. </w:t>
      </w:r>
    </w:p>
    <w:p w:rsidR="00E525D9" w:rsidRDefault="00E525D9" w:rsidP="00E525D9">
      <w:pPr>
        <w:autoSpaceDE w:val="0"/>
        <w:autoSpaceDN w:val="0"/>
        <w:adjustRightInd w:val="0"/>
        <w:spacing w:before="180" w:after="135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Литература для учителя и </w:t>
      </w:r>
      <w:proofErr w:type="gramStart"/>
      <w:r>
        <w:rPr>
          <w:rFonts w:ascii="Times New Roman" w:hAnsi="Times New Roman" w:cs="Times New Roman"/>
          <w:spacing w:val="45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pacing w:val="45"/>
          <w:sz w:val="24"/>
          <w:szCs w:val="24"/>
        </w:rPr>
        <w:t>: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Обществознание :</w:t>
      </w:r>
      <w:r>
        <w:rPr>
          <w:rFonts w:ascii="Times New Roman" w:hAnsi="Times New Roman" w:cs="Times New Roman"/>
          <w:sz w:val="24"/>
          <w:szCs w:val="24"/>
        </w:rPr>
        <w:t xml:space="preserve"> базовый уровень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Л. Н. Боголюбов,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 М. Смирнова [и др.].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2008. 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Обществознание: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>
        <w:rPr>
          <w:rFonts w:ascii="Times New Roman" w:hAnsi="Times New Roman" w:cs="Times New Roman"/>
          <w:sz w:val="24"/>
          <w:szCs w:val="24"/>
        </w:rPr>
        <w:t>. уровень: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Л. Н. Боголюбов,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 М. Смирнова [и др.].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2008. 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Дидактические</w:t>
      </w:r>
      <w:r>
        <w:rPr>
          <w:rFonts w:ascii="Times New Roman" w:hAnsi="Times New Roman" w:cs="Times New Roman"/>
          <w:sz w:val="24"/>
          <w:szCs w:val="24"/>
        </w:rPr>
        <w:t xml:space="preserve"> материалы по курсу «Человек и общество» / под ред. Л. Н. Боголюбова, А.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Кинку</w:t>
      </w:r>
      <w:r w:rsidR="00FB3B87">
        <w:rPr>
          <w:rFonts w:ascii="Times New Roman" w:hAnsi="Times New Roman" w:cs="Times New Roman"/>
          <w:sz w:val="24"/>
          <w:szCs w:val="24"/>
        </w:rPr>
        <w:t>лькина</w:t>
      </w:r>
      <w:proofErr w:type="spellEnd"/>
      <w:r w:rsidR="00FB3B87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="00FB3B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3B87">
        <w:rPr>
          <w:rFonts w:ascii="Times New Roman" w:hAnsi="Times New Roman" w:cs="Times New Roman"/>
          <w:sz w:val="24"/>
          <w:szCs w:val="24"/>
        </w:rPr>
        <w:t xml:space="preserve"> Просвещение,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Школьный</w:t>
      </w:r>
      <w:r>
        <w:rPr>
          <w:rFonts w:ascii="Times New Roman" w:hAnsi="Times New Roman" w:cs="Times New Roman"/>
          <w:sz w:val="24"/>
          <w:szCs w:val="24"/>
        </w:rPr>
        <w:t xml:space="preserve"> словарь по обществознанию / под ред. Л. Н. Боголюбова, Ю. И. Аверьянова.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2001.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pacing w:val="15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А. Ю.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Обществознание. ЕГЭ : 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подготовки /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 Ю. Брандт.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Экзамен, 2005.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Тесты</w:t>
      </w:r>
      <w:r>
        <w:rPr>
          <w:rFonts w:ascii="Times New Roman" w:hAnsi="Times New Roman" w:cs="Times New Roman"/>
          <w:sz w:val="24"/>
          <w:szCs w:val="24"/>
        </w:rPr>
        <w:t>. Обществознание. 11 класс. Варианты и ответы централизованного (итогового) тестирования.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ООО «РУСТЕСТ», 2006. </w:t>
      </w:r>
    </w:p>
    <w:p w:rsidR="00E525D9" w:rsidRDefault="00E525D9" w:rsidP="00FB3B8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Единый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государственный экзамен 2007. Обществознание: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трениров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материалы для подготовки учащихся. – ФИПИ-Центр, 2007. </w:t>
      </w:r>
      <w:r>
        <w:rPr>
          <w:rFonts w:ascii="Times New Roman" w:hAnsi="Times New Roman" w:cs="Times New Roman"/>
          <w:i/>
          <w:iCs/>
          <w:sz w:val="24"/>
          <w:szCs w:val="24"/>
        </w:rPr>
        <w:t>Единственные</w:t>
      </w:r>
      <w:r>
        <w:rPr>
          <w:rFonts w:ascii="Times New Roman" w:hAnsi="Times New Roman" w:cs="Times New Roman"/>
          <w:sz w:val="24"/>
          <w:szCs w:val="24"/>
        </w:rPr>
        <w:t xml:space="preserve"> реальные варианты заданий для подготовки к </w:t>
      </w:r>
      <w:r>
        <w:rPr>
          <w:rFonts w:ascii="Times New Roman" w:hAnsi="Times New Roman" w:cs="Times New Roman"/>
          <w:caps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диному государственному экзамену. ЕГЭ-2007. Обществознание.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Федеральный центр тестирования, 2007. </w:t>
      </w:r>
    </w:p>
    <w:p w:rsidR="00E525D9" w:rsidRDefault="00E525D9">
      <w:pPr>
        <w:rPr>
          <w:sz w:val="24"/>
          <w:szCs w:val="24"/>
        </w:rPr>
      </w:pPr>
    </w:p>
    <w:p w:rsidR="009A321F" w:rsidRDefault="009A321F">
      <w:pPr>
        <w:rPr>
          <w:sz w:val="24"/>
          <w:szCs w:val="24"/>
        </w:rPr>
      </w:pPr>
    </w:p>
    <w:p w:rsidR="00692820" w:rsidRDefault="00692820">
      <w:pPr>
        <w:rPr>
          <w:sz w:val="24"/>
          <w:szCs w:val="24"/>
        </w:rPr>
      </w:pPr>
    </w:p>
    <w:p w:rsidR="00E525D9" w:rsidRPr="00E525D9" w:rsidRDefault="0001044B" w:rsidP="0001044B">
      <w:pPr>
        <w:autoSpaceDE w:val="0"/>
        <w:autoSpaceDN w:val="0"/>
        <w:adjustRightInd w:val="0"/>
        <w:spacing w:before="240" w:after="24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236786309"/>
      <w:bookmarkEnd w:id="13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</w:t>
      </w:r>
      <w:r w:rsidR="00E525D9" w:rsidRPr="00E525D9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FB3B87">
        <w:rPr>
          <w:rFonts w:ascii="Times New Roman" w:hAnsi="Times New Roman" w:cs="Times New Roman"/>
          <w:b/>
          <w:bCs/>
          <w:sz w:val="28"/>
          <w:szCs w:val="28"/>
        </w:rPr>
        <w:t xml:space="preserve"> (72</w:t>
      </w:r>
      <w:r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rHeight w:val="855"/>
          <w:tblCellSpacing w:w="0" w:type="dxa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№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п</w:t>
            </w:r>
            <w:proofErr w:type="gramEnd"/>
            <w:r w:rsidRPr="00E525D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Кол-во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Требования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 уровню подготовки</w:t>
            </w:r>
          </w:p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Вид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контроля.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E525D9">
              <w:rPr>
                <w:rFonts w:ascii="Times New Roman" w:hAnsi="Times New Roman" w:cs="Times New Roman"/>
                <w:caps/>
                <w:spacing w:val="-15"/>
              </w:rPr>
              <w:t>и</w:t>
            </w:r>
            <w:r w:rsidRPr="00E525D9">
              <w:rPr>
                <w:rFonts w:ascii="Times New Roman" w:hAnsi="Times New Roman" w:cs="Times New Roman"/>
                <w:spacing w:val="-15"/>
              </w:rPr>
              <w:t>змерители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Элементы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дополни-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тельного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Домашнее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Дата </w:t>
            </w:r>
            <w:r w:rsidRPr="00E525D9"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E525D9" w:rsidRPr="00E525D9">
        <w:tblPrEx>
          <w:tblCellSpacing w:w="-8" w:type="dxa"/>
        </w:tblPrEx>
        <w:trPr>
          <w:trHeight w:val="570"/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Раздел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I. Общество и человек.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Общество</w:t>
            </w:r>
          </w:p>
        </w:tc>
      </w:tr>
      <w:tr w:rsidR="00E525D9" w:rsidRPr="00E525D9">
        <w:tblPrEx>
          <w:tblCellSpacing w:w="-8" w:type="dxa"/>
        </w:tblPrEx>
        <w:trPr>
          <w:trHeight w:val="532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1. Что такое общество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Системное строение общества: элементы и подсистемы. Социальное взаимодействие и общественные отношения. Основные институты общества. Общество как динамическая система. Основные сферы жизни общества, их взаимосвязь. Общество и природа. Общество и культура (вторая природа). Важнейшие институты общества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FB3B87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FB3B87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FB3B87">
              <w:rPr>
                <w:rFonts w:ascii="Times New Roman" w:hAnsi="Times New Roman" w:cs="Times New Roman"/>
                <w:color w:val="000000"/>
              </w:rPr>
              <w:t xml:space="preserve">  высказывать свое мнение, работать с текстом учебника, отвечать на поставленные вопросы, давать определение понятию «общество»,</w:t>
            </w:r>
            <w:r w:rsidRPr="00FB3B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B3B87">
              <w:rPr>
                <w:rFonts w:ascii="Times New Roman" w:hAnsi="Times New Roman" w:cs="Times New Roman"/>
                <w:color w:val="000000"/>
              </w:rPr>
              <w:t>выделяя его характерные признаки; различать понятия «государство, общество, страна»</w:t>
            </w:r>
            <w:r w:rsidRPr="00FB3B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B3B87">
              <w:rPr>
                <w:rFonts w:ascii="Times New Roman" w:hAnsi="Times New Roman" w:cs="Times New Roman"/>
                <w:color w:val="000000"/>
              </w:rPr>
              <w:t xml:space="preserve">и давать определения; объяснять сущность экономической сферы общества, приводя конкретные примеры, характеризующие явления экономической жизни; объяснять сущность политической сферы общества, иллюстрируя свой ответ примерами событий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и революция как формы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 учебника, вопросы после параграфа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9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политической жизни страны и зарубежных государств; объяснять сущность духовной сферы жизни общества, приводя в подтверждение своих мыслей конкретные примеры из области науки, культуры, религии, образования; разъяснять особенности социальной сферы общества, подтверждая ответ примерами из истории и современности развития общества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2. Общество как сложная динамическая система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>Общество, страна, государство. Общество в узком и широком смысле. Общество как социальная организация страны. Основные признаки общества. Взаимосвязь четырех сфер общества. Взаимосвязь, взаимоотношение общества и природы. Противоречивость воздействия людей на природную среду. Глобальные экологические проблемы. Природные бедствия. Развитие культуры, новаторство, традиции в культуре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теме урока.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взаимосвязь всех сфер жизни общества на конкретных примерах;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делать выводы, отвечать на вопросы, высказывать собственную точку зрения или обосновывать известные; уметь работать с текстом учебника, выделять главное;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проблемные вопросы; работать с материалами СМИ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форме диспута; проверка домашнего задания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Процессы глобализации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4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Феномен «второй природы». Культура материальная. Проблема сохранения культурного наследия. Законодательство об охране памятников истории и культуры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Многовариантность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развития. Понятие общественного прогресса. Угрозы и вызовы XIX века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работать с текстом учебника, выделять главное, 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твечать на поставленные вопросы, давать определение понятий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60" w:line="26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Человек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3. Природа человека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 xml:space="preserve">Человек как продукт биологической, социальной и культурной эволюции. Цель и смысл жизни человека. Науки о человеке. Природа как предпосылка выделения человека и общества. Широкое и узкое значение природы. Влияние </w:t>
            </w:r>
            <w:proofErr w:type="gramStart"/>
            <w:r w:rsidRPr="003337B5">
              <w:rPr>
                <w:rFonts w:ascii="Times New Roman" w:hAnsi="Times New Roman" w:cs="Times New Roman"/>
                <w:color w:val="000000"/>
              </w:rPr>
              <w:t>научно-технического</w:t>
            </w:r>
            <w:proofErr w:type="gramEnd"/>
            <w:r w:rsidRPr="003337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3337B5">
              <w:rPr>
                <w:rFonts w:ascii="Times New Roman" w:hAnsi="Times New Roman" w:cs="Times New Roman"/>
              </w:rPr>
              <w:t xml:space="preserve"> основные положения урока: </w:t>
            </w:r>
            <w:r w:rsidRPr="003337B5">
              <w:rPr>
                <w:rFonts w:ascii="Times New Roman" w:hAnsi="Times New Roman" w:cs="Times New Roman"/>
                <w:color w:val="000000"/>
              </w:rPr>
              <w:t>что такое «природа» в узком и широком смысле слова; знать и применять разработанные человеком способы защиты природы.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337B5">
              <w:rPr>
                <w:rFonts w:ascii="Times New Roman" w:hAnsi="Times New Roman" w:cs="Times New Roman"/>
              </w:rPr>
              <w:t xml:space="preserve"> </w:t>
            </w:r>
            <w:r w:rsidRPr="003337B5">
              <w:rPr>
                <w:rFonts w:ascii="Times New Roman" w:hAnsi="Times New Roman" w:cs="Times New Roman"/>
                <w:color w:val="000000"/>
              </w:rPr>
              <w:t>объяснять взаимосвязь человека, общества и природы; объяснять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практические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9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прогресса на природу. Понятие антропогенных нагрузок. Опасность неконтролируемого изменения окружающей среды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варианты вредного воздействия человека на общество, последствия возникающей дисгармонии между природой и обществом;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отвечать на вопросы,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собственную точку зрения или обосновывать известные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4. Человек как духовное существо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Духовные ориентиры личности. Мораль, ценности, идеалы.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Категорический императив. Патриотизм. Добро и зло. Мировоззрение и его роль в жизни человека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виды и уровни человеческих знаний; что такое мировоззрение, философия; проблема познаваемости мира. 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высказывать свое мнение, работать с текстом учебника, отвечать на поставленные вопросы, давать определение понятий; характеризовать моральные ценности; объяснять сущность мировоззрения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5. Деятельность – способ существования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как способ человеческого бытия. Деятельность человека и поведение животных. Структура деятельности. Потребности человека,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теме урока: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деятельность; что такое потребности; иерархическая теория потребностей.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5, вопросы после параграфа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9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интересы и мотивы деятельности. Виды деятельности. Творческая деятельность. Трудовая деятельность. Игра. Учебная деятельность. Соотношение деятельности и общения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основные черты деятельности; определять мотивы деятельности; раскрывать на примерах многообразие видов деятельности; определять взаимосвязь деятельности и сознания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6. Познание и знание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знаний в жизни человека. Чувственное и рациональное познание. Спор эмпириков и рационалистов. Понятие об агностицизме. Критерии истины. Объективность истины. Абсолютные и относительные истины. Истина и заблуждение. Многообразие путей познания. Особенности научного познания. Научное мышление и современный человек. Мифология и познание. Жизненный опыт и здравый смысл. Что такое мировоззрение. Типы мировоззрения: обыденное, религиозное, научное. Убеждение и вера. Мировоззрение и деятельность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проблема познаваемости мира; что такое наука; основные особенности научного мышления; естественные и социально-гуманитарные науки;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представляет собой знание и процесс познания.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сущность чувственного и рационального познания; анализировать собственные и чужие взгляды на познаваемость мира; объяснять противоречия реальной жизни и находить возможный вариант их разрешения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истины,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её критерии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6, подготовить материал о рациональном и чувственном познании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12–13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7. Человек в системе социальных связей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Биологическое и социальное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человеке. Личность. Социальное поведение и социализация личности. Самосознание и самореализация. Единство свободы и ответственности личности. Познание человеком самого себя. Самооценка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свободы и необходимости.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основные точки зрения на соотношение биологического и социального в человеке; выделять основные признаки понятия «личность»; объяснять, в каких сферах происходит социализация личности и в чем она выражается; определять связь между самоопределением и самореализацией </w:t>
            </w:r>
            <w:proofErr w:type="spellStart"/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лич-ности</w:t>
            </w:r>
            <w:proofErr w:type="spellEnd"/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Письменные задания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7, вопросы к параграфу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человек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</w:t>
            </w: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поведение. Знания и навыки.</w:t>
            </w:r>
            <w:r w:rsidRPr="00E525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68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значимость и личностный смысл образования в условиях информационного общества. Рациональное экономическое поведение потребителя, семьянина, работника и гражданина. Человек в политической жизни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0" w:line="26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Раздел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II. Основные сферы общественной жизни.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60" w:line="26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Духовная культура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15–16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8. Культура и духовная жизнь общества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 xml:space="preserve">Традиции и новаторство в культуре. Формы и разновидности культуры: народная, массовая, элитарная. Диалог культур. Проблемы современной отечественной культуры. Происхождение слова «культура» и его значение. Материальная и нематериальная культура, ее состав и структура. Элементы культуры и культурный комплекс. Этикет, его происхождение и правила. Культурное наследие и культурные универсалии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культура у различных народов; что представляют собой правила этикета и как они могут выражаться.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особенности культурных ценностей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объяснить сущность культурного наследия; делать выводы, отвечать на вопросы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Опрос, тест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9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культурного наследия в сохранении и развитии культуры. Культурное наследие в России, проблемы его сохранения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17–18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9. Наука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образование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>Основная задача и исторические формы образования. Приемы обучения, предметы и формы усвоения знаний школьниками. Государственное и частное образование, школьное и домашнее. Общее образование и специальное образование. Школа как особый тип учебно-воспитательного учреждения. Правовые основы школьного образования. Роль науки в современном обществе. Сочетание научной и педагогической функций в университете. Научно-исследовательские и академические институты. Классификация наук. Школа как способ приобщения к основам науки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такое наука, каковы ее функции в обществе, какие существуют учреждения науки; что представляет собой высшая школа, какие виды высших учебных заведений есть в РФ.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вуз для продолжения обучения; разъяснять эволюцию системы образования с древнейших времен до наших дней; разъяснять особенности правового статуса ученика современной школы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9, вопросы после параграфа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1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Структура, функции, история и формы высшего образования. Зарождение и развитие университетов. История и разновидности академий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19–20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10. Мораль. Религия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Категории морали. Становление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нравственного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человеке. Этика ненасилия. Особенности религии и религиозного мышления. Многообразие религий. Мировые религии: буддизм, христианство, ислам. Роль религий в современном мире. Различные определения религии, ее значение и роль в обществе. Тотемизм, фетишизм и анимизм.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роль морали в жизни человека и общества; становление нравственного в человеке; что такое религия; особенности мировых религий.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color w:val="000000"/>
                <w:sz w:val="24"/>
                <w:szCs w:val="24"/>
              </w:rPr>
              <w:t>и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меть представление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фетишизме, мифологии, анимизме, тотемизме, магии и их проявлениях в истории человечества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10,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после параграфа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1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11. Искусство и духовная жизнь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такое искусство и как оно соотносится с художественной культурой.</w:t>
            </w:r>
          </w:p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объяснять, кто является субъектом художественной культуры; анализировать произведение искусства, определяя ценности, которыми оно обладает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11, вопросы п</w:t>
            </w:r>
            <w:r w:rsidRPr="00E525D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ара-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графа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Духовная жизнь человека. Религия. Искусство. Мораль и право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75" w:after="6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Экономика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23–24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12. Роль экономики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жизни общества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Влияние экономики на поведение людей. Основные ресурсы экономики. Роль труда и капитала в развитии экономики. Понятие инвестирования капитала. Представление об информационных ресурсах.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Человеческие ресурсы и их разновидности. Основные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такое экономика, какова ее структура и какую роль она играет в человеческом обществе.</w:t>
            </w:r>
          </w:p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информационных и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человеческих ресурсов экономики, а также других факторов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Опрос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защиты конкуренции и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антимонопольное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законодательство.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12, вопросы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525D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ара-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графа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9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lastRenderedPageBreak/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агенты рыночной экономики. Понятие структуры экономики. Производство, потребление, распределение и обмен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основные экономические функции общества. Фирмы и рынок – основные институты современной экономики.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 и промышленные предприятия как главные производители товаров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производства; что представляет собой производство.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определять, каким должно быть поведение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предпринимателя, менеджера, наемного работника в экономической сфере; определять отраслевую принадлежность хозяйственных единиц и их роль в развитии общества; решать творческие задачи по проблемам ориентации человека в сложных процессах экономической жизни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Фондовый рынок. Основные принципы менеджмента.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13. Экономическая культура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культура: сущность и структура. Экономическая культура личности. Экономические отношения и интересы. Экономическая свобода и социальная ответственность. Роль экономической культуры и деятельности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основные положения </w:t>
            </w:r>
            <w:r w:rsidRPr="003337B5">
              <w:rPr>
                <w:rFonts w:ascii="Times New Roman" w:hAnsi="Times New Roman" w:cs="Times New Roman"/>
              </w:rPr>
              <w:t xml:space="preserve">по теме </w:t>
            </w:r>
            <w:r w:rsidRPr="003337B5">
              <w:rPr>
                <w:rFonts w:ascii="Times New Roman" w:hAnsi="Times New Roman" w:cs="Times New Roman"/>
                <w:color w:val="000000"/>
              </w:rPr>
              <w:t>урока: основные элементы экономической культуры.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 определять значение экономической направленности и социальных установок личности; определять, от чего зависит выбор человеком эталона экономического поведения; объяснять, в чем суть и значение экономически грамотного и нравственно ценного поведения человека в экономике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Российской Федерации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39, вопросы и задания после параграфа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37B5">
              <w:rPr>
                <w:rFonts w:ascii="Times New Roman" w:hAnsi="Times New Roman" w:cs="Times New Roman"/>
              </w:rPr>
              <w:t xml:space="preserve">Экономика и экономическая наука. Спрос и предложение. Рыночные структуры. Факторы производства и факторные доходы. Экономические и бухгалтерские затраты и прибыль. Постоянные и переменные затраты, необратимые затраты. Основные источники финансирования бизнеса. Акции, облигации и другие ценные бумаги. </w:t>
            </w:r>
          </w:p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37B5">
              <w:rPr>
                <w:rFonts w:ascii="Times New Roman" w:hAnsi="Times New Roman" w:cs="Times New Roman"/>
              </w:rPr>
              <w:t>Банковская система. Финансовые институты. Виды, причины и последствия инфляции.</w:t>
            </w:r>
          </w:p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37B5">
              <w:rPr>
                <w:rFonts w:ascii="Times New Roman" w:hAnsi="Times New Roman" w:cs="Times New Roman"/>
              </w:rPr>
              <w:t xml:space="preserve">Рынок труда. Безработица </w:t>
            </w:r>
            <w:r w:rsidRPr="003337B5">
              <w:rPr>
                <w:rFonts w:ascii="Times New Roman" w:hAnsi="Times New Roman" w:cs="Times New Roman"/>
              </w:rPr>
              <w:br/>
              <w:t xml:space="preserve">и государственная политика </w:t>
            </w:r>
            <w:r w:rsidRPr="003337B5">
              <w:rPr>
                <w:rFonts w:ascii="Times New Roman" w:hAnsi="Times New Roman" w:cs="Times New Roman"/>
              </w:rPr>
              <w:br/>
              <w:t xml:space="preserve">в области занятости.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B5">
              <w:rPr>
                <w:rFonts w:ascii="Times New Roman" w:hAnsi="Times New Roman" w:cs="Times New Roman"/>
              </w:rPr>
              <w:t>Роль государства в экономике. Общественные блага. Внешние эффекты. Налоги, уплачиваемые предприятиями. Государственный бюджет. Понятие ВВП. Экономический рост и развитие. Мировая экономика. Глобальные экономические проблемы. Особенности современной экономики России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долг.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международной торговли. Экономические циклы.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Основы денежной и бюджетной политики государства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75" w:after="60" w:line="280" w:lineRule="auto"/>
              <w:ind w:firstLine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 Социальная сфера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27–29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14. Социальная структура общества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ее влияние на поведение человека. Статусные символы и знаки отличия. Социальная стратификация и социальное неравенство. Понятие о социальной страте и критерии ее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типология классов. Влияние классового положения на образ и уровень жизни человека. Российская интеллигенция и средний класс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такое социальный статус личности в обществе; социальная группа, социальные отношения; что такое социальная стратификация, какие существуют крупные страты в определенном обществе людей.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разъяснять, апеллируя конкретными примерами, социальную структуру любого общества; анализировать социальный образ, имидж личности; объяснять поступки людей в соответствии с их социальной ролью; объяснять на конкретных примерах; уметь анализировать положение человека в обществе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30–32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15. Социальное взаимодействие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отношения и взаимодействия. Социальный конфликт. Неравенство, богатство и бедность. Определение и измерение богатства. Расточительный образ жизни. Источники доходов класса богатых. «Старые» и «новые» богатые. Средний класс и приличествующий уровень жизни. Бедность как экономическое, культурное и социальное явление. Социальные аспекты труда. Культура труда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 основные положения </w:t>
            </w:r>
            <w:r w:rsidRPr="003337B5">
              <w:rPr>
                <w:rFonts w:ascii="Times New Roman" w:hAnsi="Times New Roman" w:cs="Times New Roman"/>
              </w:rPr>
              <w:t xml:space="preserve">по теме 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урока: что такое социальная связь и социальное взаимодействие; какими факторами обусловливается социальное взаимодействие </w:t>
            </w:r>
            <w:proofErr w:type="gramStart"/>
            <w:r w:rsidRPr="003337B5">
              <w:rPr>
                <w:rFonts w:ascii="Times New Roman" w:hAnsi="Times New Roman" w:cs="Times New Roman"/>
                <w:color w:val="000000"/>
              </w:rPr>
              <w:t>людей</w:t>
            </w:r>
            <w:proofErr w:type="gramEnd"/>
            <w:r w:rsidRPr="003337B5">
              <w:rPr>
                <w:rFonts w:ascii="Times New Roman" w:hAnsi="Times New Roman" w:cs="Times New Roman"/>
                <w:color w:val="000000"/>
              </w:rPr>
              <w:t>; каковы причины социальных конфликтов; как проявляется неравенство в обществе, в чем сущность богатства, бедности и какими социальными характеристиками они обладают; что представляет собой такое явление, как бедность, и какие ее типы выделяют социологи.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 определять последствия социальных конфликтов; объяснять социальные аспекты труда, сущности и значение культуры труда; анализировать влияние неравенства на трудовую деятельность людей, их образ жизни; анализировать отдельные социальные группы людей с позиции их уровня жизни и причины, подтолкнувшие людей к порогу бедности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33–35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16. Социальные нормы и отклоняющееся поведение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нормы. Отклоняющееся поведение. Преступность. Социальный контроль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такое нормы и социальный контроль; в чем состоит значение самоконтроля.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приводить примеры, характеризующие виды социальных норм; определять причины отклоняющегося поведения; объяснять социальную опасность преступности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Социальная мобильность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16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36–37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17. Нации и межнациональные отношения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бобщение и систематизация знаний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Отношения между разными национальностями внутри одного государства. 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</w:t>
            </w:r>
            <w:proofErr w:type="spell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Этноцентризм</w:t>
            </w:r>
            <w:proofErr w:type="spell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национальная нетерпимость. История этнических конфликтов, причины их возникновения и современные проявления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основные положения </w:t>
            </w:r>
            <w:r w:rsidRPr="003337B5">
              <w:rPr>
                <w:rFonts w:ascii="Times New Roman" w:hAnsi="Times New Roman" w:cs="Times New Roman"/>
              </w:rPr>
              <w:t xml:space="preserve">по теме </w:t>
            </w:r>
            <w:r w:rsidRPr="003337B5">
              <w:rPr>
                <w:rFonts w:ascii="Times New Roman" w:hAnsi="Times New Roman" w:cs="Times New Roman"/>
                <w:color w:val="000000"/>
              </w:rPr>
              <w:t>урока: что такое межнациональные отношения.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 разъяснять особенности взаимоотношений национального большинства и меньшинства, опираясь на конкретные исторические примеры; пояснять сущность </w:t>
            </w:r>
            <w:proofErr w:type="spellStart"/>
            <w:r w:rsidRPr="003337B5">
              <w:rPr>
                <w:rFonts w:ascii="Times New Roman" w:hAnsi="Times New Roman" w:cs="Times New Roman"/>
                <w:color w:val="000000"/>
              </w:rPr>
              <w:t>этноцентризма</w:t>
            </w:r>
            <w:proofErr w:type="spellEnd"/>
            <w:r w:rsidRPr="003337B5">
              <w:rPr>
                <w:rFonts w:ascii="Times New Roman" w:hAnsi="Times New Roman" w:cs="Times New Roman"/>
                <w:color w:val="000000"/>
              </w:rPr>
              <w:t xml:space="preserve"> и его влияние на взаимоотношения с разными народами; анализировать этнические конфликты, имевшие место в истории и существующие в современном обществе; уважительно относиться к представителям других национальностей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17, ответить на вопросы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66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rHeight w:val="388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38– 39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18. Семья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быт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бобщение и систематизация знаний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 как фундаментальный институт общества и малая группа. Жизненный цикл семьи. Представление о </w:t>
            </w:r>
            <w:proofErr w:type="spell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нуклеарной</w:t>
            </w:r>
            <w:proofErr w:type="spell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семье. Многопоколенная семья. Эволюция форм семьи. Удовлетворенность браком. Причины, повод и мотивы развода. Последствия развода, его социальная роль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такое семья с социологической точки зрения, какие могут быть семьи.</w:t>
            </w:r>
          </w:p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жизненный цикл семьи; анализировать мотивы и причины распада семей; анализировать семейные взаимоотношения и находить грамотные варианты выхода из конфликтных жизненных ситуаций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Проблема неполных семей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18, ответить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вопросы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rHeight w:val="3330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19. Социальное развитие и молодежь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процессы в современной России. Молодежь как социальная группа. Развитие социальных ролей в юношеском возрасте. Молодежная субкультура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урока: актуальные проблемы нашего общества и молодежи; как изменяются социальные роли человека в молодые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какие льготы предусмотрены для несовершеннолетних работников.</w:t>
            </w:r>
          </w:p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особенности молодежи как социальной группы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19, вопросы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параграфу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6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Социальные группы. Социальная стратификация. Социальный конфликт. Виды социальных норм. Социальный контроль.</w:t>
            </w:r>
            <w:r w:rsidRPr="00E525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Молодёжь как социальная группа, особенности молодёжной субкультуры.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Этнические общности. Межнациональные отношения,</w:t>
            </w:r>
            <w:r w:rsidRPr="00E5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этно-социальные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конфликты, пути их разрешения. Конституционные принципы национальной политики в Российской Федерации. Семья и брак. Современная демографическая ситуация в Российской Федерации. Религиозные объединения в Российской Федерации. Роль церкви в жизни современного общества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раздела. </w:t>
            </w:r>
          </w:p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75" w:after="6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 Политическая сфера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20. Политика и власть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 xml:space="preserve">Формы проявления влияния: сила, власть и авторитет. Становление власти в качестве политического института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основные положения </w:t>
            </w:r>
            <w:r w:rsidRPr="003337B5">
              <w:rPr>
                <w:rFonts w:ascii="Times New Roman" w:hAnsi="Times New Roman" w:cs="Times New Roman"/>
              </w:rPr>
              <w:t xml:space="preserve">по теме </w:t>
            </w:r>
            <w:proofErr w:type="gramStart"/>
            <w:r w:rsidRPr="003337B5">
              <w:rPr>
                <w:rFonts w:ascii="Times New Roman" w:hAnsi="Times New Roman" w:cs="Times New Roman"/>
                <w:color w:val="000000"/>
              </w:rPr>
              <w:t>урока</w:t>
            </w:r>
            <w:proofErr w:type="gramEnd"/>
            <w:r w:rsidRPr="003337B5">
              <w:rPr>
                <w:rFonts w:ascii="Times New Roman" w:hAnsi="Times New Roman" w:cs="Times New Roman"/>
                <w:color w:val="000000"/>
              </w:rPr>
              <w:t xml:space="preserve">: какие существуют формы проявления влияния в обществе; что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234AED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общества. Разделение властей. Властные отношения и социальная иерархия. Борьба за власть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 собой власть, ее виды.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конкретные жизненные ситуации, связанные с борьбой за власть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43– 44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21. Политическая система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бобщение и систематизация знаний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 xml:space="preserve">Структура и функции политической системы. Государство в политической системе. Политические режимы. 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Виды монополии государства: общие и частные. Сущность </w:t>
            </w:r>
            <w:r w:rsidRPr="003337B5">
              <w:rPr>
                <w:rFonts w:ascii="Times New Roman" w:hAnsi="Times New Roman" w:cs="Times New Roman"/>
                <w:color w:val="000000"/>
              </w:rPr>
              <w:br/>
              <w:t>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урока: что такое политическая система общества и какова роль государства в ней; основные признаки государства; основные функции государства; политический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существуют их типы.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давать разъяснение слову «государство», употребляемому в различных значениях, анализировать причины и условия возникновения государства, основные функции государства; анализировать виды монополии государства; анализировать виды политических режимов, подтверждая ответ конкретными примерами из истории и современности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45– 48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22. Гражданское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правовое государство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«Гражданское общество».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 по теме «Правовое государство».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 и история его становления. Признаки правового государства. Черты тоталитарного государства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вопросы: «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ч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такое гражданское общество?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ч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представляет собой институт «гражданства», кто такие граждане, каков их правовой статус?</w:t>
            </w: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ч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такое правовое государство, каковы его основные признаки?»; анализировать взаимоотношения государства и общества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49– 50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23. Демократические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выборы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политические партии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 Повторение и обобщение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Избирательная система. Типы избирательных систем.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Многопартийность и партийные системы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Знать,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представляет собой политическая система: определять сходство и различие мажоритарной и пропорциональных политических систем; типологии политических партий и их сущность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51– 52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24. Участие гражданина в политической жизни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бобщение и систематизация знаний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представляет собой голосование, референдум и каков их механизм; каким образом люди могут участвовать в политической жизни страны для того, чтобы оказывать реальное воздействие на власть и принимаемые ею решения.</w:t>
            </w:r>
          </w:p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сущность активного и пассивного избирательного права; анализировать собственные и чужие политические симпатии и определять факторы, способствующие политической активности населения; объяснять противоречия реальной жизни и находить возможный вариант их разрешения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сфера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23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Индивидуальная.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3337B5">
              <w:rPr>
                <w:rFonts w:ascii="Times New Roman" w:hAnsi="Times New Roman" w:cs="Times New Roman"/>
              </w:rPr>
              <w:t xml:space="preserve">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7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 государство. Политическая элита, особенности ее формирования в современной России. Политические партии и движения. Роль средств массовой информации в политической жизни общества. Политическая идеология.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процесс, его особенности в Российской Федерации. Избирательная кампания в Российской Федерации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Раздел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III. Право. 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7. Право как особая система норм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54– 55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25. Право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норм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бобщение и систематизация знаний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нормы. Функции и сущность права. Представление о юридической ответственности. Права и обязанности. Понятие о естественных правах и гражданских правах. Уровень и содержание правосознания.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культура. Разновидности правовых норм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урока: чем отличаются подходы к определению права; общее в морали и праве; роль системы права в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регулировании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общественных отношений; что представляют собой социальные нормы и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каково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видовое разнообразие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9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отрасли права. Иерархия нормативно-правовых актов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объяснять, в чем заключается взаимосвязь права и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существуют между ними различия; разъяснять сущность права, а также различные его значения; правильно употреблять понятие «право» в вариативных контекстах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26. Источники права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источники права.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источники права.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нормативных актов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урока. </w:t>
            </w:r>
          </w:p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пояснить систему права, раскрывая сущность основных отраслей российского права; определить, нормами каких отраслей права регулируется определенная жизненная ситуация и куда следует обратиться, чтобы узнать модель верного поведения участников правоотношений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>57– 59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>§ 27. Правоотношения</w:t>
            </w:r>
          </w:p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>и правонарушения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>Изучение нового материала.</w:t>
            </w:r>
          </w:p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 xml:space="preserve">Обобщение и 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>Что такое правоотношение.</w:t>
            </w:r>
          </w:p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color w:val="000000"/>
              </w:rPr>
              <w:t>Что такое правонарушение. Юридическая ответственность. Система судебной защиты прав человека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 основные положения </w:t>
            </w:r>
            <w:r w:rsidRPr="003337B5">
              <w:rPr>
                <w:rFonts w:ascii="Times New Roman" w:hAnsi="Times New Roman" w:cs="Times New Roman"/>
              </w:rPr>
              <w:t xml:space="preserve">по теме </w:t>
            </w:r>
            <w:r w:rsidRPr="003337B5">
              <w:rPr>
                <w:rFonts w:ascii="Times New Roman" w:hAnsi="Times New Roman" w:cs="Times New Roman"/>
                <w:color w:val="000000"/>
              </w:rPr>
              <w:t>урока.</w:t>
            </w:r>
          </w:p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337B5">
              <w:rPr>
                <w:rFonts w:ascii="Times New Roman" w:hAnsi="Times New Roman" w:cs="Times New Roman"/>
                <w:color w:val="000000"/>
              </w:rPr>
              <w:t xml:space="preserve"> разъяснять сущность таких понятий, как «правосознание» и «правовая культура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9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знаний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права в современной России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личности»; раскрывать важнейшие признаки правоотношений; определять особенности правонарушений; объяснять различия между проступком и преступлением; называть главные черты юридической ответственности;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основные цели деятельности судебной системы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60– 61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28. Современное российское законодательство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право. Административное право. Гражданское право. Трудовое право. Семейное право. Уголовное право. Экологическое право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общие черты и специфика отраслей российского права; отличие трудового договора от гражданско-правовых договоров; различие проступка и преступления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29. Предпосылки правомерного поведения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Правосознание. Правовая культура. Правомерное поведение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37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333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положения </w:t>
            </w:r>
            <w:r w:rsidRPr="00333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337B5">
              <w:rPr>
                <w:rFonts w:ascii="Times New Roman" w:hAnsi="Times New Roman" w:cs="Times New Roman"/>
                <w:sz w:val="20"/>
                <w:szCs w:val="20"/>
              </w:rPr>
              <w:t xml:space="preserve">по теме </w:t>
            </w:r>
            <w:r w:rsidRPr="00333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урока: что такое правосознание; основные элементы </w:t>
            </w:r>
            <w:proofErr w:type="gramStart"/>
            <w:r w:rsidRPr="00333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правосознания</w:t>
            </w:r>
            <w:proofErr w:type="gramEnd"/>
            <w:r w:rsidRPr="003337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каким образом взаимодействует право и правосознание; правомерное поведение и его признаки; предпосылки правомерного поведения;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правосознания, правомерного поведения и правовой культуры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63– 64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30. Общество в развитии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Многовариантность</w:t>
            </w:r>
            <w:proofErr w:type="spell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общественного развития.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Целостность и противоречивость современного общества.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общественного прогресса. Общественный прогресс.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общественного прогресса. Формы общественного прогресса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урока: чем объясняется многообразие путей и форм общественного развития; что такое процесс </w:t>
            </w: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глобализации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каковы проявления глобализации в экономической сфере; основные глобальные проблемы современности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общество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бобщении</w:t>
            </w:r>
            <w:proofErr w:type="gram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систематизация знаний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E3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Общество-знание</w:t>
            </w:r>
            <w:proofErr w:type="gram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34095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по курсу 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Знать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курса.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анализировать, делать выводы, отвечать на вопросы, высказывать </w:t>
            </w:r>
            <w:proofErr w:type="spell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</w:t>
            </w:r>
            <w:proofErr w:type="spell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73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618"/>
        <w:gridCol w:w="1163"/>
        <w:gridCol w:w="3182"/>
        <w:gridCol w:w="3184"/>
        <w:gridCol w:w="1221"/>
        <w:gridCol w:w="1116"/>
        <w:gridCol w:w="982"/>
        <w:gridCol w:w="527"/>
        <w:gridCol w:w="529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shd w:val="clear" w:color="auto" w:fill="FFFFFF"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5D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«Обществознание»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</w:t>
            </w:r>
            <w:proofErr w:type="spellEnd"/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34095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E525D9"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23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34095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692820" w:rsidRDefault="00692820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 w:rsidP="00E525D9">
      <w:pPr>
        <w:autoSpaceDE w:val="0"/>
        <w:autoSpaceDN w:val="0"/>
        <w:adjustRightInd w:val="0"/>
        <w:spacing w:before="240" w:after="165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236786313"/>
      <w:bookmarkEnd w:id="14"/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11</w:t>
      </w:r>
      <w:r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t xml:space="preserve"> класс</w:t>
      </w:r>
      <w:r w:rsidR="00233314"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(базовый уровень)</w:t>
      </w:r>
    </w:p>
    <w:p w:rsidR="00E525D9" w:rsidRDefault="00E525D9" w:rsidP="00E525D9">
      <w:pPr>
        <w:autoSpaceDE w:val="0"/>
        <w:autoSpaceDN w:val="0"/>
        <w:adjustRightInd w:val="0"/>
        <w:spacing w:before="105" w:after="24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5" w:name="_Toc236786314"/>
      <w:bookmarkEnd w:id="15"/>
      <w:r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рабочая программа</w:t>
      </w:r>
      <w:r w:rsidR="005604F9">
        <w:rPr>
          <w:rFonts w:ascii="Times New Roman" w:hAnsi="Times New Roman" w:cs="Times New Roman"/>
          <w:sz w:val="24"/>
          <w:szCs w:val="24"/>
        </w:rPr>
        <w:t xml:space="preserve"> по обществознанию (включая Экономику и Право)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компонента </w:t>
      </w:r>
      <w:r>
        <w:rPr>
          <w:rFonts w:ascii="Times New Roman" w:hAnsi="Times New Roman" w:cs="Times New Roman"/>
          <w:caps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стандарта среднего (полного) общего образования, </w:t>
      </w:r>
      <w:r w:rsidR="00E34095" w:rsidRPr="00D35AD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34095">
        <w:rPr>
          <w:rFonts w:ascii="Times New Roman" w:hAnsi="Times New Roman" w:cs="Times New Roman"/>
          <w:sz w:val="24"/>
          <w:szCs w:val="24"/>
        </w:rPr>
        <w:t>общеобразовательных учреждений по обществознанию  6-11 классы. Авторы: Л. Н. Боголюбов, Н. И. Городецкая, Л. Ф. Иванова, А. И. Матвеев, Москва «Просвещение», 2009 год.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05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>Учебник: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75" w:after="75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Обществознание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="005604F9">
        <w:rPr>
          <w:rFonts w:ascii="Times New Roman" w:hAnsi="Times New Roman" w:cs="Times New Roman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 : базовый уровень / Л. Н. Боголюбов, Н. И. Городецкая, А. И. Матвеев [и др.] ; под ред. Л. Н. Бого</w:t>
      </w:r>
      <w:r w:rsidR="005604F9">
        <w:rPr>
          <w:rFonts w:ascii="Times New Roman" w:hAnsi="Times New Roman" w:cs="Times New Roman"/>
          <w:sz w:val="24"/>
          <w:szCs w:val="24"/>
        </w:rPr>
        <w:t>любова. – М.</w:t>
      </w:r>
      <w:r w:rsidR="00E34095">
        <w:rPr>
          <w:rFonts w:ascii="Times New Roman" w:hAnsi="Times New Roman" w:cs="Times New Roman"/>
          <w:sz w:val="24"/>
          <w:szCs w:val="24"/>
        </w:rPr>
        <w:t>: Просвещение, 2010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25D9" w:rsidRDefault="005604F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75" w:after="75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планом, к</w:t>
      </w:r>
      <w:r w:rsidR="00E525D9">
        <w:rPr>
          <w:rFonts w:ascii="Times New Roman" w:hAnsi="Times New Roman" w:cs="Times New Roman"/>
          <w:sz w:val="24"/>
          <w:szCs w:val="24"/>
        </w:rPr>
        <w:t xml:space="preserve">оличество часов: всего – 68 (из расчета 2 часа в неделю). 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05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предусматривает следующие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формы</w:t>
      </w:r>
      <w:r>
        <w:rPr>
          <w:rFonts w:ascii="Times New Roman" w:hAnsi="Times New Roman" w:cs="Times New Roman"/>
          <w:sz w:val="24"/>
          <w:szCs w:val="24"/>
        </w:rPr>
        <w:t xml:space="preserve"> промежуточной и итоговой аттестации: контрольные работы, тестирование, обобщающие уроки. 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05" w:after="6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рабочей программы способствует: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отношений; эти знания необходимы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формированию опыта применения полученных знаний и умений для решения 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</w:t>
      </w:r>
      <w:r>
        <w:rPr>
          <w:rFonts w:ascii="Times New Roman" w:hAnsi="Times New Roman" w:cs="Times New Roman"/>
          <w:sz w:val="24"/>
          <w:szCs w:val="24"/>
        </w:rPr>
        <w:lastRenderedPageBreak/>
        <w:t>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обществознания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ученик должен: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1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E525D9" w:rsidRDefault="00E525D9" w:rsidP="00E525D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особенности социально-гуманитарного познания; </w:t>
      </w:r>
    </w:p>
    <w:p w:rsidR="00E525D9" w:rsidRDefault="00E525D9" w:rsidP="00E525D9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характеризовать основные социальные объекты, выделяя их существенные признаки, закономерности развития; 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объяснять причинно-</w:t>
      </w:r>
      <w:r>
        <w:rPr>
          <w:rFonts w:ascii="Times New Roman" w:hAnsi="Times New Roman" w:cs="Times New Roman"/>
          <w:spacing w:val="15"/>
          <w:sz w:val="24"/>
          <w:szCs w:val="24"/>
        </w:rPr>
        <w:t>следственные</w:t>
      </w:r>
      <w:r>
        <w:rPr>
          <w:rFonts w:ascii="Times New Roman" w:hAnsi="Times New Roman" w:cs="Times New Roman"/>
          <w:sz w:val="24"/>
          <w:szCs w:val="24"/>
        </w:rPr>
        <w:t xml:space="preserve">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осуществлять поиск социальной информации, представленной в различных знаковых системах;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подготовить устное выступление, творческую работу по социальной проблематике;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совершенствования собственной познавательной деятельности;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решения практических жизненных проблем, возникающих в социальной деятельности; 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предвидения возможных последствий определенных социальных действий;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оценки происходящих событий и поведения людей с точки зрения морали и права;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реализации и защиты прав человека и гражданина, осознанного выполнения гражданских обязанностей;</w:t>
      </w:r>
    </w:p>
    <w:p w:rsidR="00E525D9" w:rsidRDefault="00E525D9" w:rsidP="00E525D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осуществления конструктивного взаимодействия людей с разными убеждениями, культурными ценностями, социальным положением.</w:t>
      </w: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E525D9" w:rsidRDefault="00E525D9">
      <w:pPr>
        <w:rPr>
          <w:sz w:val="24"/>
          <w:szCs w:val="24"/>
        </w:rPr>
      </w:pPr>
    </w:p>
    <w:p w:rsidR="00692820" w:rsidRDefault="00692820">
      <w:pPr>
        <w:rPr>
          <w:sz w:val="24"/>
          <w:szCs w:val="24"/>
        </w:rPr>
      </w:pPr>
    </w:p>
    <w:p w:rsidR="00692820" w:rsidRDefault="00692820">
      <w:pPr>
        <w:rPr>
          <w:sz w:val="24"/>
          <w:szCs w:val="24"/>
        </w:rPr>
      </w:pPr>
    </w:p>
    <w:p w:rsidR="00692820" w:rsidRDefault="00692820">
      <w:pPr>
        <w:rPr>
          <w:sz w:val="24"/>
          <w:szCs w:val="24"/>
        </w:rPr>
      </w:pPr>
    </w:p>
    <w:p w:rsidR="00E525D9" w:rsidRPr="00E525D9" w:rsidRDefault="00E525D9" w:rsidP="00E525D9">
      <w:pPr>
        <w:autoSpaceDE w:val="0"/>
        <w:autoSpaceDN w:val="0"/>
        <w:adjustRightInd w:val="0"/>
        <w:spacing w:before="240" w:after="180" w:line="268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6" w:name="_Toc236786315"/>
      <w:bookmarkEnd w:id="16"/>
      <w:r w:rsidRPr="00E525D9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  <w:r w:rsidR="00E3409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(68 ч.)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rHeight w:val="810"/>
          <w:tblCellSpacing w:w="0" w:type="dxa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№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25D9">
              <w:rPr>
                <w:rFonts w:ascii="Times New Roman" w:hAnsi="Times New Roman" w:cs="Times New Roman"/>
              </w:rPr>
              <w:t>п</w:t>
            </w:r>
            <w:proofErr w:type="gramEnd"/>
            <w:r w:rsidRPr="00E525D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Кол-во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Требования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 уровню подготовки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Вид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контроля.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  <w:caps/>
              </w:rPr>
              <w:t>и</w:t>
            </w:r>
            <w:r w:rsidRPr="00E525D9">
              <w:rPr>
                <w:rFonts w:ascii="Times New Roman" w:hAnsi="Times New Roman" w:cs="Times New Roman"/>
              </w:rPr>
              <w:t>змерители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Домашнее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 xml:space="preserve">Дата </w:t>
            </w:r>
            <w:r w:rsidRPr="00E525D9"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E525D9" w:rsidRPr="00E525D9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факт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Что изучает курс «Обществознание»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  <w:p w:rsidR="00234AED" w:rsidRPr="00E525D9" w:rsidRDefault="00234AED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Человек и экономика. Проблемы социально-политической жизни. Человек и закон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основные положения.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Вид контроля: 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Измерители: 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60" w:line="26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Человек и экономика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1. Экономика: наука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 хозяйство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Что изучает экономическая наука. Экономика и экономическая деятельность. Измерители экономической деятельности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с чем связано появление экономической науки; что изучают макроэкономика и микроэкономика; как можно измерить и определить ВВП.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каковы основные проблемы экономической науки, назвать и охарактеризовать их.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что необходимо для того, чтобы объекты природы были преобразованы в предметы потребления, какова роль экономической деятельности в этом процессе; объяснять, какими способами можно увеличить объем производимой продукции при имеющихся ограниченных ресурсах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1, с. 6–16;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1–4,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4–5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2. Экономический рост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 развитие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Понятие экономического роста. Факторы экономического роста. Экстенсивный и интенсивный рост. Экономическое развитие. Экономический цикл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«порочный круг бедности».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экономический ро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аны и как он измеряется; чем экономический рост отличается от экономического развития; как государство может воздействовать на экономический цикл.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факторы экстенсивного и интенсивного роста; объяснять, чем отличаются кризисы XIX в. от кризисов XX в.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2, с. 17–29; задания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1–4,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28–29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6–7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3. Рыночные отношения в экономике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Рынок и его роль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 экономической жизни. Рыночная структура и инфраструктура. Конкуренция и монополия. Современный рынок. Становление рыночной экономики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основные признаки свободного рынка; какова структура и инфраструктура рынка; чем характеризуется современный рынок.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чем рыночная экономика отличается от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(плановой, командной); в чем состоят особенности фондового рынка; что свидетельствует о рыночном характере российской экономики.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 действуют в рыночном хозяйстве экономические законы; объяснять, какую роль в рыночной экономике играет конкуренция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3, с. 30–42; задания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№ 1–4,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8–9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4. Фирмы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 экономике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 и факторные доходы. Экономические и бухгалтерские издержки и прибыль. Постоянные и переменные издержки производства. Налоги, уплачиваемые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предприятиями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«эффективное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»; какие налоги платят фирмы.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Понимать,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какие доходы можно получить, владея факторами производства; зачем производитель рассчитывает издержки и прибыль.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от чего зависит успех деятельности предприятия; объяснять, можно ли и как получить доход, не имея капитала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4, с. 43–54;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1–4, с. 54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5. Правовые основы предпринимательской деятельности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нового материала </w:t>
            </w:r>
            <w:r w:rsidR="00234AED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предпринимательства. Организационно-правовые формы предпринимательства.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Как открыть свое дело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какие законы регулируют предпринимательские правоотношения; что такое лицензия, какова цель лицензирования.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что мешает развитию производственного предпринимательства; что подразумевается под обоснованием предпринимательской идеи, попробовать привести конкретный пример; что влечет за собой осуществление предпринимательской деятельности без государственной регистрации.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определение предпринимательских правоотношений; объяснять, какие принципы лежат в основе предпринимательского</w:t>
            </w:r>
            <w:r w:rsidR="00D76F4A">
              <w:rPr>
                <w:rFonts w:ascii="Times New Roman" w:hAnsi="Times New Roman" w:cs="Times New Roman"/>
                <w:sz w:val="24"/>
                <w:szCs w:val="24"/>
              </w:rPr>
              <w:t xml:space="preserve"> права.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5, с. 54–66;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1–5, с. 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12–13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6. Слагаемые успеха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 бизнесе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бизнеса. Основные принципы менеджмента. Основы маркетинга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финансирование и каковы его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; какие источники финансирования характерны для крупного и малого бизнеса; что такое топ-менеджмент и какую должность он занимает в фирме.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можно ли открыть свое дело, не изучая рынок.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могут ли малые предприниматели в России получить долговременный кредит у коммерческих банков; объяснять, обязательно ли каждое предприятие должно осуществлять стратегическое планирование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6, с. 67–78;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1–3, с. 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14–15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7. Экономика и государство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Экономические функции государства. Инструмент регулирования экономики.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Денежно-кредитная (монетарная) политика. Бюджетно-</w:t>
            </w: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говая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(фискальная) политика. Нужна ли рынку помощь государства?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в чем заключается ограниченность возможностей рынка «регулировать» экономику.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, почему государство занимается производством общественных благ; должны ли существовать пределы вмешательства государства в экономику, если да, то почему.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какие цели преследует правительство, проводя экономическую политику; называть основные методы воздействия государства на экономику; объяснять, как государство оказывает поддержку рыночной экономике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7, с. 78–91;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1–4,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90–91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16–17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8. Финансы в экономике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Банковская система. Другие финансовые институты. Инфляция: виды, причины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 последствия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какую роль выполняют финансы в экономике; кого обслуживают различные финансовые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институты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; каковы социально-экономические последствия инфляции, нужно ли бороться с инфляцией.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 устроена банковская система страны; зачем нужны коммерческие банки; может ли инфляция положительно влиять на экономику.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почему возникает инфляция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8, с. 91–102;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1–4, с. 102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18–19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9. Занятость и безработица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Рынок труда. Причины и виды безработицы. Государственная политика в области занятости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 действуют спрос и предложение на рынке труда; каковы особенности различных видов безработицы; как государство регулирует занятость населения.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необходим рынок труда.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почему трудно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до-</w:t>
            </w: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стичь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равновесия на рынке труда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9,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103–115;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1–7,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114–115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20–21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10. Мировая экономика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экономика. Международная торговля. Государственная политика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что такое «международные экономические отношения».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каковы причины международного разделения труда; почему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10,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116–127;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№ 1–3,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2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нового материала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области международной торговли. Глобальные проблемы экономики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некоторые государства применяют политику протекционизма.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какая страна – США или Нидерланды – больше зависит от международной торговли и почему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127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22–23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11. Человек в системе экономических отношений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поведение потребителя.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Рациональное поведение производителя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какие факторы влияют на производительность труда.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какие экономические проблемы приходится решать в условиях ограниченных ресурсов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рациональным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производителю и потребителю.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Подумать,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защитить свои доходы от инфляции, если да, то каким образом.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 рационально расходовать деньги, чем обязательные расходы отличаются от произвольных расходов; объяснять, какими способами можно увеличить объем производимой продукции при имеющихся ограниченных ресурсах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11,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128–137;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№ 1–4, с. 137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24–25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 экономика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раздела.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Проблемы социально-политической и духовной жизни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26–27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12. Свобода в деятельности человека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«Свобода есть </w:t>
            </w:r>
            <w:proofErr w:type="spellStart"/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осо-знанная</w:t>
            </w:r>
            <w:proofErr w:type="spellEnd"/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необходимость». Свобода и ответственность. Человек несет всю тяжесть мира на своих плечах. Свободное общество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как понятие «свобода» было связано с политической борьбой в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овое и </w:t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овейшее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; какое общество можно считать свободным; в чем выражается общественная необходимость.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 чему может приводить неограниченная свобода выбора, как свобода трактуется в христианском вероучении.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какова связь понятий «свобода», «выбор», «ответственность»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12, с. 140–148; задания № 1–5,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148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28–29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13. Общественное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со-знание</w:t>
            </w:r>
            <w:proofErr w:type="gram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Сущность и особенности общественного сознания. Структура общественного сознания. Общественная психология и идеология. Индивидуальное и общественное сознание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какие уровни принято выделять в общественном сознании.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общественное сознание и духовная культура; в чем различаются общественная психология и идеология, как связаны между собой общественное и индивидуальное сознание.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что понимается под сущностью сознания сторонниками различных точек зрения; характеризовать основные черты общественного сознания; дать характеристику различных форм общественного сознания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13, с. 148–158; задания № 1–4,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158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30–31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14. Полити</w:t>
            </w:r>
            <w:r w:rsidRPr="00E525D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ческое </w:t>
            </w:r>
            <w:proofErr w:type="gramStart"/>
            <w:r w:rsidRPr="00E525D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со-знание</w:t>
            </w:r>
            <w:proofErr w:type="gram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Обыденное и теоретическое сознание. Что такое идеология. Современные политические идеологии.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Роль идеологии в политической жизни. Политическая психология. Средства массовой информации и политическое сознание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чем различаются два уровня политического сознания: обыденно-практический и </w:t>
            </w: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идеолого-теоретиче-ский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, какова связь между ними; что такое идеология, какую роль она играет в политической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; каковы характерные черты политической психологии.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какова суть отличия понятия «политическое сознание» от понятия «политическое знание».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каждую из идеологий, оказавших влияние на события XX в.; определять место СМИ в современной политической жизни, знать их функции, понимать каким образом СМИ осуществляют свое политическое влияние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§ 14, с. 158–172;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1–4, с. 172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32–33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15. Политическое поведение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Многообразие форм политического поведения. Политический терроризм. Регулирование политического поведения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что называется политическим поведением, как различаются его формы, привести примеры; чем характеризуется электоральное поведение; каковы возможности регулирования политического поведения.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каковы мотивы политического поведения.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в каких случаях имеет место протестное поведение; объяснять, чем опасно экстремистское поведение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15,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172–181;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№ 1–4, с. 181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 w:line="247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34–35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16. Политическая элита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и политическое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лидерство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Политическая элита. Политическое лидерство. Роль политического лидера. Типы лидерства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политическая элита; кто такой политический лидер, каковы основные признаки политического лидерства; основные функции политического лидера.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 рекрутируется политическая элита; что общего и что различного у двух типов лидерства – традиционного и харизматического.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какие элитные группы оказывают влияние на принятие политических решений; объяснять, какими качествами должен обладать политический лидер; сравнивать традиционное, легальное (на основе закона) и харизматическое лидерство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16,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182–193;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1–4,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с. 192–193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rHeight w:val="376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36–37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17. Демографическая ситуация в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России и проблемы неполной семьи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нового материала 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развития семьи в современной России. Проблема неполных семей. Современная демографическая ситуация в </w:t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ф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какие тенденции в развитии семьи можно оценить как неблагоприятные, что такое неполная семья, как увеличение числа неполных семей сказывается на демографической и социальной ситуации в обществе.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чем характеризуется современная демографическая ситуация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в России.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какие факторы оказали негативное влияние на современную демографическую ситуацию в России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17,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193–202;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№ 1–4,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201–202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68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38–39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18. Религиозные </w:t>
            </w:r>
            <w:proofErr w:type="spellStart"/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-единения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оссийской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ф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Религиозные объединения. Права религиозных организаций. Проблема поддержания межрелигиозного мира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какие религиозные объединения могут действовать в </w:t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ф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едерации; обязательные признаки, которыми должны обладать религиозные объединения; законодательные нормы в отношении создания религиозных объединений в органах власти.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какие основные проблемы стоят перед государством в вопросах взаимоотношений с религиозными организациями и учреждениями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18,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202–213;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1–4,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с. 212–213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40–41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социально-политической и духовной жизни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курса.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Проверочная работа. Тест.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Глава</w:t>
            </w:r>
            <w:r w:rsidRPr="00E5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Человек и закон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42–43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19. Современные подходы к пониманию права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Нормативный подход к праву. Естественное право: от идеи к юридической реальности. Взаимосвязь естественного и позитивного права. Законотворческий проце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сс в РФ</w:t>
            </w:r>
            <w:proofErr w:type="gramEnd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в чем суть нормативного подхода к праву.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основные особенности естественного права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19,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217–228;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1–2,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с. 227–228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 w:line="268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44–45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20. Гражданин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ос-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ф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Гражданство РФ. Права и обязанности гражданина РФ. Воинская обязанность. Альтернативная гражданская служба. Права и обязанности налогоплательщика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что такое гражданство, каковы принципы российского гражданства, каковы основания приобретения гражданства; в отношении каких категорий иностранных граждан и лиц </w:t>
            </w:r>
            <w:r w:rsidRPr="00E525D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без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гражданства может быть применена упрощенная процедура приема в российское гражданство; каковы права гражданина РФ; что такое воинская обязанность, что такое альтернативная гражданская служба, кто имеет право на замену военной службы по призыву альтернативной гражданской службой.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в чем отличие прав гражданина от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права и обязанности налогоплательщика.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конституционные обязанности, возложенные на гражданина РФ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20,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228–238;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1–4, с. 238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46–47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21. Экологическое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337B5">
              <w:rPr>
                <w:rFonts w:ascii="Times New Roman" w:hAnsi="Times New Roman" w:cs="Times New Roman"/>
              </w:rPr>
              <w:t xml:space="preserve">Общая характеристика экологического права. Право человека на благоприятную окружающую среду. Способы защиты </w:t>
            </w:r>
            <w:proofErr w:type="gramStart"/>
            <w:r w:rsidRPr="003337B5">
              <w:rPr>
                <w:rFonts w:ascii="Times New Roman" w:hAnsi="Times New Roman" w:cs="Times New Roman"/>
              </w:rPr>
              <w:t>экологических</w:t>
            </w:r>
            <w:proofErr w:type="gramEnd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в чем особенности экологического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; какие виды ответственности за экологические правонарушения предусматривает законодательство.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в чем состоит специфика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21,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239–250;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№ 1–4,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249–250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rHeight w:val="343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1962A1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прав. Экологические правонарушения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экологических отношений; почему право на благоприятную окружающую среду принадлежит к числу общечеловеческих ценностей; почему важно использовать различные способы экологической защиты.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каковы составные части окружающей среды; характеризовать основные экологические права, закрепленные в </w:t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онституции РФ; называть основные способы защиты экологических прав граждан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48–49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22. Гражданское право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правоотношения. Имущественные права личные, неимущественные права. Личные неимущественные права. Право на интеллектуальную собственность. Наследование. Защита гражданских прав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что такое гражданские правоотношения, что понимают под их содержанием.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какие особенности характерны для гражданских правоотношений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22, с. 250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50–51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23. Семейное право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3337B5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7B5">
              <w:rPr>
                <w:rFonts w:ascii="Times New Roman" w:hAnsi="Times New Roman" w:cs="Times New Roman"/>
                <w:caps/>
                <w:sz w:val="20"/>
                <w:szCs w:val="20"/>
              </w:rPr>
              <w:t>у</w:t>
            </w:r>
            <w:r w:rsidRPr="003337B5">
              <w:rPr>
                <w:rFonts w:ascii="Times New Roman" w:hAnsi="Times New Roman" w:cs="Times New Roman"/>
                <w:sz w:val="20"/>
                <w:szCs w:val="20"/>
              </w:rPr>
              <w:t>своение нового учебного материала.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D76F4A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4A">
              <w:rPr>
                <w:rFonts w:ascii="Times New Roman" w:hAnsi="Times New Roman" w:cs="Times New Roman"/>
                <w:sz w:val="20"/>
                <w:szCs w:val="20"/>
              </w:rPr>
              <w:t xml:space="preserve">Правовая связь членов семьи. Фактический брак, церковный брак, гражданский брак.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D76F4A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4A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D76F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D76F4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по теме урока: какие </w:t>
            </w:r>
            <w:proofErr w:type="gramStart"/>
            <w:r w:rsidRPr="00D76F4A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  <w:proofErr w:type="gramEnd"/>
            <w:r w:rsidRPr="00D76F4A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регулируются семейным правом; </w:t>
            </w:r>
            <w:proofErr w:type="gramStart"/>
            <w:r w:rsidRPr="00D76F4A">
              <w:rPr>
                <w:rFonts w:ascii="Times New Roman" w:hAnsi="Times New Roman" w:cs="Times New Roman"/>
                <w:sz w:val="20"/>
                <w:szCs w:val="20"/>
              </w:rPr>
              <w:t>каковы</w:t>
            </w:r>
            <w:proofErr w:type="gramEnd"/>
            <w:r w:rsidRPr="00D76F4A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заключения брака; личные и имущественные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E19CB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19CB">
              <w:rPr>
                <w:rFonts w:ascii="Times New Roman" w:hAnsi="Times New Roman" w:cs="Times New Roman"/>
                <w:sz w:val="18"/>
                <w:szCs w:val="18"/>
              </w:rPr>
              <w:t xml:space="preserve">§ 23, </w:t>
            </w:r>
          </w:p>
          <w:p w:rsidR="00E525D9" w:rsidRPr="00EE19CB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19CB">
              <w:rPr>
                <w:rFonts w:ascii="Times New Roman" w:hAnsi="Times New Roman" w:cs="Times New Roman"/>
                <w:sz w:val="18"/>
                <w:szCs w:val="18"/>
              </w:rPr>
              <w:t xml:space="preserve">с. 262–273; </w:t>
            </w:r>
          </w:p>
          <w:p w:rsidR="00E525D9" w:rsidRPr="00EE19CB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19CB">
              <w:rPr>
                <w:rFonts w:ascii="Times New Roman" w:hAnsi="Times New Roman" w:cs="Times New Roman"/>
                <w:sz w:val="18"/>
                <w:szCs w:val="18"/>
              </w:rPr>
              <w:t xml:space="preserve">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№ 1–8; 1–4,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4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"/>
        <w:gridCol w:w="1464"/>
        <w:gridCol w:w="618"/>
        <w:gridCol w:w="1237"/>
        <w:gridCol w:w="2263"/>
        <w:gridCol w:w="3983"/>
        <w:gridCol w:w="1645"/>
        <w:gridCol w:w="1569"/>
        <w:gridCol w:w="543"/>
        <w:gridCol w:w="543"/>
      </w:tblGrid>
      <w:tr w:rsidR="00E525D9" w:rsidRPr="00E525D9">
        <w:trPr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Субъекты и объекты семейных правоотношений. Вступление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 брак и расторжение брака. Права и обязанности супругов. Права и обязанности детей и родителей. Воспитание детей, оставшихся без попечения родителей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ребенка в семье.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субъекты и объекты семейных правоотношений; указывать, на какие права распределяется принцип равенства супругов в браке; объяснять, кем и как может осуществляться воспитание детей, оставшихся без попечения родителей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52–53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24. Правовое регулирование занятости и трудоустройства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Трудовые правоотношения. Субъекты трудового права. Работник и работодатель. Порядок приема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525D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работу. Трудовая книжка, трудовой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стаж, трудовой договор, испытательный срок. Занятость населения. Социальная защита и социальное обеспечение. Профессиональное образование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какие документы необходимы работнику при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работу;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каков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заключения, изменения и расторжения трудового договора; учреждения профессионального образования.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определение понятий; приводить пример трудовых правоотношений, выделив основные права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и обязанности субъектов трудового права; объяснять, чем отличается понятие «занятый», «незанятый», «безработный»; приводить примеры социальной защиты и социального обеспечения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24,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274–285;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№ 1–3,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285–286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 w:line="259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3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"/>
        <w:gridCol w:w="1465"/>
        <w:gridCol w:w="618"/>
        <w:gridCol w:w="1237"/>
        <w:gridCol w:w="2262"/>
        <w:gridCol w:w="4059"/>
        <w:gridCol w:w="1646"/>
        <w:gridCol w:w="1569"/>
        <w:gridCol w:w="544"/>
        <w:gridCol w:w="544"/>
      </w:tblGrid>
      <w:tr w:rsidR="00E525D9" w:rsidRPr="00E525D9" w:rsidTr="00EE19CB">
        <w:trPr>
          <w:tblCellSpacing w:w="0" w:type="dxa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525D9">
              <w:rPr>
                <w:rFonts w:ascii="Times New Roman" w:hAnsi="Times New Roman" w:cs="Times New Roman"/>
              </w:rPr>
              <w:t>10</w:t>
            </w:r>
          </w:p>
        </w:tc>
      </w:tr>
      <w:tr w:rsidR="00E525D9" w:rsidRPr="00E525D9" w:rsidTr="00EE19CB">
        <w:tblPrEx>
          <w:tblCellSpacing w:w="-8" w:type="dxa"/>
        </w:tblPrEx>
        <w:trPr>
          <w:tblCellSpacing w:w="-8" w:type="dxa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54–55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25. Процессуальное право: гражданский и арбитражный процесс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Процессуальное право. Основные принципы гражданского процесса. Судопроизводство. Участники гражданского процесса.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Прохождение дела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 суде. Арбитражный процесс. Исполнение судебных решений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какие лица участвуют в деле в гражданском и арбитражном процессе; что такое процессуальные права; какой документ составляется для письменного обращения в суд с просьбой о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рассмотрении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гражданско-правового спора и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каково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его содержание; называть требования, которым должно отвечать решение суда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25,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286–298;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№ 1–6,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297–298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 w:rsidTr="00EE19CB">
        <w:tblPrEx>
          <w:tblCellSpacing w:w="-8" w:type="dxa"/>
        </w:tblPrEx>
        <w:trPr>
          <w:tblCellSpacing w:w="-8" w:type="dxa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56–57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26. Процессуальное право: уголовный процесс 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Основные принципы и участники процесса. Меры процессуального принуждения. Досудебное производство. Судебное производство. Суд присяжных заседателей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в каком законодательном акте собраны правила уголовного судопроизводства; меры процессуального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принуждения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; какие права имеет задержанный; почему заседатели называются присяжными.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определение понятий; решать юридические задачи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26,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298–310;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№ 1–8,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с. 309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 w:rsidTr="00EE19CB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58–59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CB">
              <w:rPr>
                <w:rFonts w:ascii="Times New Roman" w:hAnsi="Times New Roman" w:cs="Times New Roman"/>
              </w:rPr>
              <w:t>§ 27. Процессуальное право: административная юрисдикция,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конституци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CB">
              <w:rPr>
                <w:rFonts w:ascii="Times New Roman" w:hAnsi="Times New Roman" w:cs="Times New Roman"/>
              </w:rPr>
              <w:t>Административная юрисдикция. Субъекты административной ответственности. Административные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наказания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что такое административная юрисдикция; в каком законодательном акте систематизированы ее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; каковы меры обеспечения по делам об АП; кто вправе назначать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§ 27,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с. 310–319;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1–4,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319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587"/>
        <w:gridCol w:w="1163"/>
        <w:gridCol w:w="2354"/>
        <w:gridCol w:w="4013"/>
        <w:gridCol w:w="1613"/>
        <w:gridCol w:w="1569"/>
        <w:gridCol w:w="543"/>
        <w:gridCol w:w="529"/>
      </w:tblGrid>
      <w:tr w:rsidR="00E525D9" w:rsidRPr="00E525D9">
        <w:trPr>
          <w:trHeight w:val="315"/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rHeight w:val="220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онное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судопроизводство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Основные принципы конституционного судопроизводства. Стадии конституционного судопроизводства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</w:t>
            </w:r>
            <w:proofErr w:type="spell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правонаказание</w:t>
            </w:r>
            <w:proofErr w:type="spell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; что такое конституционность акта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rHeight w:val="451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60–61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28. Международная защита прав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Защита прав и свобод человека средствами ООН. Европейская система защиты прав человека. Проблема отмены смертной казни. Международные преступления и правонарушения. Полномочия международного уголовного суда. Перспективы развития механизмов международной защиты прав и свобод человека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какие структурные подразделения ООН занимаются защитой прав человека; как </w:t>
            </w: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организована</w:t>
            </w:r>
            <w:proofErr w:type="gramEnd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зашита прав человека в рамках </w:t>
            </w: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овета Европы; что такое международное преступление; каковы причины организации международного уголовного суда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§ 28, с. 320–330;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№ 1–4,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с. 330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rHeight w:val="1290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62–63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§ 29. Взгляды в будущее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CB">
              <w:rPr>
                <w:rFonts w:ascii="Times New Roman" w:hAnsi="Times New Roman" w:cs="Times New Roman"/>
              </w:rPr>
              <w:t xml:space="preserve">Общество:  человек перед лицом угроз и вызовов XXI в. Экологические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проблемы.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объяснять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§ 29, с. 333–344;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№ 1–5, 1–4,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с. 343–344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587"/>
        <w:gridCol w:w="1163"/>
        <w:gridCol w:w="2354"/>
        <w:gridCol w:w="4013"/>
        <w:gridCol w:w="1613"/>
        <w:gridCol w:w="1569"/>
        <w:gridCol w:w="543"/>
        <w:gridCol w:w="529"/>
      </w:tblGrid>
      <w:tr w:rsidR="00E525D9" w:rsidRPr="00E525D9">
        <w:trPr>
          <w:trHeight w:val="315"/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rHeight w:val="8205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CB">
              <w:rPr>
                <w:rFonts w:ascii="Times New Roman" w:hAnsi="Times New Roman" w:cs="Times New Roman"/>
              </w:rPr>
              <w:t xml:space="preserve">Угрозы термоядерной войны. Международный терроризм. Преодоление экономической отсталости, бедности и нищеты стран «третьего» мира. Социально-демографические проблемы. Наркомания и наркобизнес. Отставание с разработкой методов лечения и профилактики наиболее опасных болезней. Проблема предотвращения опасных последствий научно-технического прогресса. Опасность масштабных аварий в промышленности, энергетике и на транспорте. Угрозы культуре, духовному развитию человека. </w:t>
            </w:r>
            <w:r w:rsidRPr="00EE19CB">
              <w:rPr>
                <w:rFonts w:ascii="Times New Roman" w:hAnsi="Times New Roman" w:cs="Times New Roman"/>
              </w:rPr>
              <w:br/>
              <w:t>Постиндустриальное (информационное)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зрения; называть и характеризовать основные проблемы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br/>
              <w:t>XXI в.; объяснять возможные пути решения глобальных проблем; объяснять, чем отличается постиндустриальное общество от индустриального; какими качествами должен обладать человек, чтобы жить и работать в меняющемся обществе</w:t>
            </w:r>
            <w:proofErr w:type="gram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E525D9">
        <w:rPr>
          <w:rFonts w:ascii="Times New Roman" w:hAnsi="Times New Roman" w:cs="Times New Roman"/>
          <w:i/>
          <w:iCs/>
        </w:rPr>
        <w:br w:type="page"/>
      </w:r>
      <w:r w:rsidRPr="00E525D9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1495"/>
        <w:gridCol w:w="587"/>
        <w:gridCol w:w="1163"/>
        <w:gridCol w:w="2354"/>
        <w:gridCol w:w="4013"/>
        <w:gridCol w:w="1613"/>
        <w:gridCol w:w="1569"/>
        <w:gridCol w:w="543"/>
        <w:gridCol w:w="529"/>
      </w:tblGrid>
      <w:tr w:rsidR="00E525D9" w:rsidRPr="00E525D9">
        <w:trPr>
          <w:trHeight w:val="315"/>
          <w:tblCellSpacing w:w="0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25D9" w:rsidRPr="00E525D9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64–65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и общество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="001962A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курса. 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Тест. Ответы</w:t>
            </w:r>
          </w:p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D9" w:rsidRPr="00E525D9">
        <w:tblPrEx>
          <w:tblCellSpacing w:w="-8" w:type="dxa"/>
        </w:tblPrEx>
        <w:trPr>
          <w:trHeight w:val="600"/>
          <w:tblCellSpacing w:w="-8" w:type="dxa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5D9" w:rsidRPr="00E525D9" w:rsidRDefault="00E525D9" w:rsidP="00E5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D9" w:rsidRPr="00E525D9" w:rsidRDefault="00E525D9" w:rsidP="00E5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D76F4A" w:rsidRDefault="00D76F4A">
      <w:pPr>
        <w:rPr>
          <w:sz w:val="24"/>
          <w:szCs w:val="24"/>
        </w:rPr>
      </w:pPr>
    </w:p>
    <w:p w:rsidR="00D76F4A" w:rsidRPr="00CA7391" w:rsidRDefault="00D76F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FB1F18">
        <w:rPr>
          <w:sz w:val="24"/>
          <w:szCs w:val="24"/>
        </w:rPr>
        <w:t xml:space="preserve">Рабочая программа составлена учителем истории и обществознания </w:t>
      </w:r>
      <w:proofErr w:type="spellStart"/>
      <w:r w:rsidR="00FB1F18">
        <w:rPr>
          <w:sz w:val="24"/>
          <w:szCs w:val="24"/>
        </w:rPr>
        <w:t>Цопановой</w:t>
      </w:r>
      <w:proofErr w:type="spellEnd"/>
      <w:r w:rsidR="00FB1F18">
        <w:rPr>
          <w:sz w:val="24"/>
          <w:szCs w:val="24"/>
        </w:rPr>
        <w:t xml:space="preserve"> И.Т.</w:t>
      </w:r>
      <w:r>
        <w:rPr>
          <w:sz w:val="24"/>
          <w:szCs w:val="24"/>
        </w:rPr>
        <w:t xml:space="preserve">                    </w:t>
      </w:r>
    </w:p>
    <w:sectPr w:rsidR="00D76F4A" w:rsidRPr="00CA7391" w:rsidSect="00692820">
      <w:footerReference w:type="default" r:id="rId8"/>
      <w:pgSz w:w="15840" w:h="12240" w:orient="landscape"/>
      <w:pgMar w:top="709" w:right="1134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01" w:rsidRDefault="00D77C01" w:rsidP="00CA7391">
      <w:pPr>
        <w:spacing w:after="0" w:line="240" w:lineRule="auto"/>
      </w:pPr>
      <w:r>
        <w:separator/>
      </w:r>
    </w:p>
  </w:endnote>
  <w:endnote w:type="continuationSeparator" w:id="0">
    <w:p w:rsidR="00D77C01" w:rsidRDefault="00D77C01" w:rsidP="00CA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876"/>
      <w:docPartObj>
        <w:docPartGallery w:val="Page Numbers (Bottom of Page)"/>
        <w:docPartUnique/>
      </w:docPartObj>
    </w:sdtPr>
    <w:sdtEndPr/>
    <w:sdtContent>
      <w:p w:rsidR="00692820" w:rsidRDefault="0069282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9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2820" w:rsidRDefault="006928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01" w:rsidRDefault="00D77C01" w:rsidP="00CA7391">
      <w:pPr>
        <w:spacing w:after="0" w:line="240" w:lineRule="auto"/>
      </w:pPr>
      <w:r>
        <w:separator/>
      </w:r>
    </w:p>
  </w:footnote>
  <w:footnote w:type="continuationSeparator" w:id="0">
    <w:p w:rsidR="00D77C01" w:rsidRDefault="00D77C01" w:rsidP="00CA7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42"/>
    <w:rsid w:val="0000063E"/>
    <w:rsid w:val="0001044B"/>
    <w:rsid w:val="000641B1"/>
    <w:rsid w:val="000653DB"/>
    <w:rsid w:val="000B4E48"/>
    <w:rsid w:val="000B589F"/>
    <w:rsid w:val="000C28DA"/>
    <w:rsid w:val="000D3BA6"/>
    <w:rsid w:val="00103DB4"/>
    <w:rsid w:val="001962A1"/>
    <w:rsid w:val="00233314"/>
    <w:rsid w:val="002335D7"/>
    <w:rsid w:val="00234AED"/>
    <w:rsid w:val="002630D3"/>
    <w:rsid w:val="00304A7B"/>
    <w:rsid w:val="00317F22"/>
    <w:rsid w:val="003228A2"/>
    <w:rsid w:val="003337B5"/>
    <w:rsid w:val="0038440F"/>
    <w:rsid w:val="003B51FC"/>
    <w:rsid w:val="003F5791"/>
    <w:rsid w:val="004E25D7"/>
    <w:rsid w:val="00515E77"/>
    <w:rsid w:val="00553EE1"/>
    <w:rsid w:val="005604F9"/>
    <w:rsid w:val="00576395"/>
    <w:rsid w:val="005C2806"/>
    <w:rsid w:val="005F6F68"/>
    <w:rsid w:val="00625EB8"/>
    <w:rsid w:val="00627672"/>
    <w:rsid w:val="00631C04"/>
    <w:rsid w:val="00651CD4"/>
    <w:rsid w:val="00663392"/>
    <w:rsid w:val="00692820"/>
    <w:rsid w:val="007201C0"/>
    <w:rsid w:val="00753B88"/>
    <w:rsid w:val="00792D47"/>
    <w:rsid w:val="0079727D"/>
    <w:rsid w:val="00811A61"/>
    <w:rsid w:val="00882F42"/>
    <w:rsid w:val="008B03EE"/>
    <w:rsid w:val="008D0CFA"/>
    <w:rsid w:val="008F7766"/>
    <w:rsid w:val="00912786"/>
    <w:rsid w:val="0091620C"/>
    <w:rsid w:val="009509D3"/>
    <w:rsid w:val="00985822"/>
    <w:rsid w:val="009A321F"/>
    <w:rsid w:val="00A02244"/>
    <w:rsid w:val="00A2450B"/>
    <w:rsid w:val="00A53E6B"/>
    <w:rsid w:val="00A80575"/>
    <w:rsid w:val="00AD6531"/>
    <w:rsid w:val="00AE6815"/>
    <w:rsid w:val="00AF62C1"/>
    <w:rsid w:val="00B00CF2"/>
    <w:rsid w:val="00B46D1B"/>
    <w:rsid w:val="00B52D0A"/>
    <w:rsid w:val="00B81D8C"/>
    <w:rsid w:val="00B927BF"/>
    <w:rsid w:val="00B95CF6"/>
    <w:rsid w:val="00BA2974"/>
    <w:rsid w:val="00C47271"/>
    <w:rsid w:val="00C778E2"/>
    <w:rsid w:val="00CA7391"/>
    <w:rsid w:val="00D35AD9"/>
    <w:rsid w:val="00D76F4A"/>
    <w:rsid w:val="00D77C01"/>
    <w:rsid w:val="00DA0F33"/>
    <w:rsid w:val="00E34095"/>
    <w:rsid w:val="00E525D9"/>
    <w:rsid w:val="00E71227"/>
    <w:rsid w:val="00EB3622"/>
    <w:rsid w:val="00EE19CB"/>
    <w:rsid w:val="00F212F4"/>
    <w:rsid w:val="00F920F3"/>
    <w:rsid w:val="00FB1F18"/>
    <w:rsid w:val="00FB3B87"/>
    <w:rsid w:val="00FC28CC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7391"/>
  </w:style>
  <w:style w:type="paragraph" w:styleId="a5">
    <w:name w:val="footer"/>
    <w:basedOn w:val="a"/>
    <w:link w:val="a6"/>
    <w:uiPriority w:val="99"/>
    <w:unhideWhenUsed/>
    <w:rsid w:val="00CA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391"/>
  </w:style>
  <w:style w:type="paragraph" w:styleId="a7">
    <w:name w:val="Normal (Web)"/>
    <w:basedOn w:val="a"/>
    <w:uiPriority w:val="99"/>
    <w:semiHidden/>
    <w:unhideWhenUsed/>
    <w:rsid w:val="00C7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7391"/>
  </w:style>
  <w:style w:type="paragraph" w:styleId="a5">
    <w:name w:val="footer"/>
    <w:basedOn w:val="a"/>
    <w:link w:val="a6"/>
    <w:uiPriority w:val="99"/>
    <w:unhideWhenUsed/>
    <w:rsid w:val="00CA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391"/>
  </w:style>
  <w:style w:type="paragraph" w:styleId="a7">
    <w:name w:val="Normal (Web)"/>
    <w:basedOn w:val="a"/>
    <w:uiPriority w:val="99"/>
    <w:semiHidden/>
    <w:unhideWhenUsed/>
    <w:rsid w:val="00C7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035A-B250-4A49-A1AF-759F4CD5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123</Pages>
  <Words>25525</Words>
  <Characters>145494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Irina</cp:lastModifiedBy>
  <cp:revision>8</cp:revision>
  <cp:lastPrinted>2011-02-03T10:43:00Z</cp:lastPrinted>
  <dcterms:created xsi:type="dcterms:W3CDTF">2017-08-01T11:26:00Z</dcterms:created>
  <dcterms:modified xsi:type="dcterms:W3CDTF">2017-09-01T15:41:00Z</dcterms:modified>
</cp:coreProperties>
</file>